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E9858" w14:textId="77777777" w:rsidR="00EA3F0A" w:rsidRPr="00620855" w:rsidRDefault="00EA3F0A" w:rsidP="005805C4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Wzór</w:t>
      </w:r>
    </w:p>
    <w:p w14:paraId="32E73885" w14:textId="7292F83E" w:rsidR="00EA3F0A" w:rsidRPr="00620855" w:rsidRDefault="00EA3F0A" w:rsidP="005805C4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UMOWA nr </w:t>
      </w:r>
      <w:r w:rsidR="00B65E40" w:rsidRPr="00620855">
        <w:rPr>
          <w:rFonts w:cstheme="minorHAnsi"/>
          <w:sz w:val="24"/>
          <w:szCs w:val="24"/>
        </w:rPr>
        <w:t>03</w:t>
      </w:r>
      <w:r w:rsidR="004A31EE" w:rsidRPr="00620855">
        <w:rPr>
          <w:rFonts w:cstheme="minorHAnsi"/>
          <w:sz w:val="24"/>
          <w:szCs w:val="24"/>
        </w:rPr>
        <w:t>2</w:t>
      </w:r>
      <w:r w:rsidR="00B65E40" w:rsidRPr="00620855">
        <w:rPr>
          <w:rFonts w:cstheme="minorHAnsi"/>
          <w:sz w:val="24"/>
          <w:szCs w:val="24"/>
        </w:rPr>
        <w:t>._______.</w:t>
      </w:r>
      <w:r w:rsidRPr="00620855">
        <w:rPr>
          <w:rFonts w:cstheme="minorHAnsi"/>
          <w:sz w:val="24"/>
          <w:szCs w:val="24"/>
        </w:rPr>
        <w:t>202</w:t>
      </w:r>
      <w:r w:rsidR="00CA1F72">
        <w:rPr>
          <w:rFonts w:cstheme="minorHAnsi"/>
          <w:sz w:val="24"/>
          <w:szCs w:val="24"/>
        </w:rPr>
        <w:t>6</w:t>
      </w:r>
    </w:p>
    <w:p w14:paraId="6B7003E8" w14:textId="2C721418" w:rsidR="00EA3F0A" w:rsidRPr="00620855" w:rsidRDefault="00EA3F0A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E38646D" w14:textId="77777777" w:rsidR="00FC1F28" w:rsidRPr="00620855" w:rsidRDefault="00FC1F28" w:rsidP="00FC1F2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zawarta w dniu ………………… r. pomiędzy:</w:t>
      </w:r>
    </w:p>
    <w:p w14:paraId="647178F2" w14:textId="697DB3ED" w:rsidR="00FC1F28" w:rsidRPr="00620855" w:rsidRDefault="00FC1F28" w:rsidP="00FC1F2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b/>
          <w:bCs/>
          <w:sz w:val="24"/>
          <w:szCs w:val="24"/>
        </w:rPr>
        <w:t>GMINĄ STRACHÓWKA</w:t>
      </w:r>
      <w:r w:rsidRPr="00620855">
        <w:rPr>
          <w:rFonts w:cstheme="minorHAnsi"/>
          <w:sz w:val="24"/>
          <w:szCs w:val="24"/>
        </w:rPr>
        <w:t xml:space="preserve"> z siedzibą przy ul. C. K. Norwida 6, 05-282 Strachówka,  </w:t>
      </w:r>
    </w:p>
    <w:p w14:paraId="7039C376" w14:textId="77777777" w:rsidR="00FC1F28" w:rsidRPr="00620855" w:rsidRDefault="00FC1F28" w:rsidP="00FC1F2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NIP: 125-13-33-679, REGON 711582724, zwaną w treści umowy „Zamawiającym”, reprezentowaną przez:</w:t>
      </w:r>
    </w:p>
    <w:p w14:paraId="730C871E" w14:textId="77777777" w:rsidR="00FC1F28" w:rsidRPr="00620855" w:rsidRDefault="00FC1F28" w:rsidP="00FC1F2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Piotra Orzechowskiego – Wójta Gminy Strachówka, </w:t>
      </w:r>
    </w:p>
    <w:p w14:paraId="42A8707A" w14:textId="76BF513D" w:rsidR="00FC1F28" w:rsidRPr="00620855" w:rsidRDefault="00FC1F28" w:rsidP="00FC1F2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przy kontrasygnacie </w:t>
      </w:r>
      <w:r w:rsidR="00563BF5">
        <w:rPr>
          <w:rFonts w:cstheme="minorHAnsi"/>
          <w:sz w:val="24"/>
          <w:szCs w:val="24"/>
        </w:rPr>
        <w:t>Agnieszki Styś</w:t>
      </w:r>
      <w:r w:rsidRPr="00620855">
        <w:rPr>
          <w:rFonts w:cstheme="minorHAnsi"/>
          <w:sz w:val="24"/>
          <w:szCs w:val="24"/>
        </w:rPr>
        <w:t xml:space="preserve"> – Skarbnika Gminy,</w:t>
      </w:r>
    </w:p>
    <w:p w14:paraId="52EFC56C" w14:textId="77777777" w:rsidR="00FC1F28" w:rsidRPr="00620855" w:rsidRDefault="00FC1F28" w:rsidP="00FC1F2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a </w:t>
      </w:r>
    </w:p>
    <w:p w14:paraId="442A1BEE" w14:textId="2D331E84" w:rsidR="00FC1F28" w:rsidRPr="00620855" w:rsidRDefault="00FC1F28" w:rsidP="00FC1F2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…………………………… z siedzibą: …………………………… NIP: ………</w:t>
      </w:r>
      <w:proofErr w:type="gramStart"/>
      <w:r w:rsidRPr="00620855">
        <w:rPr>
          <w:rFonts w:cstheme="minorHAnsi"/>
          <w:sz w:val="24"/>
          <w:szCs w:val="24"/>
        </w:rPr>
        <w:t>…….</w:t>
      </w:r>
      <w:proofErr w:type="gramEnd"/>
      <w:r w:rsidRPr="00620855">
        <w:rPr>
          <w:rFonts w:cstheme="minorHAnsi"/>
          <w:sz w:val="24"/>
          <w:szCs w:val="24"/>
        </w:rPr>
        <w:t>., REGON ………………….</w:t>
      </w:r>
    </w:p>
    <w:p w14:paraId="68947DB1" w14:textId="6B1CA240" w:rsidR="00FC1F28" w:rsidRPr="00620855" w:rsidRDefault="00FC1F28" w:rsidP="00FC1F2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zwanym dalej „Wykonawcą”, reprezentowanym przez: ………………………………</w:t>
      </w:r>
    </w:p>
    <w:p w14:paraId="1A25F514" w14:textId="77777777" w:rsidR="00EA3F0A" w:rsidRPr="00620855" w:rsidRDefault="00EA3F0A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F219F6C" w14:textId="1F625364" w:rsidR="00EA3F0A" w:rsidRPr="00620855" w:rsidRDefault="00EA3F0A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została zawarta umowa o następującej treści:</w:t>
      </w:r>
    </w:p>
    <w:p w14:paraId="6ED0C8AD" w14:textId="0810BC01" w:rsidR="009316D5" w:rsidRPr="00620855" w:rsidRDefault="009316D5" w:rsidP="009316D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Niniejsza umowa jest konsekwencją zamówienia publicznego udzielonego na podstawie </w:t>
      </w:r>
      <w:r w:rsidR="0046355E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 xml:space="preserve">art. 275 pkt </w:t>
      </w:r>
      <w:r w:rsidR="0046355E">
        <w:rPr>
          <w:rFonts w:cstheme="minorHAnsi"/>
          <w:sz w:val="24"/>
          <w:szCs w:val="24"/>
        </w:rPr>
        <w:t>2</w:t>
      </w:r>
      <w:r w:rsidRPr="00620855">
        <w:rPr>
          <w:rFonts w:cstheme="minorHAnsi"/>
          <w:sz w:val="24"/>
          <w:szCs w:val="24"/>
        </w:rPr>
        <w:t xml:space="preserve"> ustawy Prawo zamówień publicznych w trybie podstawowym </w:t>
      </w:r>
      <w:r w:rsidR="0046355E" w:rsidRPr="0046355E">
        <w:rPr>
          <w:rFonts w:cstheme="minorHAnsi"/>
          <w:sz w:val="24"/>
          <w:szCs w:val="24"/>
        </w:rPr>
        <w:t>z możliwością prowadzenia negocjacji</w:t>
      </w:r>
      <w:r w:rsidRPr="00620855">
        <w:rPr>
          <w:rFonts w:cstheme="minorHAnsi"/>
          <w:sz w:val="24"/>
          <w:szCs w:val="24"/>
        </w:rPr>
        <w:t xml:space="preserve"> (</w:t>
      </w:r>
      <w:proofErr w:type="spellStart"/>
      <w:r w:rsidR="00227906" w:rsidRPr="00227906">
        <w:rPr>
          <w:rFonts w:cstheme="minorHAnsi"/>
          <w:sz w:val="24"/>
          <w:szCs w:val="24"/>
        </w:rPr>
        <w:t>t.j</w:t>
      </w:r>
      <w:proofErr w:type="spellEnd"/>
      <w:r w:rsidR="00227906" w:rsidRPr="00227906">
        <w:rPr>
          <w:rFonts w:cstheme="minorHAnsi"/>
          <w:sz w:val="24"/>
          <w:szCs w:val="24"/>
        </w:rPr>
        <w:t xml:space="preserve">. Dz. U. z 2024 r. poz. 1320 z </w:t>
      </w:r>
      <w:proofErr w:type="spellStart"/>
      <w:r w:rsidR="00227906" w:rsidRPr="00227906">
        <w:rPr>
          <w:rFonts w:cstheme="minorHAnsi"/>
          <w:sz w:val="24"/>
          <w:szCs w:val="24"/>
        </w:rPr>
        <w:t>późn</w:t>
      </w:r>
      <w:proofErr w:type="spellEnd"/>
      <w:r w:rsidR="00227906" w:rsidRPr="00227906">
        <w:rPr>
          <w:rFonts w:cstheme="minorHAnsi"/>
          <w:sz w:val="24"/>
          <w:szCs w:val="24"/>
        </w:rPr>
        <w:t>. zm.</w:t>
      </w:r>
      <w:r w:rsidRPr="00620855">
        <w:rPr>
          <w:rFonts w:cstheme="minorHAnsi"/>
          <w:sz w:val="24"/>
          <w:szCs w:val="24"/>
        </w:rPr>
        <w:t>).</w:t>
      </w:r>
    </w:p>
    <w:p w14:paraId="24D7CF1A" w14:textId="77777777" w:rsidR="009316D5" w:rsidRPr="00620855" w:rsidRDefault="009316D5" w:rsidP="009316D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7EDB60B" w14:textId="05E0C39F" w:rsidR="00EA3F0A" w:rsidRPr="00620855" w:rsidRDefault="00EA3F0A" w:rsidP="00E31861">
      <w:pPr>
        <w:pStyle w:val="Akapitzlist"/>
        <w:numPr>
          <w:ilvl w:val="0"/>
          <w:numId w:val="1"/>
        </w:numPr>
        <w:spacing w:after="0" w:line="276" w:lineRule="auto"/>
        <w:ind w:left="714" w:hanging="357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Przedmiot umowy</w:t>
      </w:r>
    </w:p>
    <w:p w14:paraId="256DAC99" w14:textId="77777777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1</w:t>
      </w:r>
    </w:p>
    <w:p w14:paraId="773C242B" w14:textId="77777777" w:rsidR="00987FD9" w:rsidRPr="00620855" w:rsidRDefault="00987FD9" w:rsidP="0046355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Zamawiający zleca, a Wykonawca przyjmuje do wykonania realizację zadania pn.:</w:t>
      </w:r>
    </w:p>
    <w:p w14:paraId="24FF8BCB" w14:textId="1519E0CA" w:rsidR="00CA1F72" w:rsidRPr="00CA1F72" w:rsidRDefault="00987FD9" w:rsidP="00CA1F72">
      <w:pPr>
        <w:pStyle w:val="Akapitzlist"/>
        <w:spacing w:after="0" w:line="276" w:lineRule="auto"/>
        <w:ind w:left="284" w:hanging="284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„</w:t>
      </w:r>
      <w:r w:rsidR="00CA1F72" w:rsidRPr="00CA1F72">
        <w:rPr>
          <w:rFonts w:cstheme="minorHAnsi"/>
          <w:b/>
          <w:sz w:val="24"/>
          <w:szCs w:val="24"/>
        </w:rPr>
        <w:t>REMONT DROGI GMINNEJ NR 430814W</w:t>
      </w:r>
      <w:r w:rsidR="00CA1F72">
        <w:rPr>
          <w:rFonts w:cstheme="minorHAnsi"/>
          <w:b/>
          <w:sz w:val="24"/>
          <w:szCs w:val="24"/>
        </w:rPr>
        <w:t xml:space="preserve"> </w:t>
      </w:r>
      <w:r w:rsidR="00CA1F72" w:rsidRPr="00CA1F72">
        <w:rPr>
          <w:rFonts w:cstheme="minorHAnsi"/>
          <w:b/>
          <w:sz w:val="24"/>
          <w:szCs w:val="24"/>
        </w:rPr>
        <w:t>NA ODCINKU OD PIK 0+700 DO PIK 1+700</w:t>
      </w:r>
    </w:p>
    <w:p w14:paraId="59447F61" w14:textId="7AA2ADBB" w:rsidR="00987FD9" w:rsidRPr="00620855" w:rsidRDefault="00CA1F72" w:rsidP="00CA1F72">
      <w:pPr>
        <w:pStyle w:val="Akapitzlist"/>
        <w:spacing w:after="0" w:line="276" w:lineRule="auto"/>
        <w:ind w:left="284" w:hanging="284"/>
        <w:jc w:val="center"/>
        <w:rPr>
          <w:rFonts w:cstheme="minorHAnsi"/>
          <w:b/>
          <w:sz w:val="24"/>
          <w:szCs w:val="24"/>
        </w:rPr>
      </w:pPr>
      <w:r w:rsidRPr="00CA1F72">
        <w:rPr>
          <w:rFonts w:cstheme="minorHAnsi"/>
          <w:b/>
          <w:sz w:val="24"/>
          <w:szCs w:val="24"/>
        </w:rPr>
        <w:t>W MIEJSCOWOŚCIACH KĄTY – MIĄSKI, KĄTY – WIELGI</w:t>
      </w:r>
      <w:r w:rsidR="00987FD9" w:rsidRPr="00620855">
        <w:rPr>
          <w:rFonts w:cstheme="minorHAnsi"/>
          <w:b/>
          <w:sz w:val="24"/>
          <w:szCs w:val="24"/>
        </w:rPr>
        <w:t>”</w:t>
      </w:r>
    </w:p>
    <w:p w14:paraId="254D4827" w14:textId="7118E0C9" w:rsidR="00227906" w:rsidRPr="00227906" w:rsidRDefault="00227906" w:rsidP="00227906">
      <w:pPr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cstheme="minorHAnsi"/>
          <w:bCs/>
          <w:sz w:val="28"/>
          <w:szCs w:val="28"/>
        </w:rPr>
      </w:pPr>
      <w:r w:rsidRPr="00227906">
        <w:rPr>
          <w:rFonts w:eastAsia="SimSun" w:cstheme="minorHAnsi"/>
          <w:sz w:val="24"/>
          <w:szCs w:val="24"/>
          <w:lang w:eastAsia="zh-CN"/>
        </w:rPr>
        <w:t xml:space="preserve">Inwestycja przewiduje </w:t>
      </w:r>
      <w:r w:rsidR="00CA1F72" w:rsidRPr="00CA1F72">
        <w:rPr>
          <w:rFonts w:eastAsia="SimSun" w:cstheme="minorHAnsi"/>
          <w:sz w:val="24"/>
          <w:szCs w:val="24"/>
          <w:lang w:eastAsia="zh-CN"/>
        </w:rPr>
        <w:t xml:space="preserve">wykonanie remontu drogi gminnej nr 430814W w miejscowościach Kąty – </w:t>
      </w:r>
      <w:proofErr w:type="spellStart"/>
      <w:r w:rsidR="00CA1F72" w:rsidRPr="00CA1F72">
        <w:rPr>
          <w:rFonts w:eastAsia="SimSun" w:cstheme="minorHAnsi"/>
          <w:sz w:val="24"/>
          <w:szCs w:val="24"/>
          <w:lang w:eastAsia="zh-CN"/>
        </w:rPr>
        <w:t>Miąski</w:t>
      </w:r>
      <w:proofErr w:type="spellEnd"/>
      <w:r w:rsidR="00CA1F72" w:rsidRPr="00CA1F72">
        <w:rPr>
          <w:rFonts w:eastAsia="SimSun" w:cstheme="minorHAnsi"/>
          <w:sz w:val="24"/>
          <w:szCs w:val="24"/>
          <w:lang w:eastAsia="zh-CN"/>
        </w:rPr>
        <w:t>, Kąty – Wielgi o szerokości 5,0 m i długości 1 000 m, wraz ze skrzyżowaniami</w:t>
      </w:r>
      <w:r w:rsidRPr="00227906">
        <w:rPr>
          <w:rFonts w:eastAsia="SimSun" w:cstheme="minorHAnsi"/>
          <w:sz w:val="24"/>
          <w:szCs w:val="24"/>
          <w:lang w:eastAsia="zh-CN"/>
        </w:rPr>
        <w:t>, dla której zaplanowano:</w:t>
      </w:r>
    </w:p>
    <w:p w14:paraId="274D81C2" w14:textId="77777777" w:rsidR="00CA1F72" w:rsidRPr="00CA1F72" w:rsidRDefault="00CA1F72" w:rsidP="00CA1F72">
      <w:pPr>
        <w:numPr>
          <w:ilvl w:val="0"/>
          <w:numId w:val="79"/>
        </w:numPr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CA1F72">
        <w:rPr>
          <w:rFonts w:cstheme="minorHAnsi"/>
          <w:sz w:val="24"/>
          <w:szCs w:val="24"/>
        </w:rPr>
        <w:t>Wykonanie robót rozbiórkowych poprzez frezowanie istniejącej nawierzchni jezdni asfaltowej o szacunkowej powierzchni – 1930 m</w:t>
      </w:r>
      <w:r w:rsidRPr="00CA1F72">
        <w:rPr>
          <w:rFonts w:cstheme="minorHAnsi"/>
          <w:sz w:val="24"/>
          <w:szCs w:val="24"/>
          <w:vertAlign w:val="superscript"/>
        </w:rPr>
        <w:t>2</w:t>
      </w:r>
      <w:r w:rsidRPr="00CA1F72">
        <w:rPr>
          <w:rFonts w:cstheme="minorHAnsi"/>
          <w:sz w:val="24"/>
          <w:szCs w:val="24"/>
        </w:rPr>
        <w:t>,</w:t>
      </w:r>
    </w:p>
    <w:p w14:paraId="6377AB58" w14:textId="77777777" w:rsidR="00CA1F72" w:rsidRPr="00CA1F72" w:rsidRDefault="00CA1F72" w:rsidP="00CA1F72">
      <w:pPr>
        <w:numPr>
          <w:ilvl w:val="0"/>
          <w:numId w:val="79"/>
        </w:numPr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CA1F72">
        <w:rPr>
          <w:rFonts w:cstheme="minorHAnsi"/>
          <w:sz w:val="24"/>
          <w:szCs w:val="24"/>
        </w:rPr>
        <w:t>Wykonanie remontu jezdni o szerokości 5,0 m o szacunkowej powierzchni – 5 029 m</w:t>
      </w:r>
      <w:r w:rsidRPr="00CA1F72">
        <w:rPr>
          <w:rFonts w:cstheme="minorHAnsi"/>
          <w:sz w:val="24"/>
          <w:szCs w:val="24"/>
          <w:vertAlign w:val="superscript"/>
        </w:rPr>
        <w:t>2</w:t>
      </w:r>
      <w:r w:rsidRPr="00CA1F72">
        <w:rPr>
          <w:rFonts w:cstheme="minorHAnsi"/>
          <w:sz w:val="24"/>
          <w:szCs w:val="24"/>
        </w:rPr>
        <w:t>.</w:t>
      </w:r>
      <w:r w:rsidRPr="00CA1F72">
        <w:rPr>
          <w:rFonts w:cstheme="minorHAnsi"/>
          <w:sz w:val="24"/>
          <w:szCs w:val="24"/>
          <w:vertAlign w:val="superscript"/>
        </w:rPr>
        <w:t xml:space="preserve"> </w:t>
      </w:r>
    </w:p>
    <w:p w14:paraId="00F52DD5" w14:textId="77777777" w:rsidR="00CA1F72" w:rsidRPr="00CA1F72" w:rsidRDefault="00CA1F72" w:rsidP="00CA1F72">
      <w:pPr>
        <w:pStyle w:val="ReportTex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Konstrukcja remontowanej jezdni drogi gminnej w miejscu wymienianej istniejącej podbudowy:</w:t>
      </w:r>
    </w:p>
    <w:p w14:paraId="58EBF634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36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89250633"/>
      <w:r w:rsidRPr="00CA1F72">
        <w:rPr>
          <w:rFonts w:asciiTheme="minorHAnsi" w:hAnsiTheme="minorHAnsi" w:cstheme="minorHAnsi"/>
          <w:sz w:val="24"/>
          <w:szCs w:val="24"/>
        </w:rPr>
        <w:t>warstwa ścieralna – beton asfaltowy AC 8 S 50/70 o gr. 3 cm   – 5 029 m</w:t>
      </w:r>
      <w:r w:rsidRPr="00CA1F72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6F512113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36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warstwa wiążąca – beton asfaltowy AC 11 W 50/70 o gr. 4 cm – 5 148 m</w:t>
      </w:r>
      <w:r w:rsidRPr="00CA1F72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166EC8B2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567" w:hanging="207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podbudowa pomocnicza z kruszywa łamanego 0/32 stabilizowanego mechanicznie gr. 15 cm – 2 156 m</w:t>
      </w:r>
      <w:r w:rsidRPr="00CA1F72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CA1F72">
        <w:rPr>
          <w:rFonts w:asciiTheme="minorHAnsi" w:hAnsiTheme="minorHAnsi" w:cstheme="minorHAnsi"/>
          <w:sz w:val="24"/>
          <w:szCs w:val="24"/>
        </w:rPr>
        <w:t>,</w:t>
      </w:r>
    </w:p>
    <w:p w14:paraId="331612A2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567" w:hanging="207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wzmocnione podłoże z kruszywa naturalnego stabilizowanego cementem o </w:t>
      </w:r>
      <w:proofErr w:type="spellStart"/>
      <w:r w:rsidRPr="00CA1F72">
        <w:rPr>
          <w:rFonts w:asciiTheme="minorHAnsi" w:hAnsiTheme="minorHAnsi" w:cstheme="minorHAnsi"/>
          <w:sz w:val="24"/>
          <w:szCs w:val="24"/>
        </w:rPr>
        <w:t>Rm</w:t>
      </w:r>
      <w:proofErr w:type="spellEnd"/>
      <w:r w:rsidRPr="00CA1F72">
        <w:rPr>
          <w:rFonts w:asciiTheme="minorHAnsi" w:hAnsiTheme="minorHAnsi" w:cstheme="minorHAnsi"/>
          <w:sz w:val="24"/>
          <w:szCs w:val="24"/>
        </w:rPr>
        <w:t xml:space="preserve"> = 2,5 </w:t>
      </w:r>
      <w:proofErr w:type="spellStart"/>
      <w:r w:rsidRPr="00CA1F72">
        <w:rPr>
          <w:rFonts w:asciiTheme="minorHAnsi" w:hAnsiTheme="minorHAnsi" w:cstheme="minorHAnsi"/>
          <w:sz w:val="24"/>
          <w:szCs w:val="24"/>
        </w:rPr>
        <w:t>MPa</w:t>
      </w:r>
      <w:proofErr w:type="spellEnd"/>
      <w:r w:rsidRPr="00CA1F72">
        <w:rPr>
          <w:rFonts w:asciiTheme="minorHAnsi" w:hAnsiTheme="minorHAnsi" w:cstheme="minorHAnsi"/>
          <w:sz w:val="24"/>
          <w:szCs w:val="24"/>
        </w:rPr>
        <w:t xml:space="preserve"> grubość po zagęszczeniu 15 cm – 2156 m</w:t>
      </w:r>
      <w:r w:rsidRPr="00CA1F72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CA1F72">
        <w:rPr>
          <w:rFonts w:asciiTheme="minorHAnsi" w:hAnsiTheme="minorHAnsi" w:cstheme="minorHAnsi"/>
          <w:sz w:val="24"/>
          <w:szCs w:val="24"/>
        </w:rPr>
        <w:t>,</w:t>
      </w:r>
    </w:p>
    <w:p w14:paraId="70D58CA4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567" w:hanging="207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wyprofilowane i zagęszczone podłoże.</w:t>
      </w:r>
    </w:p>
    <w:bookmarkEnd w:id="0"/>
    <w:p w14:paraId="4B816DD5" w14:textId="77777777" w:rsidR="00CA1F72" w:rsidRPr="00CA1F72" w:rsidRDefault="00CA1F72" w:rsidP="00CA1F72">
      <w:pPr>
        <w:numPr>
          <w:ilvl w:val="0"/>
          <w:numId w:val="79"/>
        </w:numPr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CA1F72">
        <w:rPr>
          <w:rFonts w:cstheme="minorHAnsi"/>
          <w:sz w:val="24"/>
          <w:szCs w:val="24"/>
        </w:rPr>
        <w:t>Wykonanie zjazdów indywidualnych o szacunkowej powierzchni: 113 m</w:t>
      </w:r>
      <w:r w:rsidRPr="00CA1F72">
        <w:rPr>
          <w:rFonts w:cstheme="minorHAnsi"/>
          <w:sz w:val="24"/>
          <w:szCs w:val="24"/>
          <w:vertAlign w:val="superscript"/>
        </w:rPr>
        <w:t>2</w:t>
      </w:r>
    </w:p>
    <w:p w14:paraId="3F5F60C4" w14:textId="77777777" w:rsidR="00CA1F72" w:rsidRPr="00CA1F72" w:rsidRDefault="00CA1F72" w:rsidP="00CA1F72">
      <w:pPr>
        <w:pStyle w:val="ReportTex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Konstrukcja zjazdów indywidualnych:</w:t>
      </w:r>
    </w:p>
    <w:p w14:paraId="4910179E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mieszanka kruszywa łamanego 0/32 i kruszywa naturalnego 1:1 stabilizowanego mechanicznie o gr. 15 cm,</w:t>
      </w:r>
    </w:p>
    <w:p w14:paraId="0966EF21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wyprofilowane i zagęszczone podłoże.</w:t>
      </w:r>
    </w:p>
    <w:p w14:paraId="4CF07996" w14:textId="77777777" w:rsidR="00CA1F72" w:rsidRPr="00CA1F72" w:rsidRDefault="00CA1F72" w:rsidP="00CA1F72">
      <w:pPr>
        <w:numPr>
          <w:ilvl w:val="0"/>
          <w:numId w:val="79"/>
        </w:numPr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CA1F72">
        <w:rPr>
          <w:rFonts w:cstheme="minorHAnsi"/>
          <w:sz w:val="24"/>
          <w:szCs w:val="24"/>
        </w:rPr>
        <w:lastRenderedPageBreak/>
        <w:t>Wykonanie poboczy o szerokości 0,75 m o szacunkowej powierzchni: 1 445 m</w:t>
      </w:r>
      <w:r w:rsidRPr="00CA1F72">
        <w:rPr>
          <w:rFonts w:cstheme="minorHAnsi"/>
          <w:sz w:val="24"/>
          <w:szCs w:val="24"/>
          <w:vertAlign w:val="superscript"/>
        </w:rPr>
        <w:t>2</w:t>
      </w:r>
    </w:p>
    <w:p w14:paraId="40755CF6" w14:textId="77777777" w:rsidR="00CA1F72" w:rsidRPr="00CA1F72" w:rsidRDefault="00CA1F72" w:rsidP="00CA1F72">
      <w:pPr>
        <w:pStyle w:val="ReportTex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Konstrukcja poboczy:</w:t>
      </w:r>
    </w:p>
    <w:p w14:paraId="717C31AA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bookmarkStart w:id="1" w:name="_Hlk89250660"/>
      <w:r w:rsidRPr="00CA1F72">
        <w:rPr>
          <w:rFonts w:asciiTheme="minorHAnsi" w:hAnsiTheme="minorHAnsi" w:cstheme="minorHAnsi"/>
          <w:sz w:val="24"/>
          <w:szCs w:val="24"/>
        </w:rPr>
        <w:t>mieszanka kruszywa łamanego 0/32 mm i naturalnego w stosunku 1:1 stabilizowanego mechanicznie o gr. warstwy 20 cm,</w:t>
      </w:r>
    </w:p>
    <w:p w14:paraId="448A40F7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wyprofilowane i zagęszczone podłoże.</w:t>
      </w:r>
    </w:p>
    <w:p w14:paraId="06EB2777" w14:textId="77777777" w:rsidR="00CA1F72" w:rsidRPr="00CA1F72" w:rsidRDefault="00CA1F72" w:rsidP="00CA1F72">
      <w:pPr>
        <w:numPr>
          <w:ilvl w:val="0"/>
          <w:numId w:val="79"/>
        </w:numPr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CA1F72">
        <w:rPr>
          <w:rFonts w:cstheme="minorHAnsi"/>
          <w:sz w:val="24"/>
          <w:szCs w:val="24"/>
        </w:rPr>
        <w:t xml:space="preserve">Wykonanie elementów odwodnienia </w:t>
      </w:r>
    </w:p>
    <w:p w14:paraId="0655AAA5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wymiana przepustu DN600 rury HDPE klasy SN8 o długości 9 m;</w:t>
      </w:r>
    </w:p>
    <w:p w14:paraId="1F802814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Odtworzenie istniejących rowów – około 560 m</w:t>
      </w:r>
      <w:r w:rsidRPr="00CA1F72">
        <w:rPr>
          <w:rFonts w:asciiTheme="minorHAnsi" w:hAnsiTheme="minorHAnsi" w:cstheme="minorHAnsi"/>
          <w:sz w:val="24"/>
          <w:szCs w:val="24"/>
          <w:vertAlign w:val="superscript"/>
        </w:rPr>
        <w:t>3</w:t>
      </w:r>
    </w:p>
    <w:p w14:paraId="128E3A38" w14:textId="77777777" w:rsidR="00CA1F72" w:rsidRPr="00CA1F72" w:rsidRDefault="00CA1F72" w:rsidP="00CA1F72">
      <w:pPr>
        <w:numPr>
          <w:ilvl w:val="0"/>
          <w:numId w:val="79"/>
        </w:numPr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CA1F72">
        <w:rPr>
          <w:rFonts w:cstheme="minorHAnsi"/>
          <w:sz w:val="24"/>
          <w:szCs w:val="24"/>
        </w:rPr>
        <w:t xml:space="preserve">Wykonanie stałej organizacji ruchu </w:t>
      </w:r>
    </w:p>
    <w:p w14:paraId="755C3D99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>wykonanie oznakowania poziomego – około 2,0 m</w:t>
      </w:r>
      <w:r w:rsidRPr="00CA1F72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CA1F72">
        <w:rPr>
          <w:rFonts w:asciiTheme="minorHAnsi" w:hAnsiTheme="minorHAnsi" w:cstheme="minorHAnsi"/>
          <w:sz w:val="24"/>
          <w:szCs w:val="24"/>
        </w:rPr>
        <w:t>;</w:t>
      </w:r>
    </w:p>
    <w:p w14:paraId="6EB40CD1" w14:textId="77777777" w:rsidR="00CA1F72" w:rsidRPr="00CA1F72" w:rsidRDefault="00CA1F72" w:rsidP="00CA1F72">
      <w:pPr>
        <w:pStyle w:val="ReportList1"/>
        <w:numPr>
          <w:ilvl w:val="0"/>
          <w:numId w:val="68"/>
        </w:numPr>
        <w:spacing w:after="0" w:line="240" w:lineRule="auto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CA1F72">
        <w:rPr>
          <w:rFonts w:asciiTheme="minorHAnsi" w:hAnsiTheme="minorHAnsi" w:cstheme="minorHAnsi"/>
          <w:sz w:val="24"/>
          <w:szCs w:val="24"/>
        </w:rPr>
        <w:t xml:space="preserve">wykonanie oznakowania pionowego – około 27 znaków (ostrzegawcze, zakazu, tabliczki) </w:t>
      </w:r>
    </w:p>
    <w:bookmarkEnd w:id="1"/>
    <w:p w14:paraId="0C5CA00C" w14:textId="77777777" w:rsidR="00CA1F72" w:rsidRPr="00CA1F72" w:rsidRDefault="00CA1F72" w:rsidP="00CA1F72">
      <w:pPr>
        <w:numPr>
          <w:ilvl w:val="0"/>
          <w:numId w:val="79"/>
        </w:numPr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CA1F72">
        <w:rPr>
          <w:rFonts w:cstheme="minorHAnsi"/>
          <w:sz w:val="24"/>
          <w:szCs w:val="24"/>
        </w:rPr>
        <w:t>Dodatkowe roboty:</w:t>
      </w:r>
    </w:p>
    <w:p w14:paraId="5874920C" w14:textId="1E874DC6" w:rsidR="00CA1F72" w:rsidRPr="00CA1F72" w:rsidRDefault="00CA1F72" w:rsidP="00CA1F72">
      <w:p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   </w:t>
      </w:r>
      <w:r w:rsidRPr="00CA1F72">
        <w:rPr>
          <w:rFonts w:cstheme="minorHAnsi"/>
          <w:sz w:val="24"/>
          <w:szCs w:val="24"/>
        </w:rPr>
        <w:t>roboty ziemne (wykopu, nasypy),</w:t>
      </w:r>
    </w:p>
    <w:p w14:paraId="0B13BE37" w14:textId="3B289274" w:rsidR="00CA1F72" w:rsidRPr="00CA1F72" w:rsidRDefault="00CA1F72" w:rsidP="00CA1F72">
      <w:p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   </w:t>
      </w:r>
      <w:r w:rsidRPr="00CA1F72">
        <w:rPr>
          <w:rFonts w:cstheme="minorHAnsi"/>
          <w:sz w:val="24"/>
          <w:szCs w:val="24"/>
        </w:rPr>
        <w:t>uporządkowanie terenu budowy</w:t>
      </w:r>
    </w:p>
    <w:p w14:paraId="18A4D107" w14:textId="3207D541" w:rsidR="00A22510" w:rsidRPr="00227906" w:rsidRDefault="00A22510" w:rsidP="00A22510">
      <w:pPr>
        <w:pStyle w:val="Akapitzlist"/>
        <w:numPr>
          <w:ilvl w:val="0"/>
          <w:numId w:val="2"/>
        </w:numPr>
        <w:tabs>
          <w:tab w:val="left" w:pos="1260"/>
          <w:tab w:val="center" w:pos="4535"/>
        </w:tabs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227906">
        <w:rPr>
          <w:rFonts w:cstheme="minorHAnsi"/>
          <w:sz w:val="24"/>
          <w:szCs w:val="24"/>
        </w:rPr>
        <w:t>Szczegółowy zakres zamówienia określa dokumentacja projektowa, przedmiar robót, szczegółowa specyfikacja techniczna wykonania i odbioru robót.</w:t>
      </w:r>
    </w:p>
    <w:p w14:paraId="05F3A694" w14:textId="46C51C9F" w:rsidR="00A22510" w:rsidRPr="00227906" w:rsidRDefault="00A22510" w:rsidP="0022790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227906">
        <w:rPr>
          <w:rFonts w:eastAsia="Times New Roman" w:cstheme="minorHAnsi"/>
          <w:sz w:val="24"/>
          <w:szCs w:val="24"/>
          <w:lang w:eastAsia="pl-PL"/>
        </w:rPr>
        <w:t>Dodatkowe informacje, które należy uwzględnić przy wykonywaniu zamówienia (dotyczy wszystkich zadań):</w:t>
      </w:r>
    </w:p>
    <w:p w14:paraId="6F4A359C" w14:textId="77777777" w:rsidR="00A22510" w:rsidRPr="00A22510" w:rsidRDefault="00A22510" w:rsidP="00A22510">
      <w:pPr>
        <w:pStyle w:val="Akapitzlist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A22510">
        <w:rPr>
          <w:rFonts w:eastAsia="Times New Roman" w:cstheme="minorHAnsi"/>
          <w:sz w:val="24"/>
          <w:szCs w:val="24"/>
          <w:lang w:eastAsia="pl-PL"/>
        </w:rPr>
        <w:t>na czas prowadzenia robót zabezpieczyć i oznakować miejsce prowadzenia robót,</w:t>
      </w:r>
    </w:p>
    <w:p w14:paraId="0CF78435" w14:textId="77777777" w:rsidR="00A22510" w:rsidRPr="00A22510" w:rsidRDefault="00A22510" w:rsidP="00A22510">
      <w:pPr>
        <w:pStyle w:val="Akapitzlist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A22510">
        <w:rPr>
          <w:rFonts w:eastAsia="Times New Roman" w:cstheme="minorHAnsi"/>
          <w:sz w:val="24"/>
          <w:szCs w:val="24"/>
          <w:lang w:eastAsia="pl-PL"/>
        </w:rPr>
        <w:t>ewentualne konieczności wejścia na działki będące własnością innych osób należy uzgodnić przed rozpoczęciem prac,</w:t>
      </w:r>
    </w:p>
    <w:p w14:paraId="0E979357" w14:textId="618ACA03" w:rsidR="00A22510" w:rsidRPr="00A22510" w:rsidRDefault="00A22510" w:rsidP="00A22510">
      <w:pPr>
        <w:pStyle w:val="Akapitzlist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A22510">
        <w:rPr>
          <w:rFonts w:eastAsia="Times New Roman" w:cstheme="minorHAnsi"/>
          <w:sz w:val="24"/>
          <w:szCs w:val="24"/>
          <w:lang w:eastAsia="pl-PL"/>
        </w:rPr>
        <w:t xml:space="preserve">zamówienie należy wykonać z materiałów własnych dopuszczonych do stosowania </w:t>
      </w:r>
      <w:r w:rsidR="00581C74">
        <w:rPr>
          <w:rFonts w:eastAsia="Times New Roman" w:cstheme="minorHAnsi"/>
          <w:sz w:val="24"/>
          <w:szCs w:val="24"/>
          <w:lang w:eastAsia="pl-PL"/>
        </w:rPr>
        <w:br/>
      </w:r>
      <w:r w:rsidRPr="00A22510">
        <w:rPr>
          <w:rFonts w:eastAsia="Times New Roman" w:cstheme="minorHAnsi"/>
          <w:sz w:val="24"/>
          <w:szCs w:val="24"/>
          <w:lang w:eastAsia="pl-PL"/>
        </w:rPr>
        <w:t>w budownictwie na podstawie ustawy Prawo budowlane i przy użyciu własnego sprzętu,</w:t>
      </w:r>
    </w:p>
    <w:p w14:paraId="67FC18EA" w14:textId="77777777" w:rsidR="00A22510" w:rsidRPr="00A22510" w:rsidRDefault="00A22510" w:rsidP="00A22510">
      <w:pPr>
        <w:pStyle w:val="Akapitzlist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A22510">
        <w:rPr>
          <w:rFonts w:eastAsia="Times New Roman" w:cstheme="minorHAnsi"/>
          <w:sz w:val="24"/>
          <w:szCs w:val="24"/>
          <w:lang w:eastAsia="pl-PL"/>
        </w:rPr>
        <w:t>obsługa geodezyjna (geodezyjne tyczenie oraz geodezyjna inwentaryzacja powykonawcza) leży po stronie Wykonawcy,</w:t>
      </w:r>
    </w:p>
    <w:p w14:paraId="4D54BE92" w14:textId="77777777" w:rsidR="00A22510" w:rsidRPr="00A22510" w:rsidRDefault="00A22510" w:rsidP="00A22510">
      <w:pPr>
        <w:pStyle w:val="Akapitzlist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A22510">
        <w:rPr>
          <w:rFonts w:eastAsia="Times New Roman" w:cstheme="minorHAnsi"/>
          <w:sz w:val="24"/>
          <w:szCs w:val="24"/>
          <w:lang w:eastAsia="pl-PL"/>
        </w:rPr>
        <w:t>przed rozpoczęciem prac należy bezwzględnie opracować i uzgodnić projekt czasowej organizacji ruchu na czas prowadzenia robót, co jest niezbędnym warunkiem rozpoczęcia robót,</w:t>
      </w:r>
    </w:p>
    <w:p w14:paraId="71D27E24" w14:textId="352404E9" w:rsidR="005F10BD" w:rsidRDefault="00A22510" w:rsidP="00A22510">
      <w:pPr>
        <w:pStyle w:val="Akapitzlist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A22510">
        <w:rPr>
          <w:rFonts w:eastAsia="Times New Roman" w:cstheme="minorHAnsi"/>
          <w:sz w:val="24"/>
          <w:szCs w:val="24"/>
          <w:lang w:eastAsia="pl-PL"/>
        </w:rPr>
        <w:t>po wykonaniu robót należy przywrócić teren do stanu nie gorszego niż przed rozpoczęciem prac.</w:t>
      </w:r>
    </w:p>
    <w:p w14:paraId="0861CF2B" w14:textId="7769BEF6" w:rsidR="00BC7DF2" w:rsidRDefault="00BC7DF2" w:rsidP="00BC7DF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BC7DF2">
        <w:rPr>
          <w:rFonts w:eastAsia="Times New Roman" w:cstheme="minorHAnsi"/>
          <w:sz w:val="24"/>
          <w:szCs w:val="24"/>
          <w:lang w:eastAsia="pl-PL"/>
        </w:rPr>
        <w:t>Wykonawca zobowiązuje się do wykonania przedmiotu umowy zgodnie ze Specyfikacją Warunków Zamówienia, zwaną dalej „SWZ”, złożoną ofertą, obowiązującymi przepisami prawa, normami i sztuką budowlaną.</w:t>
      </w:r>
    </w:p>
    <w:p w14:paraId="5E78A629" w14:textId="6619D734" w:rsidR="00BC7DF2" w:rsidRPr="00BC7DF2" w:rsidRDefault="00BC7DF2" w:rsidP="00BC7DF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BC7DF2">
        <w:rPr>
          <w:rFonts w:eastAsia="Times New Roman" w:cstheme="minorHAnsi"/>
          <w:sz w:val="24"/>
          <w:szCs w:val="24"/>
          <w:lang w:eastAsia="pl-PL"/>
        </w:rPr>
        <w:t>Wykonawca zobowiązuje się wykonać roboty budowlane zgodnie z doświadczeniem, wiedzą oraz potencjałem wykonawczym, zapewniającym wykonanie przedmiotu umowy z należytą starannością, jakością i organizacją pracy.</w:t>
      </w:r>
    </w:p>
    <w:p w14:paraId="6B65E5F4" w14:textId="77777777" w:rsidR="007E5816" w:rsidRDefault="007E5816" w:rsidP="005805C4">
      <w:pPr>
        <w:pStyle w:val="Akapitzlist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2FC1930A" w14:textId="26CBEF70" w:rsidR="00EA3F0A" w:rsidRPr="00620855" w:rsidRDefault="00EA3F0A" w:rsidP="005805C4">
      <w:pPr>
        <w:pStyle w:val="Akapitzlist"/>
        <w:numPr>
          <w:ilvl w:val="0"/>
          <w:numId w:val="1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Wynagrodzenie, zasady rozliczenia i płatności</w:t>
      </w:r>
    </w:p>
    <w:p w14:paraId="3032C1D2" w14:textId="77777777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2</w:t>
      </w:r>
    </w:p>
    <w:p w14:paraId="78A2299C" w14:textId="7ABD8159" w:rsidR="00EA3F0A" w:rsidRDefault="00EA3F0A" w:rsidP="005A33DB">
      <w:pPr>
        <w:pStyle w:val="Akapitzlist"/>
        <w:numPr>
          <w:ilvl w:val="0"/>
          <w:numId w:val="3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 wykonanie robót stanowiących przedmiot niniejszej umowy</w:t>
      </w:r>
      <w:r w:rsidR="007E5816" w:rsidRPr="007E5816">
        <w:t xml:space="preserve"> </w:t>
      </w:r>
      <w:r w:rsidR="007E5816" w:rsidRPr="007E5816">
        <w:rPr>
          <w:rFonts w:cstheme="minorHAnsi"/>
          <w:sz w:val="24"/>
          <w:szCs w:val="24"/>
        </w:rPr>
        <w:t xml:space="preserve">Strony ustalają </w:t>
      </w:r>
      <w:r w:rsidR="007E5816" w:rsidRPr="00867807">
        <w:rPr>
          <w:rFonts w:cstheme="minorHAnsi"/>
          <w:b/>
          <w:bCs/>
          <w:sz w:val="24"/>
          <w:szCs w:val="24"/>
        </w:rPr>
        <w:t xml:space="preserve">wynagrodzenie </w:t>
      </w:r>
      <w:r w:rsidR="007E5816" w:rsidRPr="0046355E">
        <w:rPr>
          <w:rFonts w:cstheme="minorHAnsi"/>
          <w:b/>
          <w:bCs/>
          <w:sz w:val="24"/>
          <w:szCs w:val="24"/>
        </w:rPr>
        <w:t>ryczałtowe</w:t>
      </w:r>
      <w:r w:rsidR="007E5816">
        <w:rPr>
          <w:rFonts w:cstheme="minorHAnsi"/>
          <w:sz w:val="24"/>
          <w:szCs w:val="24"/>
        </w:rPr>
        <w:t>.</w:t>
      </w:r>
      <w:r w:rsidRPr="00620855">
        <w:rPr>
          <w:rFonts w:cstheme="minorHAnsi"/>
          <w:sz w:val="24"/>
          <w:szCs w:val="24"/>
        </w:rPr>
        <w:t xml:space="preserve"> Zamawiający zapłaci</w:t>
      </w:r>
      <w:r w:rsidR="00312CDE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Wykonawcy łączne wynagrodzenie netto – ………. zł, podatek VAT – ……… zł, brutto</w:t>
      </w:r>
      <w:r w:rsidR="00312CDE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- …………. zł (słownie: ……………………………………………... zł)</w:t>
      </w:r>
      <w:r w:rsidR="00227906">
        <w:rPr>
          <w:rFonts w:cstheme="minorHAnsi"/>
          <w:sz w:val="24"/>
          <w:szCs w:val="24"/>
        </w:rPr>
        <w:t>.</w:t>
      </w:r>
    </w:p>
    <w:p w14:paraId="730515EF" w14:textId="528229E3" w:rsidR="00EA5A23" w:rsidRPr="00984560" w:rsidRDefault="006C2676" w:rsidP="005A33DB">
      <w:pPr>
        <w:pStyle w:val="Akapitzlist"/>
        <w:numPr>
          <w:ilvl w:val="0"/>
          <w:numId w:val="3"/>
        </w:numPr>
        <w:ind w:left="426" w:hanging="283"/>
        <w:jc w:val="both"/>
        <w:rPr>
          <w:rFonts w:cstheme="minorHAnsi"/>
          <w:sz w:val="24"/>
          <w:szCs w:val="24"/>
        </w:rPr>
      </w:pPr>
      <w:r w:rsidRPr="00984560">
        <w:rPr>
          <w:rFonts w:cstheme="minorHAnsi"/>
          <w:sz w:val="24"/>
          <w:szCs w:val="24"/>
        </w:rPr>
        <w:t xml:space="preserve">Cena ryczałtowa określona w </w:t>
      </w:r>
      <w:r w:rsidR="00E4669C" w:rsidRPr="00984560">
        <w:rPr>
          <w:rFonts w:cstheme="minorHAnsi"/>
          <w:sz w:val="24"/>
          <w:szCs w:val="24"/>
        </w:rPr>
        <w:t>ust.</w:t>
      </w:r>
      <w:r w:rsidR="00166005" w:rsidRPr="00984560">
        <w:rPr>
          <w:rFonts w:cstheme="minorHAnsi"/>
          <w:sz w:val="24"/>
          <w:szCs w:val="24"/>
        </w:rPr>
        <w:t xml:space="preserve"> </w:t>
      </w:r>
      <w:r w:rsidR="00E4669C" w:rsidRPr="00984560">
        <w:rPr>
          <w:rFonts w:cstheme="minorHAnsi"/>
          <w:sz w:val="24"/>
          <w:szCs w:val="24"/>
        </w:rPr>
        <w:t>1</w:t>
      </w:r>
      <w:r w:rsidRPr="00984560">
        <w:rPr>
          <w:rFonts w:cstheme="minorHAnsi"/>
          <w:sz w:val="24"/>
          <w:szCs w:val="24"/>
        </w:rPr>
        <w:t xml:space="preserve"> obejmuje wszystkie koszty związane </w:t>
      </w:r>
      <w:r w:rsidR="0046355E" w:rsidRPr="00984560">
        <w:rPr>
          <w:rFonts w:cstheme="minorHAnsi"/>
          <w:sz w:val="24"/>
          <w:szCs w:val="24"/>
        </w:rPr>
        <w:br/>
      </w:r>
      <w:r w:rsidRPr="00984560">
        <w:rPr>
          <w:rFonts w:cstheme="minorHAnsi"/>
          <w:sz w:val="24"/>
          <w:szCs w:val="24"/>
        </w:rPr>
        <w:t xml:space="preserve">z realizacją robót budowlanych objętych dokumentacją projektową w zakresie opisanym </w:t>
      </w:r>
      <w:r w:rsidRPr="00984560">
        <w:rPr>
          <w:rFonts w:cstheme="minorHAnsi"/>
          <w:sz w:val="24"/>
          <w:szCs w:val="24"/>
        </w:rPr>
        <w:lastRenderedPageBreak/>
        <w:t>w postępowaniu przetargowym oraz § 1 ust.</w:t>
      </w:r>
      <w:r w:rsidR="00166005" w:rsidRPr="00984560">
        <w:rPr>
          <w:rFonts w:cstheme="minorHAnsi"/>
          <w:sz w:val="24"/>
          <w:szCs w:val="24"/>
        </w:rPr>
        <w:t xml:space="preserve"> </w:t>
      </w:r>
      <w:r w:rsidR="00227906">
        <w:rPr>
          <w:rFonts w:cstheme="minorHAnsi"/>
          <w:sz w:val="24"/>
          <w:szCs w:val="24"/>
        </w:rPr>
        <w:t>2</w:t>
      </w:r>
      <w:r w:rsidR="00166005" w:rsidRPr="00984560">
        <w:rPr>
          <w:rFonts w:cstheme="minorHAnsi"/>
          <w:sz w:val="24"/>
          <w:szCs w:val="24"/>
        </w:rPr>
        <w:t xml:space="preserve"> pkt 2</w:t>
      </w:r>
      <w:r w:rsidR="001430DE" w:rsidRPr="00984560">
        <w:rPr>
          <w:rFonts w:cstheme="minorHAnsi"/>
          <w:sz w:val="24"/>
          <w:szCs w:val="24"/>
        </w:rPr>
        <w:t xml:space="preserve"> i </w:t>
      </w:r>
      <w:r w:rsidR="00626DD5" w:rsidRPr="00984560">
        <w:rPr>
          <w:rFonts w:cstheme="minorHAnsi"/>
          <w:sz w:val="24"/>
          <w:szCs w:val="24"/>
        </w:rPr>
        <w:t>ust.</w:t>
      </w:r>
      <w:r w:rsidR="001430DE" w:rsidRPr="00984560">
        <w:rPr>
          <w:rFonts w:cstheme="minorHAnsi"/>
          <w:sz w:val="24"/>
          <w:szCs w:val="24"/>
        </w:rPr>
        <w:t xml:space="preserve"> </w:t>
      </w:r>
      <w:r w:rsidR="00227906">
        <w:rPr>
          <w:rFonts w:cstheme="minorHAnsi"/>
          <w:sz w:val="24"/>
          <w:szCs w:val="24"/>
        </w:rPr>
        <w:t>4</w:t>
      </w:r>
      <w:r w:rsidR="001430DE" w:rsidRPr="00984560">
        <w:rPr>
          <w:rFonts w:cstheme="minorHAnsi"/>
          <w:sz w:val="24"/>
          <w:szCs w:val="24"/>
        </w:rPr>
        <w:t xml:space="preserve"> </w:t>
      </w:r>
      <w:r w:rsidRPr="00984560">
        <w:rPr>
          <w:rFonts w:cstheme="minorHAnsi"/>
          <w:sz w:val="24"/>
          <w:szCs w:val="24"/>
        </w:rPr>
        <w:t xml:space="preserve">niniejszej umowy </w:t>
      </w:r>
      <w:r w:rsidR="00984560">
        <w:rPr>
          <w:rFonts w:cstheme="minorHAnsi"/>
          <w:sz w:val="24"/>
          <w:szCs w:val="24"/>
        </w:rPr>
        <w:br/>
      </w:r>
      <w:r w:rsidRPr="00984560">
        <w:rPr>
          <w:rFonts w:cstheme="minorHAnsi"/>
          <w:sz w:val="24"/>
          <w:szCs w:val="24"/>
        </w:rPr>
        <w:t>(w szczególności koszty: robocizny, materiałów i sprzętu niezbędne do realizacji zamówienia, i dokumentacji powykonawczej, roboty</w:t>
      </w:r>
      <w:r w:rsidR="0046355E" w:rsidRPr="00984560">
        <w:rPr>
          <w:rFonts w:cstheme="minorHAnsi"/>
          <w:sz w:val="24"/>
          <w:szCs w:val="24"/>
        </w:rPr>
        <w:t xml:space="preserve"> </w:t>
      </w:r>
      <w:r w:rsidRPr="00984560">
        <w:rPr>
          <w:rFonts w:cstheme="minorHAnsi"/>
          <w:sz w:val="24"/>
          <w:szCs w:val="24"/>
        </w:rPr>
        <w:t>przygotowawcze, porządkowe, wszelkie koszty związane z odbiorami wykonanych robót oraz utrzymaniem zaplecza budowy, cła, ubezpieczenia, podatki w tym VAT i inne opłaty mające wpływ na cenę oferty) w tym ryzyko Wykonawcy z tytułu nieoszacowania wszelkich kosztów związanych z realizacją przedmiotu umowy, a także oddziaływania innych czynników mających lub mogących mieć wpływ na cenę ryczałtową umowy. Nie</w:t>
      </w:r>
      <w:r w:rsidR="005A33DB">
        <w:rPr>
          <w:rFonts w:cstheme="minorHAnsi"/>
          <w:sz w:val="24"/>
          <w:szCs w:val="24"/>
        </w:rPr>
        <w:t>d</w:t>
      </w:r>
      <w:r w:rsidRPr="00984560">
        <w:rPr>
          <w:rFonts w:cstheme="minorHAnsi"/>
          <w:sz w:val="24"/>
          <w:szCs w:val="24"/>
        </w:rPr>
        <w:t xml:space="preserve">oszacowanie, pominięcie oraz brak rozpoznania przedmiotu i zakresu umowy nie może być podstawą do żądania zmiany wynagrodzenia ryczałtowego. Cena musi obejmować wszystkie prace, jakie </w:t>
      </w:r>
      <w:r w:rsidR="00984560">
        <w:rPr>
          <w:rFonts w:cstheme="minorHAnsi"/>
          <w:sz w:val="24"/>
          <w:szCs w:val="24"/>
        </w:rPr>
        <w:br/>
      </w:r>
      <w:r w:rsidRPr="00984560">
        <w:rPr>
          <w:rFonts w:cstheme="minorHAnsi"/>
          <w:sz w:val="24"/>
          <w:szCs w:val="24"/>
        </w:rPr>
        <w:t>z technicznego punktu widzenia są konieczne do prawidłowego wykonania przedmiotu umowy obejmującego usługi oraz roboty budowlane. Wykonawca oświadcza, że określając cenę ryczałtową, bardzo starannie zapoznał się z przedmiotem zamówienia, warunkami wykonania i wszystkimi czynnikami mogącymi mieć wpływ na cenę zamówienia oraz że należycie ocenił wartość przedmiotu umowy.</w:t>
      </w:r>
      <w:r w:rsidR="00984560">
        <w:rPr>
          <w:rFonts w:cstheme="minorHAnsi"/>
          <w:sz w:val="24"/>
          <w:szCs w:val="24"/>
        </w:rPr>
        <w:t xml:space="preserve"> </w:t>
      </w:r>
      <w:r w:rsidR="00D26AC9" w:rsidRPr="00984560">
        <w:rPr>
          <w:rFonts w:cstheme="minorHAnsi"/>
          <w:sz w:val="24"/>
          <w:szCs w:val="24"/>
        </w:rPr>
        <w:t xml:space="preserve">Niedoszacowanie, pominięcie oraz brak rozpoznania zakresu przedmiotu zamówienia nie może być podstawą do żądania podwyższenia wynagrodzenia ryczałtowego określonego </w:t>
      </w:r>
      <w:r w:rsidR="00984560">
        <w:rPr>
          <w:rFonts w:cstheme="minorHAnsi"/>
          <w:sz w:val="24"/>
          <w:szCs w:val="24"/>
        </w:rPr>
        <w:br/>
      </w:r>
      <w:r w:rsidR="00D26AC9" w:rsidRPr="00984560">
        <w:rPr>
          <w:rFonts w:cstheme="minorHAnsi"/>
          <w:sz w:val="24"/>
          <w:szCs w:val="24"/>
        </w:rPr>
        <w:t>w niniejsz</w:t>
      </w:r>
      <w:r w:rsidR="00A270B8" w:rsidRPr="00984560">
        <w:rPr>
          <w:rFonts w:cstheme="minorHAnsi"/>
          <w:sz w:val="24"/>
          <w:szCs w:val="24"/>
        </w:rPr>
        <w:t>ym</w:t>
      </w:r>
      <w:r w:rsidR="00D26AC9" w:rsidRPr="00984560">
        <w:rPr>
          <w:rFonts w:cstheme="minorHAnsi"/>
          <w:sz w:val="24"/>
          <w:szCs w:val="24"/>
        </w:rPr>
        <w:t xml:space="preserve"> paragraf</w:t>
      </w:r>
      <w:r w:rsidR="00A270B8" w:rsidRPr="00984560">
        <w:rPr>
          <w:rFonts w:cstheme="minorHAnsi"/>
          <w:sz w:val="24"/>
          <w:szCs w:val="24"/>
        </w:rPr>
        <w:t>ie.</w:t>
      </w:r>
    </w:p>
    <w:p w14:paraId="18C36B00" w14:textId="3A0796CD" w:rsidR="00FC7C18" w:rsidRPr="00703102" w:rsidRDefault="00EA3F0A" w:rsidP="005A33DB">
      <w:pPr>
        <w:pStyle w:val="Akapitzlist"/>
        <w:numPr>
          <w:ilvl w:val="0"/>
          <w:numId w:val="3"/>
        </w:numPr>
        <w:spacing w:after="0" w:line="276" w:lineRule="auto"/>
        <w:ind w:left="426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Wynagrodzenie obejmuje wszystkie koszty związane z realizacją przedmiotu umowy niezbędne do wykonania zadania, takie jak m.in.: </w:t>
      </w:r>
      <w:r w:rsidRPr="00703102">
        <w:rPr>
          <w:rFonts w:cstheme="minorHAnsi"/>
          <w:sz w:val="24"/>
          <w:szCs w:val="24"/>
        </w:rPr>
        <w:t>roboty przygotowawcze, porządkowe, zagospodarowanie i zabezpieczenie terenu budowy, koszty utrzymania zaplecza, remontów, wszelkie opłaty za media, wywóz, składowanie i utylizację odpadów,</w:t>
      </w:r>
      <w:r w:rsidR="00312CDE" w:rsidRPr="00703102">
        <w:rPr>
          <w:rFonts w:cstheme="minorHAnsi"/>
          <w:sz w:val="24"/>
          <w:szCs w:val="24"/>
        </w:rPr>
        <w:t xml:space="preserve"> </w:t>
      </w:r>
      <w:r w:rsidRPr="00703102">
        <w:rPr>
          <w:rFonts w:cstheme="minorHAnsi"/>
          <w:sz w:val="24"/>
          <w:szCs w:val="24"/>
        </w:rPr>
        <w:t>itp.</w:t>
      </w:r>
    </w:p>
    <w:p w14:paraId="3552DCA1" w14:textId="77777777" w:rsidR="00CE5F30" w:rsidRPr="00620855" w:rsidRDefault="00FC7C18" w:rsidP="00FD1CA4">
      <w:pPr>
        <w:pStyle w:val="Akapitzlist"/>
        <w:spacing w:after="0" w:line="276" w:lineRule="auto"/>
        <w:ind w:left="0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3</w:t>
      </w:r>
    </w:p>
    <w:p w14:paraId="2F6AABEA" w14:textId="77777777" w:rsidR="005A33DB" w:rsidRDefault="005A33DB" w:rsidP="00FD1CA4">
      <w:pPr>
        <w:pStyle w:val="Default"/>
        <w:numPr>
          <w:ilvl w:val="0"/>
          <w:numId w:val="88"/>
        </w:numPr>
        <w:ind w:left="426" w:hanging="284"/>
        <w:jc w:val="both"/>
        <w:rPr>
          <w:rFonts w:asciiTheme="minorHAnsi" w:hAnsiTheme="minorHAnsi" w:cstheme="minorHAnsi"/>
        </w:rPr>
      </w:pPr>
      <w:r w:rsidRPr="00D03292">
        <w:rPr>
          <w:rFonts w:asciiTheme="minorHAnsi" w:hAnsiTheme="minorHAnsi" w:cstheme="minorHAnsi"/>
        </w:rPr>
        <w:t xml:space="preserve">Rozliczenie </w:t>
      </w:r>
      <w:r>
        <w:rPr>
          <w:rFonts w:asciiTheme="minorHAnsi" w:hAnsiTheme="minorHAnsi" w:cstheme="minorHAnsi"/>
        </w:rPr>
        <w:t>przedmiotu umowy będzie odbywało się fakturami częściowymi i fakturą końcową.</w:t>
      </w:r>
    </w:p>
    <w:p w14:paraId="2A51ED60" w14:textId="636A894E" w:rsidR="005A33DB" w:rsidRDefault="005A33DB" w:rsidP="00FD1CA4">
      <w:pPr>
        <w:pStyle w:val="Default"/>
        <w:numPr>
          <w:ilvl w:val="0"/>
          <w:numId w:val="88"/>
        </w:numPr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Faktury częściowe za wykonane roboty wystawiane będą nie częściej niż raz na miesiąc kalendarzowy.</w:t>
      </w:r>
    </w:p>
    <w:p w14:paraId="240C4CA6" w14:textId="77777777" w:rsidR="005A33DB" w:rsidRPr="00D03292" w:rsidRDefault="005A33DB" w:rsidP="00FD1CA4">
      <w:pPr>
        <w:pStyle w:val="Default"/>
        <w:numPr>
          <w:ilvl w:val="0"/>
          <w:numId w:val="88"/>
        </w:numPr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Podstawą do wystawienia faktury częściowej jest obustronnie podpisany protokół odbioru częściowego.</w:t>
      </w:r>
    </w:p>
    <w:p w14:paraId="06E54ECE" w14:textId="494FCBFE" w:rsidR="005A33DB" w:rsidRPr="00D03292" w:rsidRDefault="005A33DB" w:rsidP="00FD1CA4">
      <w:pPr>
        <w:pStyle w:val="Default"/>
        <w:numPr>
          <w:ilvl w:val="0"/>
          <w:numId w:val="88"/>
        </w:numPr>
        <w:ind w:left="426" w:hanging="284"/>
        <w:jc w:val="both"/>
        <w:rPr>
          <w:rFonts w:asciiTheme="minorHAnsi" w:hAnsiTheme="minorHAnsi" w:cstheme="minorHAnsi"/>
        </w:rPr>
      </w:pPr>
      <w:r w:rsidRPr="00D03292">
        <w:rPr>
          <w:rFonts w:asciiTheme="minorHAnsi" w:hAnsiTheme="minorHAnsi" w:cstheme="minorHAnsi"/>
        </w:rPr>
        <w:t xml:space="preserve">Faktura końcowa </w:t>
      </w:r>
      <w:r w:rsidR="00BC7DF2">
        <w:rPr>
          <w:rFonts w:asciiTheme="minorHAnsi" w:hAnsiTheme="minorHAnsi" w:cstheme="minorHAnsi"/>
        </w:rPr>
        <w:t xml:space="preserve">wystawiona na podstawie bezusterkowego protokołu odbioru końcowego </w:t>
      </w:r>
      <w:r w:rsidRPr="00D03292">
        <w:rPr>
          <w:rFonts w:asciiTheme="minorHAnsi" w:hAnsiTheme="minorHAnsi" w:cstheme="minorHAnsi"/>
        </w:rPr>
        <w:t xml:space="preserve">będzie płatna przelewem na rachunek bankowy Wykonawcy wskazany na fakturze, w terminie 30 dni od daty: </w:t>
      </w:r>
    </w:p>
    <w:p w14:paraId="260CE7CA" w14:textId="77777777" w:rsidR="005A33DB" w:rsidRDefault="005A33DB" w:rsidP="005A33DB">
      <w:pPr>
        <w:pStyle w:val="Default"/>
        <w:numPr>
          <w:ilvl w:val="0"/>
          <w:numId w:val="89"/>
        </w:numPr>
        <w:ind w:left="851"/>
        <w:jc w:val="both"/>
        <w:rPr>
          <w:rFonts w:asciiTheme="minorHAnsi" w:hAnsiTheme="minorHAnsi" w:cstheme="minorHAnsi"/>
        </w:rPr>
      </w:pPr>
      <w:r w:rsidRPr="00D03292">
        <w:rPr>
          <w:rFonts w:asciiTheme="minorHAnsi" w:hAnsiTheme="minorHAnsi" w:cstheme="minorHAnsi"/>
        </w:rPr>
        <w:t xml:space="preserve">doręczenia Zamawiającemu oryginału prawidłowo wystawionej </w:t>
      </w:r>
      <w:proofErr w:type="gramStart"/>
      <w:r w:rsidRPr="00D03292">
        <w:rPr>
          <w:rFonts w:asciiTheme="minorHAnsi" w:hAnsiTheme="minorHAnsi" w:cstheme="minorHAnsi"/>
        </w:rPr>
        <w:t>faktury,</w:t>
      </w:r>
      <w:proofErr w:type="gramEnd"/>
      <w:r w:rsidRPr="00D03292">
        <w:rPr>
          <w:rFonts w:asciiTheme="minorHAnsi" w:hAnsiTheme="minorHAnsi" w:cstheme="minorHAnsi"/>
        </w:rPr>
        <w:t xml:space="preserve"> albo </w:t>
      </w:r>
    </w:p>
    <w:p w14:paraId="03169A3B" w14:textId="5824F7A3" w:rsidR="00CE5F30" w:rsidRPr="005A33DB" w:rsidRDefault="005A33DB" w:rsidP="005A33DB">
      <w:pPr>
        <w:pStyle w:val="Default"/>
        <w:numPr>
          <w:ilvl w:val="0"/>
          <w:numId w:val="89"/>
        </w:numPr>
        <w:ind w:left="851"/>
        <w:jc w:val="both"/>
        <w:rPr>
          <w:rFonts w:asciiTheme="minorHAnsi" w:hAnsiTheme="minorHAnsi" w:cstheme="minorHAnsi"/>
        </w:rPr>
      </w:pPr>
      <w:r w:rsidRPr="005A33DB">
        <w:rPr>
          <w:rFonts w:cstheme="minorHAnsi"/>
        </w:rPr>
        <w:t>przesłania ustrukturyzowanej faktury elektronicznej za pośrednictwem Platformy Elektronicznego Fakturowania,</w:t>
      </w:r>
      <w:r w:rsidR="008D7554" w:rsidRPr="005A33DB">
        <w:rPr>
          <w:rFonts w:cstheme="minorHAnsi"/>
        </w:rPr>
        <w:t xml:space="preserve"> </w:t>
      </w:r>
    </w:p>
    <w:p w14:paraId="15278E5F" w14:textId="3A516D02" w:rsidR="00CE5F30" w:rsidRPr="00620855" w:rsidRDefault="00CE5F30" w:rsidP="00FD1CA4">
      <w:pPr>
        <w:pStyle w:val="Akapitzlist"/>
        <w:numPr>
          <w:ilvl w:val="0"/>
          <w:numId w:val="88"/>
        </w:numPr>
        <w:spacing w:after="0" w:line="276" w:lineRule="auto"/>
        <w:ind w:left="426" w:hanging="28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Fakturę należy wystawić w następujący sposób:</w:t>
      </w:r>
    </w:p>
    <w:p w14:paraId="298D8A30" w14:textId="776051B1" w:rsidR="00CE5F30" w:rsidRPr="00620855" w:rsidRDefault="00CE5F30" w:rsidP="00CE5F30">
      <w:pPr>
        <w:pStyle w:val="Akapitzlist"/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   </w:t>
      </w:r>
      <w:proofErr w:type="gramStart"/>
      <w:r w:rsidRPr="00620855">
        <w:rPr>
          <w:rFonts w:cstheme="minorHAnsi"/>
          <w:b/>
          <w:bCs/>
          <w:sz w:val="24"/>
          <w:szCs w:val="24"/>
        </w:rPr>
        <w:t xml:space="preserve">NABYWCA:  </w:t>
      </w:r>
      <w:r w:rsidRPr="00620855">
        <w:rPr>
          <w:rFonts w:cstheme="minorHAnsi"/>
          <w:b/>
          <w:bCs/>
          <w:sz w:val="24"/>
          <w:szCs w:val="24"/>
        </w:rPr>
        <w:tab/>
      </w:r>
      <w:proofErr w:type="gramEnd"/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  <w:t xml:space="preserve"> </w:t>
      </w:r>
      <w:r w:rsidR="00FD1CA4">
        <w:rPr>
          <w:rFonts w:cstheme="minorHAnsi"/>
          <w:b/>
          <w:bCs/>
          <w:sz w:val="24"/>
          <w:szCs w:val="24"/>
        </w:rPr>
        <w:t xml:space="preserve">    </w:t>
      </w:r>
      <w:r w:rsidRPr="00620855">
        <w:rPr>
          <w:rFonts w:cstheme="minorHAnsi"/>
          <w:b/>
          <w:bCs/>
          <w:sz w:val="24"/>
          <w:szCs w:val="24"/>
        </w:rPr>
        <w:t xml:space="preserve">ODBIORCA/PŁATNIK: </w:t>
      </w:r>
    </w:p>
    <w:p w14:paraId="35FB1C58" w14:textId="77777777" w:rsidR="00CE5F30" w:rsidRPr="00620855" w:rsidRDefault="00CE5F30" w:rsidP="00CE5F30">
      <w:pPr>
        <w:pStyle w:val="Akapitzlist"/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620855">
        <w:rPr>
          <w:rFonts w:cstheme="minorHAnsi"/>
          <w:b/>
          <w:bCs/>
          <w:sz w:val="24"/>
          <w:szCs w:val="24"/>
        </w:rPr>
        <w:tab/>
        <w:t>Gmina Strachówka</w:t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  <w:t>Urząd Gminy w Strachówce</w:t>
      </w:r>
    </w:p>
    <w:p w14:paraId="7D7B2BB0" w14:textId="77777777" w:rsidR="00CE5F30" w:rsidRPr="00620855" w:rsidRDefault="00CE5F30" w:rsidP="00CE5F30">
      <w:pPr>
        <w:pStyle w:val="Akapitzlist"/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620855">
        <w:rPr>
          <w:rFonts w:cstheme="minorHAnsi"/>
          <w:b/>
          <w:bCs/>
          <w:sz w:val="24"/>
          <w:szCs w:val="24"/>
        </w:rPr>
        <w:tab/>
        <w:t>ul. C. K. Norwida 6</w:t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  <w:t>ul. C. K. Norwida 6</w:t>
      </w:r>
    </w:p>
    <w:p w14:paraId="2AB2EA58" w14:textId="5D8D6BE8" w:rsidR="00CA1F72" w:rsidRPr="00CA1F72" w:rsidRDefault="00CE5F30" w:rsidP="00CA1F72">
      <w:pPr>
        <w:pStyle w:val="Akapitzlist"/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620855">
        <w:rPr>
          <w:rFonts w:cstheme="minorHAnsi"/>
          <w:b/>
          <w:bCs/>
          <w:sz w:val="24"/>
          <w:szCs w:val="24"/>
        </w:rPr>
        <w:tab/>
        <w:t>05-282 Strachówka</w:t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ab/>
        <w:t>05-282 Strachówka</w:t>
      </w:r>
    </w:p>
    <w:p w14:paraId="5B9AC83C" w14:textId="2663FA59" w:rsidR="00CE5F30" w:rsidRPr="00620855" w:rsidRDefault="00CE5F30" w:rsidP="00E63084">
      <w:pPr>
        <w:pStyle w:val="Akapitzlist"/>
        <w:spacing w:after="0" w:line="276" w:lineRule="auto"/>
        <w:ind w:left="708"/>
        <w:jc w:val="both"/>
        <w:rPr>
          <w:rFonts w:cstheme="minorHAnsi"/>
          <w:b/>
          <w:bCs/>
          <w:sz w:val="24"/>
          <w:szCs w:val="24"/>
        </w:rPr>
      </w:pPr>
      <w:r w:rsidRPr="00620855">
        <w:rPr>
          <w:rFonts w:cstheme="minorHAnsi"/>
          <w:b/>
          <w:bCs/>
          <w:sz w:val="24"/>
          <w:szCs w:val="24"/>
        </w:rPr>
        <w:tab/>
        <w:t>NIP</w:t>
      </w:r>
      <w:r w:rsidR="00CA1F72">
        <w:rPr>
          <w:rFonts w:cstheme="minorHAnsi"/>
          <w:b/>
          <w:bCs/>
          <w:sz w:val="24"/>
          <w:szCs w:val="24"/>
        </w:rPr>
        <w:t>:</w:t>
      </w:r>
      <w:r w:rsidRPr="00620855">
        <w:rPr>
          <w:rFonts w:cstheme="minorHAnsi"/>
          <w:b/>
          <w:bCs/>
          <w:sz w:val="24"/>
          <w:szCs w:val="24"/>
        </w:rPr>
        <w:t xml:space="preserve"> 125</w:t>
      </w:r>
      <w:r w:rsidR="00CA1F72">
        <w:rPr>
          <w:rFonts w:cstheme="minorHAnsi"/>
          <w:b/>
          <w:bCs/>
          <w:sz w:val="24"/>
          <w:szCs w:val="24"/>
        </w:rPr>
        <w:t> </w:t>
      </w:r>
      <w:r w:rsidRPr="00620855">
        <w:rPr>
          <w:rFonts w:cstheme="minorHAnsi"/>
          <w:b/>
          <w:bCs/>
          <w:sz w:val="24"/>
          <w:szCs w:val="24"/>
        </w:rPr>
        <w:t>133</w:t>
      </w:r>
      <w:r w:rsidR="00CA1F72">
        <w:rPr>
          <w:rFonts w:cstheme="minorHAnsi"/>
          <w:b/>
          <w:bCs/>
          <w:sz w:val="24"/>
          <w:szCs w:val="24"/>
        </w:rPr>
        <w:t xml:space="preserve"> </w:t>
      </w:r>
      <w:r w:rsidRPr="00620855">
        <w:rPr>
          <w:rFonts w:cstheme="minorHAnsi"/>
          <w:b/>
          <w:bCs/>
          <w:sz w:val="24"/>
          <w:szCs w:val="24"/>
        </w:rPr>
        <w:t>36</w:t>
      </w:r>
      <w:r w:rsidR="00CA1F72">
        <w:rPr>
          <w:rFonts w:cstheme="minorHAnsi"/>
          <w:b/>
          <w:bCs/>
          <w:sz w:val="24"/>
          <w:szCs w:val="24"/>
        </w:rPr>
        <w:t xml:space="preserve"> </w:t>
      </w:r>
      <w:r w:rsidRPr="00620855">
        <w:rPr>
          <w:rFonts w:cstheme="minorHAnsi"/>
          <w:b/>
          <w:bCs/>
          <w:sz w:val="24"/>
          <w:szCs w:val="24"/>
        </w:rPr>
        <w:t>79</w:t>
      </w:r>
      <w:r w:rsidR="00CA1F72">
        <w:rPr>
          <w:rFonts w:cstheme="minorHAnsi"/>
          <w:b/>
          <w:bCs/>
          <w:sz w:val="24"/>
          <w:szCs w:val="24"/>
        </w:rPr>
        <w:tab/>
      </w:r>
      <w:r w:rsidR="00CA1F72">
        <w:rPr>
          <w:rFonts w:cstheme="minorHAnsi"/>
          <w:b/>
          <w:bCs/>
          <w:sz w:val="24"/>
          <w:szCs w:val="24"/>
        </w:rPr>
        <w:tab/>
      </w:r>
      <w:r w:rsidR="00CA1F72">
        <w:rPr>
          <w:rFonts w:cstheme="minorHAnsi"/>
          <w:b/>
          <w:bCs/>
          <w:sz w:val="24"/>
          <w:szCs w:val="24"/>
        </w:rPr>
        <w:tab/>
      </w:r>
      <w:r w:rsidR="00CA1F72">
        <w:rPr>
          <w:rFonts w:cstheme="minorHAnsi"/>
          <w:b/>
          <w:bCs/>
          <w:sz w:val="24"/>
          <w:szCs w:val="24"/>
        </w:rPr>
        <w:tab/>
      </w:r>
      <w:r w:rsidR="00CA1F72" w:rsidRPr="00CA1F72">
        <w:rPr>
          <w:rFonts w:cstheme="minorHAnsi"/>
          <w:b/>
          <w:bCs/>
          <w:sz w:val="24"/>
          <w:szCs w:val="24"/>
        </w:rPr>
        <w:t>NIP: 822</w:t>
      </w:r>
      <w:r w:rsidR="00CA1F72">
        <w:rPr>
          <w:rFonts w:cstheme="minorHAnsi"/>
          <w:b/>
          <w:bCs/>
          <w:sz w:val="24"/>
          <w:szCs w:val="24"/>
        </w:rPr>
        <w:t xml:space="preserve"> </w:t>
      </w:r>
      <w:r w:rsidR="00CA1F72" w:rsidRPr="00CA1F72">
        <w:rPr>
          <w:rFonts w:cstheme="minorHAnsi"/>
          <w:b/>
          <w:bCs/>
          <w:sz w:val="24"/>
          <w:szCs w:val="24"/>
        </w:rPr>
        <w:t>147</w:t>
      </w:r>
      <w:r w:rsidR="00CA1F72">
        <w:rPr>
          <w:rFonts w:cstheme="minorHAnsi"/>
          <w:b/>
          <w:bCs/>
          <w:sz w:val="24"/>
          <w:szCs w:val="24"/>
        </w:rPr>
        <w:t xml:space="preserve"> </w:t>
      </w:r>
      <w:r w:rsidR="00CA1F72" w:rsidRPr="00CA1F72">
        <w:rPr>
          <w:rFonts w:cstheme="minorHAnsi"/>
          <w:b/>
          <w:bCs/>
          <w:sz w:val="24"/>
          <w:szCs w:val="24"/>
        </w:rPr>
        <w:t>07</w:t>
      </w:r>
      <w:r w:rsidR="00CA1F72">
        <w:rPr>
          <w:rFonts w:cstheme="minorHAnsi"/>
          <w:b/>
          <w:bCs/>
          <w:sz w:val="24"/>
          <w:szCs w:val="24"/>
        </w:rPr>
        <w:t xml:space="preserve"> </w:t>
      </w:r>
      <w:r w:rsidR="00CA1F72" w:rsidRPr="00CA1F72">
        <w:rPr>
          <w:rFonts w:cstheme="minorHAnsi"/>
          <w:b/>
          <w:bCs/>
          <w:sz w:val="24"/>
          <w:szCs w:val="24"/>
        </w:rPr>
        <w:t>19</w:t>
      </w:r>
    </w:p>
    <w:p w14:paraId="70AD0076" w14:textId="6DE54ACD" w:rsidR="00EA3F0A" w:rsidRPr="00620855" w:rsidRDefault="00544D96" w:rsidP="00FD1CA4">
      <w:pPr>
        <w:pStyle w:val="Akapitzlist"/>
        <w:numPr>
          <w:ilvl w:val="0"/>
          <w:numId w:val="88"/>
        </w:numPr>
        <w:spacing w:after="0" w:line="240" w:lineRule="auto"/>
        <w:ind w:left="567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Za termin płatności uznaje się dzień obciążenia </w:t>
      </w:r>
      <w:r w:rsidR="00A10433" w:rsidRPr="00620855">
        <w:rPr>
          <w:rFonts w:cstheme="minorHAnsi"/>
          <w:sz w:val="24"/>
          <w:szCs w:val="24"/>
        </w:rPr>
        <w:t>rachunku Zamawiającego</w:t>
      </w:r>
    </w:p>
    <w:p w14:paraId="7AE9DCB2" w14:textId="3B44BFB8" w:rsidR="00EA3F0A" w:rsidRPr="00620855" w:rsidRDefault="00EA3F0A" w:rsidP="00FD1CA4">
      <w:pPr>
        <w:pStyle w:val="Akapitzlist"/>
        <w:numPr>
          <w:ilvl w:val="0"/>
          <w:numId w:val="88"/>
        </w:numPr>
        <w:spacing w:after="0" w:line="276" w:lineRule="auto"/>
        <w:ind w:left="567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Wykonawca zobowiązuje się powiadomić niezwłocznie Zamawiającego o wszelkich zmianach </w:t>
      </w:r>
      <w:r w:rsidR="00CA1F72" w:rsidRPr="00620855">
        <w:rPr>
          <w:rFonts w:cstheme="minorHAnsi"/>
          <w:sz w:val="24"/>
          <w:szCs w:val="24"/>
        </w:rPr>
        <w:t>rachunków</w:t>
      </w:r>
      <w:r w:rsidRPr="00620855">
        <w:rPr>
          <w:rFonts w:cstheme="minorHAnsi"/>
          <w:sz w:val="24"/>
          <w:szCs w:val="24"/>
        </w:rPr>
        <w:t xml:space="preserve"> lub utracie charakteru czynnego podatnika VAT.</w:t>
      </w:r>
    </w:p>
    <w:p w14:paraId="26D46D5B" w14:textId="485F6904" w:rsidR="00EA3F0A" w:rsidRPr="00620855" w:rsidRDefault="00EA3F0A" w:rsidP="00FD1CA4">
      <w:pPr>
        <w:pStyle w:val="Akapitzlist"/>
        <w:numPr>
          <w:ilvl w:val="0"/>
          <w:numId w:val="88"/>
        </w:numPr>
        <w:spacing w:after="0" w:line="276" w:lineRule="auto"/>
        <w:ind w:left="567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lastRenderedPageBreak/>
        <w:t xml:space="preserve">Wykonawca nie będzie rościć praw do odsetek od nieterminowej zapłaty należności </w:t>
      </w:r>
      <w:r w:rsidR="00581C74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w przypadku zwrotu przez bank środków z tytułu nieposiadania rachunku VAT lub trudności z weryfikacją na Białej Liście Podatników VAT</w:t>
      </w:r>
      <w:r w:rsidR="00474622" w:rsidRPr="00620855">
        <w:rPr>
          <w:rFonts w:cstheme="minorHAnsi"/>
          <w:sz w:val="24"/>
          <w:szCs w:val="24"/>
        </w:rPr>
        <w:t>.</w:t>
      </w:r>
    </w:p>
    <w:p w14:paraId="1D6E7B38" w14:textId="452AF899" w:rsidR="00EA3F0A" w:rsidRPr="00620855" w:rsidRDefault="00EA3F0A" w:rsidP="00FD1CA4">
      <w:pPr>
        <w:pStyle w:val="Akapitzlist"/>
        <w:numPr>
          <w:ilvl w:val="0"/>
          <w:numId w:val="88"/>
        </w:numPr>
        <w:spacing w:after="0" w:line="276" w:lineRule="auto"/>
        <w:ind w:left="567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przypadku zmiany stawki podatku od towarów i usług, przyjętej do określenia wysokości wynagrodzenia Wykonawcy, zgodnie z </w:t>
      </w:r>
      <w:r w:rsidR="00AF5956" w:rsidRPr="00620855">
        <w:rPr>
          <w:rFonts w:cstheme="minorHAnsi"/>
          <w:sz w:val="24"/>
          <w:szCs w:val="24"/>
        </w:rPr>
        <w:t xml:space="preserve">§ 2 </w:t>
      </w:r>
      <w:r w:rsidRPr="00620855">
        <w:rPr>
          <w:rFonts w:cstheme="minorHAnsi"/>
          <w:sz w:val="24"/>
          <w:szCs w:val="24"/>
        </w:rPr>
        <w:t xml:space="preserve">ust. 1, która zacznie obowiązywać po dniu zawarcia Umowy, wynagrodzenie Wykonawcy, w ujęciu brutto, ulegnie odpowiedniej zmianie przez zastosowanie zmienionej stawki podatku od towarów </w:t>
      </w:r>
      <w:r w:rsidR="00FD1CA4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 xml:space="preserve">i </w:t>
      </w:r>
      <w:r w:rsidRPr="004C34D6">
        <w:rPr>
          <w:rFonts w:cstheme="minorHAnsi"/>
          <w:sz w:val="24"/>
          <w:szCs w:val="24"/>
        </w:rPr>
        <w:t>usług – bez sporządzania aneksu do Umowy.</w:t>
      </w:r>
      <w:r w:rsidRPr="00620855">
        <w:rPr>
          <w:rFonts w:cstheme="minorHAnsi"/>
          <w:sz w:val="24"/>
          <w:szCs w:val="24"/>
        </w:rPr>
        <w:t xml:space="preserve"> Zmianie ulegnie wysokość wynagrodzenia należnego Wykonawcy za wykonywanie Umowy w okresie od dnia obowiązywania zmienionej stawki podatku, przy czym zmiana dotyczyć będzie wyłącznie tej części wynagrodzenia Wykonawcy, do której zgodnie z przepisami prawa powinna być stosowana zmieniona stawka podatku.</w:t>
      </w:r>
    </w:p>
    <w:p w14:paraId="6889CF0C" w14:textId="4FD4CD51" w:rsidR="00EA3F0A" w:rsidRPr="00620855" w:rsidRDefault="00EA3F0A" w:rsidP="00FD1CA4">
      <w:pPr>
        <w:pStyle w:val="Akapitzlist"/>
        <w:numPr>
          <w:ilvl w:val="0"/>
          <w:numId w:val="88"/>
        </w:numPr>
        <w:spacing w:after="0" w:line="276" w:lineRule="auto"/>
        <w:ind w:left="567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Wykonawca zobowiązany jest podać na fakturze datę zawarcia Umowy, numer Umowy </w:t>
      </w:r>
      <w:r w:rsidR="00207CF7" w:rsidRPr="00620855">
        <w:rPr>
          <w:rFonts w:cstheme="minorHAnsi"/>
          <w:sz w:val="24"/>
          <w:szCs w:val="24"/>
        </w:rPr>
        <w:tab/>
      </w:r>
      <w:r w:rsidRPr="00620855">
        <w:rPr>
          <w:rFonts w:cstheme="minorHAnsi"/>
          <w:sz w:val="24"/>
          <w:szCs w:val="24"/>
        </w:rPr>
        <w:t xml:space="preserve">nadany przez Zamawiającego, której dotyczy wystawiona faktura oraz termin </w:t>
      </w:r>
      <w:r w:rsidR="00CA1F72" w:rsidRPr="00620855">
        <w:rPr>
          <w:rFonts w:cstheme="minorHAnsi"/>
          <w:sz w:val="24"/>
          <w:szCs w:val="24"/>
        </w:rPr>
        <w:t>zapłaty wynikający</w:t>
      </w:r>
      <w:r w:rsidRPr="00620855">
        <w:rPr>
          <w:rFonts w:cstheme="minorHAnsi"/>
          <w:sz w:val="24"/>
          <w:szCs w:val="24"/>
        </w:rPr>
        <w:t xml:space="preserve"> z Umowy.</w:t>
      </w:r>
    </w:p>
    <w:p w14:paraId="4477A337" w14:textId="65F84314" w:rsidR="00EA3F0A" w:rsidRPr="00620855" w:rsidRDefault="00EA3F0A" w:rsidP="00FD1CA4">
      <w:pPr>
        <w:pStyle w:val="Akapitzlist"/>
        <w:numPr>
          <w:ilvl w:val="0"/>
          <w:numId w:val="88"/>
        </w:numPr>
        <w:spacing w:after="0" w:line="276" w:lineRule="auto"/>
        <w:ind w:left="567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nie może dokonać sprzedaży i/lub zastawienia i/lub cesji wierzytelności wynikających z umowy bez zgody Zamawiającego wyrażonej w formie pisemnej pod rygorem nieważności</w:t>
      </w:r>
      <w:r w:rsidR="004A31EE" w:rsidRPr="00620855">
        <w:rPr>
          <w:rFonts w:cstheme="minorHAnsi"/>
          <w:sz w:val="24"/>
          <w:szCs w:val="24"/>
        </w:rPr>
        <w:t>.</w:t>
      </w:r>
    </w:p>
    <w:p w14:paraId="237A2A4E" w14:textId="5A6946D5" w:rsidR="004A31EE" w:rsidRPr="00620855" w:rsidRDefault="004A31EE" w:rsidP="00FD1CA4">
      <w:pPr>
        <w:pStyle w:val="Tekstpodstawowy"/>
        <w:numPr>
          <w:ilvl w:val="0"/>
          <w:numId w:val="88"/>
        </w:numPr>
        <w:suppressAutoHyphens w:val="0"/>
        <w:spacing w:line="276" w:lineRule="auto"/>
        <w:ind w:left="567" w:hanging="425"/>
        <w:jc w:val="both"/>
        <w:rPr>
          <w:rFonts w:asciiTheme="minorHAnsi" w:hAnsiTheme="minorHAnsi" w:cstheme="minorHAnsi"/>
          <w:szCs w:val="24"/>
        </w:rPr>
      </w:pPr>
      <w:r w:rsidRPr="00620855">
        <w:rPr>
          <w:rFonts w:asciiTheme="minorHAnsi" w:hAnsiTheme="minorHAnsi" w:cstheme="minorHAnsi"/>
          <w:szCs w:val="24"/>
        </w:rPr>
        <w:t>Wykonawca oświadcza, że numer rachunku bankowego wskazany na fakturze wystawionej przez Wykonawcę w związku z realizacją umowy jest numerem podanym do Urzędu Skarbowego i jest właściwym dla dokonania rozliczeń na zasadach mechanizmu podzielonej płatności (</w:t>
      </w:r>
      <w:proofErr w:type="spellStart"/>
      <w:r w:rsidRPr="00620855">
        <w:rPr>
          <w:rFonts w:asciiTheme="minorHAnsi" w:hAnsiTheme="minorHAnsi" w:cstheme="minorHAnsi"/>
          <w:szCs w:val="24"/>
        </w:rPr>
        <w:t>split</w:t>
      </w:r>
      <w:proofErr w:type="spellEnd"/>
      <w:r w:rsidRPr="00620855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20855">
        <w:rPr>
          <w:rFonts w:asciiTheme="minorHAnsi" w:hAnsiTheme="minorHAnsi" w:cstheme="minorHAnsi"/>
          <w:szCs w:val="24"/>
        </w:rPr>
        <w:t>payment</w:t>
      </w:r>
      <w:proofErr w:type="spellEnd"/>
      <w:r w:rsidRPr="00620855">
        <w:rPr>
          <w:rFonts w:asciiTheme="minorHAnsi" w:hAnsiTheme="minorHAnsi" w:cstheme="minorHAnsi"/>
          <w:szCs w:val="24"/>
        </w:rPr>
        <w:t>), zgodnie z przepisami ustawy z dnia 11 marca 2004 r. o podatku od towarów i usług (Dz. U. z 202</w:t>
      </w:r>
      <w:r w:rsidR="00892173">
        <w:rPr>
          <w:rFonts w:asciiTheme="minorHAnsi" w:hAnsiTheme="minorHAnsi" w:cstheme="minorHAnsi"/>
          <w:szCs w:val="24"/>
        </w:rPr>
        <w:t>2</w:t>
      </w:r>
      <w:r w:rsidRPr="00620855">
        <w:rPr>
          <w:rFonts w:asciiTheme="minorHAnsi" w:hAnsiTheme="minorHAnsi" w:cstheme="minorHAnsi"/>
          <w:szCs w:val="24"/>
        </w:rPr>
        <w:t xml:space="preserve"> r. poz. </w:t>
      </w:r>
      <w:r w:rsidR="00892173">
        <w:rPr>
          <w:rFonts w:asciiTheme="minorHAnsi" w:hAnsiTheme="minorHAnsi" w:cstheme="minorHAnsi"/>
          <w:szCs w:val="24"/>
        </w:rPr>
        <w:t>931</w:t>
      </w:r>
      <w:r w:rsidRPr="00620855">
        <w:rPr>
          <w:rFonts w:asciiTheme="minorHAnsi" w:hAnsiTheme="minorHAnsi" w:cstheme="minorHAnsi"/>
          <w:szCs w:val="24"/>
        </w:rPr>
        <w:t xml:space="preserve"> ze zm.).</w:t>
      </w:r>
    </w:p>
    <w:p w14:paraId="3C784B68" w14:textId="77777777" w:rsidR="00C828E9" w:rsidRPr="00620855" w:rsidRDefault="00C828E9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3CBD465A" w14:textId="332B9DD6" w:rsidR="00EA3F0A" w:rsidRPr="00620855" w:rsidRDefault="00E31861" w:rsidP="009E703A">
      <w:pPr>
        <w:pStyle w:val="Akapitzlist"/>
        <w:numPr>
          <w:ilvl w:val="0"/>
          <w:numId w:val="4"/>
        </w:numPr>
        <w:spacing w:after="0" w:line="276" w:lineRule="auto"/>
        <w:ind w:left="0" w:firstLine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EA3F0A" w:rsidRPr="00620855">
        <w:rPr>
          <w:rFonts w:cstheme="minorHAnsi"/>
          <w:b/>
          <w:sz w:val="24"/>
          <w:szCs w:val="24"/>
        </w:rPr>
        <w:t>Podwykonawstwo</w:t>
      </w:r>
    </w:p>
    <w:p w14:paraId="4440CE93" w14:textId="5AB31FD6" w:rsidR="00EA3F0A" w:rsidRPr="00620855" w:rsidRDefault="00E31861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EA3F0A" w:rsidRPr="00620855">
        <w:rPr>
          <w:rFonts w:cstheme="minorHAnsi"/>
          <w:b/>
          <w:sz w:val="24"/>
          <w:szCs w:val="24"/>
        </w:rPr>
        <w:t>§</w:t>
      </w:r>
      <w:r>
        <w:rPr>
          <w:rFonts w:cstheme="minorHAnsi"/>
          <w:b/>
          <w:sz w:val="24"/>
          <w:szCs w:val="24"/>
        </w:rPr>
        <w:t xml:space="preserve"> </w:t>
      </w:r>
      <w:r w:rsidR="00DE230F" w:rsidRPr="00620855">
        <w:rPr>
          <w:rFonts w:cstheme="minorHAnsi"/>
          <w:b/>
          <w:sz w:val="24"/>
          <w:szCs w:val="24"/>
        </w:rPr>
        <w:t>4</w:t>
      </w:r>
    </w:p>
    <w:p w14:paraId="45DA6ECA" w14:textId="263004CC" w:rsidR="00EA3F0A" w:rsidRPr="004C34D6" w:rsidRDefault="00EA3F0A" w:rsidP="00CD01C5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4C34D6">
        <w:rPr>
          <w:rFonts w:cstheme="minorHAnsi"/>
          <w:sz w:val="24"/>
          <w:szCs w:val="24"/>
        </w:rPr>
        <w:t xml:space="preserve">Wykonawca może powierzyć wykonanie </w:t>
      </w:r>
      <w:r w:rsidR="00F264F4" w:rsidRPr="004C34D6">
        <w:rPr>
          <w:rFonts w:cstheme="minorHAnsi"/>
          <w:sz w:val="24"/>
          <w:szCs w:val="24"/>
        </w:rPr>
        <w:t>całoś</w:t>
      </w:r>
      <w:r w:rsidR="00AF5956" w:rsidRPr="004C34D6">
        <w:rPr>
          <w:rFonts w:cstheme="minorHAnsi"/>
          <w:sz w:val="24"/>
          <w:szCs w:val="24"/>
        </w:rPr>
        <w:t>ci</w:t>
      </w:r>
      <w:r w:rsidR="00F264F4" w:rsidRPr="004C34D6">
        <w:rPr>
          <w:rFonts w:cstheme="minorHAnsi"/>
          <w:sz w:val="24"/>
          <w:szCs w:val="24"/>
        </w:rPr>
        <w:t xml:space="preserve"> lub </w:t>
      </w:r>
      <w:r w:rsidRPr="004C34D6">
        <w:rPr>
          <w:rFonts w:cstheme="minorHAnsi"/>
          <w:sz w:val="24"/>
          <w:szCs w:val="24"/>
        </w:rPr>
        <w:t>części zamówienia podwykonawcy, z zastrzeżeniem ust. 2.</w:t>
      </w:r>
    </w:p>
    <w:p w14:paraId="58E7DC79" w14:textId="6F809194" w:rsidR="00EA3F0A" w:rsidRPr="00620855" w:rsidRDefault="00EA3F0A" w:rsidP="00CD01C5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będzie w pełni odpowiedzialny za działania lub uchybienia każdego podwykonawcy, dostawcy, usługodawcy i ich przedstawicieli lub pracowników, tak jakby były to działania lub uchybienia Wykonawcy. Wykonawca jest zobowiązany do terminowego regulowania wszelkich zobowiązań wobec podwykonawców, dostawców i usługodawców, z którymi współpracuje w związku z realizacją umowy. Nieterminowe regulowanie wymagalnych zobowiązań wobec wyżej wskazanych podmiotów stanowi nienależyte wykonywanie umowy i uprawnia Zamawiającego do dokonania wypłaty kwot</w:t>
      </w:r>
      <w:r w:rsidR="00C828E9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z wynagrodzenia, o którym mowa w § 2 ust. 1</w:t>
      </w:r>
      <w:r w:rsidR="00AF5956" w:rsidRPr="00620855">
        <w:rPr>
          <w:rFonts w:cstheme="minorHAnsi"/>
          <w:sz w:val="24"/>
          <w:szCs w:val="24"/>
        </w:rPr>
        <w:t>.</w:t>
      </w:r>
    </w:p>
    <w:p w14:paraId="458B2833" w14:textId="0F4C8D22" w:rsidR="00EA3F0A" w:rsidRPr="00620855" w:rsidRDefault="00EA3F0A" w:rsidP="00CD01C5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Wykonawca może w trakcie realizacji niniejszej umowy zmienić bądź zrezygnować </w:t>
      </w:r>
      <w:r w:rsidR="00581C74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z podwykonawcy, na którego zasoby powoływał się w celu wykazania spełniania warunków</w:t>
      </w:r>
      <w:r w:rsidR="00C828E9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 xml:space="preserve">udziału w postępowaniu, o których mowa w SWZ. Zobowiązany jest w takim przypadku wykazać Zamawiającemu, iż nowy podwykonawca lub Wykonawca </w:t>
      </w:r>
      <w:r w:rsidRPr="00620855">
        <w:rPr>
          <w:rFonts w:cstheme="minorHAnsi"/>
          <w:sz w:val="24"/>
          <w:szCs w:val="24"/>
        </w:rPr>
        <w:lastRenderedPageBreak/>
        <w:t>samodzielnie spełnia te warunki w stopniu nie mniejszym niż było to wymagane na etapie postępowania o zamówienie publiczne.</w:t>
      </w:r>
    </w:p>
    <w:p w14:paraId="069213C8" w14:textId="22C1B111" w:rsidR="00EA3F0A" w:rsidRPr="00620855" w:rsidRDefault="00EA3F0A" w:rsidP="00CD01C5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Zasady dotyczące umów z Podwykonawcą i dalszym Podwykonawcą:</w:t>
      </w:r>
    </w:p>
    <w:p w14:paraId="00A08A28" w14:textId="663E31F4" w:rsidR="00EA3F0A" w:rsidRPr="00620855" w:rsidRDefault="00EA3F0A" w:rsidP="00CD01C5">
      <w:pPr>
        <w:pStyle w:val="Akapitzlist"/>
        <w:numPr>
          <w:ilvl w:val="1"/>
          <w:numId w:val="6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zamówienia zamierzający zawrzeć umowę o podwykonawstwo, której przedmiotem są roboty budowlane, jest obowiązany, w trakcie realizacji zamówienia publicznego na roboty budowlane, do przedłożenia Zamawiającemu projektu tej umowy, a także projektu jej zmian, wraz z szczegółowym opisem wydzielonej części dokumentacji projektowej objętej umową o podwykonawstwo.</w:t>
      </w:r>
    </w:p>
    <w:p w14:paraId="6310E6FA" w14:textId="3D5B2307" w:rsidR="00EA3F0A" w:rsidRPr="00620855" w:rsidRDefault="00EA3F0A" w:rsidP="00CD01C5">
      <w:pPr>
        <w:pStyle w:val="Akapitzlist"/>
        <w:numPr>
          <w:ilvl w:val="1"/>
          <w:numId w:val="6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Zamawiający w terminie do 7 dni zgłasza pisemne zastrzeżenia do przedłożonego projektu umowy o podwykonawstwo, której przedmiotem są roboty budowlane, a także do projektu jej zmiany, w szczególności w przypadkach określonych w niniejszej umowie, SWZ oraz w art. 464 ust. 3 pkt. 2 i 3 ustawy.</w:t>
      </w:r>
    </w:p>
    <w:p w14:paraId="2406F963" w14:textId="6251F56B" w:rsidR="00EA3F0A" w:rsidRPr="00620855" w:rsidRDefault="00EA3F0A" w:rsidP="00CD01C5">
      <w:pPr>
        <w:pStyle w:val="Akapitzlist"/>
        <w:numPr>
          <w:ilvl w:val="1"/>
          <w:numId w:val="6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Niezgłoszenie pisemnych zastrzeżeń do przedłożonego projektu umowy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o podwykonawstwo, której przedmiotem są roboty budowlane i do projektu jej zmiany, w terminie 7 dni od ich przekazania, uważa się za akceptację projektu lub projektu jej zmiany przez Zamawiającego.</w:t>
      </w:r>
    </w:p>
    <w:p w14:paraId="5781DC7A" w14:textId="0997937A" w:rsidR="00EA3F0A" w:rsidRPr="00620855" w:rsidRDefault="00EA3F0A" w:rsidP="00CD01C5">
      <w:pPr>
        <w:pStyle w:val="Akapitzlist"/>
        <w:numPr>
          <w:ilvl w:val="1"/>
          <w:numId w:val="6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3737CDB4" w14:textId="4215791E" w:rsidR="00EA3F0A" w:rsidRPr="00620855" w:rsidRDefault="00EA3F0A" w:rsidP="00CD01C5">
      <w:pPr>
        <w:pStyle w:val="Akapitzlist"/>
        <w:numPr>
          <w:ilvl w:val="1"/>
          <w:numId w:val="6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Zamawiający w terminie 7 dni zgłasza pisemny sprzeciw do umowy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 xml:space="preserve">o podwykonawstwo, której przedmiotem są roboty budowlane, w szczególności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w przypadku, gdy zawiera ona odmienne postanowienia, niż uprzednio przedłożony do akceptacji projekt umowy lub projekt jej zmiany.</w:t>
      </w:r>
    </w:p>
    <w:p w14:paraId="6CF8A166" w14:textId="53557D78" w:rsidR="00EA3F0A" w:rsidRPr="00620855" w:rsidRDefault="00EA3F0A" w:rsidP="00CD01C5">
      <w:pPr>
        <w:pStyle w:val="Akapitzlist"/>
        <w:numPr>
          <w:ilvl w:val="1"/>
          <w:numId w:val="6"/>
        </w:numPr>
        <w:spacing w:after="0" w:line="276" w:lineRule="auto"/>
        <w:ind w:left="851" w:hanging="28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Niezgłoszenie pisemnego sprzeciwu do przedłożonej umowy o podwykonawstwo, której przedmiotem są roboty budowlane i do jej zmiany, w terminie 7 dni od ich przekazania, uważa się za akceptację umowy lub jej zmiany przez Zamawiającego.</w:t>
      </w:r>
    </w:p>
    <w:p w14:paraId="7A64DADB" w14:textId="4CD45D79" w:rsidR="00EA3F0A" w:rsidRPr="00620855" w:rsidRDefault="00EA3F0A" w:rsidP="002A65C4">
      <w:pPr>
        <w:pStyle w:val="Akapitzlist"/>
        <w:numPr>
          <w:ilvl w:val="1"/>
          <w:numId w:val="6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przypadku zgłoszenia przez Zamawiającego zastrzeżeń do projektu umowy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 xml:space="preserve">o podwykonawstwo, której przedmiotem są roboty budowlane i do projektu jej zmiany lub sprzeciwu do umowy o podwykonawstwo, której przedmiotem są roboty budowlane, 7 dniowy termin, o którym mowa powyżej liczy się od nowa od </w:t>
      </w:r>
      <w:r w:rsidR="004E3B8B" w:rsidRPr="00620855">
        <w:rPr>
          <w:rFonts w:cstheme="minorHAnsi"/>
          <w:sz w:val="24"/>
          <w:szCs w:val="24"/>
        </w:rPr>
        <w:t>dnia przedstawienia</w:t>
      </w:r>
      <w:r w:rsidRPr="00620855">
        <w:rPr>
          <w:rFonts w:cstheme="minorHAnsi"/>
          <w:sz w:val="24"/>
          <w:szCs w:val="24"/>
        </w:rPr>
        <w:t xml:space="preserve"> poprawionego projektu lub umowy.</w:t>
      </w:r>
    </w:p>
    <w:p w14:paraId="1C85F6E3" w14:textId="566F32DF" w:rsidR="00EA3F0A" w:rsidRPr="00620855" w:rsidRDefault="00EA3F0A" w:rsidP="002A65C4">
      <w:pPr>
        <w:pStyle w:val="Akapitzlist"/>
        <w:numPr>
          <w:ilvl w:val="1"/>
          <w:numId w:val="6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Wykonawca zamówienia na roboty budowlane przedkłada Zamawiającemu poświadczoną za zgodność z oryginałem kopię zawartej umowy o podwykonawstwo, której przedmiotem są dostawy lub usługi, w terminie 7 dni od dnia jej zawarcia,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z wyłączeniem umów o podwykonawstwo o wartości mniejszej niż 0,5 % wartości</w:t>
      </w:r>
      <w:r w:rsidR="004E3B8B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 xml:space="preserve">umowy w sprawie niniejszego zamówienia publicznego. Wyłączenie obowiązku przedkładania Zamawiającemu do akceptacji umów dotyczy także rodzajów dostaw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 xml:space="preserve">i usług wskazanych w SWZ. Wyłączenia powyższe nie dotyczą umów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o</w:t>
      </w:r>
      <w:r w:rsidR="004E3B8B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podwykonawstwo o wartości większej niż 50.000,00 zł.</w:t>
      </w:r>
    </w:p>
    <w:p w14:paraId="53F81A26" w14:textId="0E1753F5" w:rsidR="00EA3F0A" w:rsidRPr="00620855" w:rsidRDefault="00EA3F0A" w:rsidP="002A65C4">
      <w:pPr>
        <w:pStyle w:val="Akapitzlist"/>
        <w:numPr>
          <w:ilvl w:val="1"/>
          <w:numId w:val="6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Termin zapłaty wynagrodzenia Podwykonawcy w umowie o podwykonawstwo nie może być dłuższy niż </w:t>
      </w:r>
      <w:r w:rsidR="00E96B4A">
        <w:rPr>
          <w:rFonts w:cstheme="minorHAnsi"/>
          <w:sz w:val="24"/>
          <w:szCs w:val="24"/>
        </w:rPr>
        <w:t>30</w:t>
      </w:r>
      <w:r w:rsidRPr="00620855">
        <w:rPr>
          <w:rFonts w:cstheme="minorHAnsi"/>
          <w:sz w:val="24"/>
          <w:szCs w:val="24"/>
        </w:rPr>
        <w:t xml:space="preserve"> dni od dnia doręczenia Wykonawcy, Podwykonawcy lub </w:t>
      </w:r>
      <w:r w:rsidRPr="00620855">
        <w:rPr>
          <w:rFonts w:cstheme="minorHAnsi"/>
          <w:sz w:val="24"/>
          <w:szCs w:val="24"/>
        </w:rPr>
        <w:lastRenderedPageBreak/>
        <w:t>dalszemu Podwykonawcy faktury lub rachunku, potwierdzających wykonanie części zamówienia zleconej Podwykonawcy.</w:t>
      </w:r>
    </w:p>
    <w:p w14:paraId="34ACE4A2" w14:textId="5EF0BAD1" w:rsidR="00EA3F0A" w:rsidRPr="00620855" w:rsidRDefault="00EA3F0A" w:rsidP="002A65C4">
      <w:pPr>
        <w:pStyle w:val="Akapitzlist"/>
        <w:numPr>
          <w:ilvl w:val="1"/>
          <w:numId w:val="6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Kopie umów o podwykonawstwo poświadcza za zgodność z oryginałem podmiot przedkładający.</w:t>
      </w:r>
    </w:p>
    <w:p w14:paraId="15143941" w14:textId="4FBC00E1" w:rsidR="00EA3F0A" w:rsidRPr="00620855" w:rsidRDefault="00EA3F0A" w:rsidP="002A65C4">
      <w:pPr>
        <w:pStyle w:val="Akapitzlist"/>
        <w:numPr>
          <w:ilvl w:val="1"/>
          <w:numId w:val="6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Obowiązki Wykonawcy w zakresie umów z Podwykonawcami dotyczą także umów Podwykonawców z dalszymi podwykonawcami. Integralną częścią takich umów winna być zgoda Wykonawcy na zawarcie umowy o podwykonawstwo o treści zgodnej z projektem umowy.</w:t>
      </w:r>
    </w:p>
    <w:p w14:paraId="43E52E08" w14:textId="74B49F6B" w:rsidR="00EA3F0A" w:rsidRPr="00620855" w:rsidRDefault="00EA3F0A" w:rsidP="00CD01C5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Płatności dokonywane będą na następujących zasadach:</w:t>
      </w:r>
    </w:p>
    <w:p w14:paraId="76FE0DFE" w14:textId="0B697E7F" w:rsidR="00EA3F0A" w:rsidRPr="00620855" w:rsidRDefault="00EA3F0A" w:rsidP="00581C74">
      <w:pPr>
        <w:pStyle w:val="Akapitzlist"/>
        <w:numPr>
          <w:ilvl w:val="1"/>
          <w:numId w:val="7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Warunkiem zapłaty przez Zamawiającego należnego wynagrodzenia za odebrane roboty budowlane Wykonawcy jest przedstawienie dowodów zapłaty wymaganego wynagrodzenia Podwykonawcy i dalszym podwykonawcom, </w:t>
      </w:r>
      <w:r w:rsidR="001A7C81" w:rsidRPr="00620855">
        <w:rPr>
          <w:rFonts w:cstheme="minorHAnsi"/>
          <w:sz w:val="24"/>
          <w:szCs w:val="24"/>
        </w:rPr>
        <w:t xml:space="preserve">lub oświadczenie </w:t>
      </w:r>
      <w:r w:rsidR="0008711B" w:rsidRPr="00620855">
        <w:rPr>
          <w:rFonts w:cstheme="minorHAnsi"/>
          <w:sz w:val="24"/>
          <w:szCs w:val="24"/>
        </w:rPr>
        <w:t xml:space="preserve">Podwykonawcy lub dalszego podwykonawcy o uregulowaniu zobowiązania Przez Wykonawcę. </w:t>
      </w:r>
    </w:p>
    <w:p w14:paraId="465BDA48" w14:textId="41ACF506" w:rsidR="00EA3F0A" w:rsidRPr="00620855" w:rsidRDefault="00EA3F0A" w:rsidP="00581C74">
      <w:pPr>
        <w:pStyle w:val="Akapitzlist"/>
        <w:numPr>
          <w:ilvl w:val="1"/>
          <w:numId w:val="7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przypadku faktury końcowej warunkiem zapłaty przez Zamawiającego należnego wynagrodzenia za odebrane roboty Wykonawcy oprócz dokumentów </w:t>
      </w:r>
      <w:proofErr w:type="gramStart"/>
      <w:r w:rsidRPr="00620855">
        <w:rPr>
          <w:rFonts w:cstheme="minorHAnsi"/>
          <w:sz w:val="24"/>
          <w:szCs w:val="24"/>
        </w:rPr>
        <w:t xml:space="preserve">wymienionych </w:t>
      </w:r>
      <w:r w:rsidR="000149D0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w</w:t>
      </w:r>
      <w:proofErr w:type="gramEnd"/>
      <w:r w:rsidRPr="00620855">
        <w:rPr>
          <w:rFonts w:cstheme="minorHAnsi"/>
          <w:sz w:val="24"/>
          <w:szCs w:val="24"/>
        </w:rPr>
        <w:t xml:space="preserve"> pkt 1, Wykonawca zobowiązany jest dostarczyć oświadczenia wszystkich podwykonawców o otrzymaniu od Wykonawcy zwrotu zabezpieczenia wniesionego w pieniądzu. </w:t>
      </w:r>
    </w:p>
    <w:p w14:paraId="16AAE56E" w14:textId="02FF7C7E" w:rsidR="00EA3F0A" w:rsidRPr="00620855" w:rsidRDefault="00EA3F0A" w:rsidP="00581C74">
      <w:pPr>
        <w:pStyle w:val="Akapitzlist"/>
        <w:numPr>
          <w:ilvl w:val="1"/>
          <w:numId w:val="7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przypadku nieprzedstawienia przez Wykonawcę wszystkich dokumentów,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o których mowa powyżej, wstrzymuje się wypłatę należnego wynagrodzenia za odebrane roboty budowlane.</w:t>
      </w:r>
    </w:p>
    <w:p w14:paraId="3225A9C3" w14:textId="273799C4" w:rsidR="00EA3F0A" w:rsidRPr="00620855" w:rsidRDefault="00EA3F0A" w:rsidP="00581C74">
      <w:pPr>
        <w:pStyle w:val="Akapitzlist"/>
        <w:numPr>
          <w:ilvl w:val="1"/>
          <w:numId w:val="7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przypadku uchylania się przez Wykonawcę, podwykonawcę lub dalszego podwykonawcę zamówienia od obowiązku zapłaty, Zamawiający dokona bezpośredniej zapłaty wymaganego wynagrodzenia przysługującego podwykonawcy lub dalszemu podwykonawcy, który zawarł zaakceptowaną przez Zamawiającego umowę o podwykonawstwo, której przedmiotem są roboty budowlane, lub który zawarł przedłożoną Zamawiającemu umowę o podwykonawstwo, której</w:t>
      </w:r>
      <w:r w:rsidR="00581C74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przedmiotem są dostawy i usługi.</w:t>
      </w:r>
    </w:p>
    <w:p w14:paraId="4DB1530E" w14:textId="01235235" w:rsidR="00EA3F0A" w:rsidRPr="00620855" w:rsidRDefault="00EA3F0A" w:rsidP="00581C74">
      <w:pPr>
        <w:pStyle w:val="Akapitzlist"/>
        <w:numPr>
          <w:ilvl w:val="1"/>
          <w:numId w:val="7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Wynagrodzenie, o którym mowa w pkt. 4, dotyczy wyłącznie należności powstałych po zaakceptowaniu przez Zamawiającego umowy o podwykonawstwo, której przedmiotem są roboty budowlane lub po przedłożeniu Zamawiającemu poświadczonej za zgodność z oryginałem kopii umowy o podwykonawstwo, której przedmiotem są dostawy lub usługi.</w:t>
      </w:r>
    </w:p>
    <w:p w14:paraId="00365D53" w14:textId="5A71B66E" w:rsidR="00EA3F0A" w:rsidRPr="00620855" w:rsidRDefault="00EA3F0A" w:rsidP="00581C74">
      <w:pPr>
        <w:pStyle w:val="Akapitzlist"/>
        <w:numPr>
          <w:ilvl w:val="1"/>
          <w:numId w:val="7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Bezpośrednia zapłata obejmuje wyłącznie należne wynagrodzenie, bez odsetek</w:t>
      </w:r>
      <w:r w:rsidR="000149D0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należnych Podwykonawcy lub dalszemu podwykonawcy.</w:t>
      </w:r>
    </w:p>
    <w:p w14:paraId="632316DA" w14:textId="21274AF6" w:rsidR="00EA3F0A" w:rsidRPr="00620855" w:rsidRDefault="00EA3F0A" w:rsidP="00581C74">
      <w:pPr>
        <w:pStyle w:val="Akapitzlist"/>
        <w:numPr>
          <w:ilvl w:val="1"/>
          <w:numId w:val="7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Przed dokonaniem bezpośredniej zapłaty Zamawiający wezwie Wykonawcę, do zgłoszeni</w:t>
      </w:r>
      <w:r w:rsidR="003201F9" w:rsidRPr="00620855">
        <w:rPr>
          <w:rFonts w:cstheme="minorHAnsi"/>
          <w:sz w:val="24"/>
          <w:szCs w:val="24"/>
        </w:rPr>
        <w:t>a</w:t>
      </w:r>
      <w:r w:rsidRPr="00620855">
        <w:rPr>
          <w:rFonts w:cstheme="minorHAnsi"/>
          <w:sz w:val="24"/>
          <w:szCs w:val="24"/>
        </w:rPr>
        <w:t xml:space="preserve"> pisemnych uwag dotyczących zasadności bezpośredniej zapłaty wynagrodzenia podwykonawcy lub dalszemu podwykonawcy w terminie 7 dni od dnia doręczenia tej informacji (art. 465 ust. 4 </w:t>
      </w:r>
      <w:proofErr w:type="spellStart"/>
      <w:r w:rsidRPr="00620855">
        <w:rPr>
          <w:rFonts w:cstheme="minorHAnsi"/>
          <w:sz w:val="24"/>
          <w:szCs w:val="24"/>
        </w:rPr>
        <w:t>Pzp</w:t>
      </w:r>
      <w:proofErr w:type="spellEnd"/>
      <w:r w:rsidRPr="00620855">
        <w:rPr>
          <w:rFonts w:cstheme="minorHAnsi"/>
          <w:sz w:val="24"/>
          <w:szCs w:val="24"/>
        </w:rPr>
        <w:t>).</w:t>
      </w:r>
    </w:p>
    <w:p w14:paraId="67C8D7C7" w14:textId="71F5BFCD" w:rsidR="00EA3F0A" w:rsidRPr="00620855" w:rsidRDefault="00EA3F0A" w:rsidP="00581C74">
      <w:pPr>
        <w:pStyle w:val="Akapitzlist"/>
        <w:numPr>
          <w:ilvl w:val="1"/>
          <w:numId w:val="7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przypadku zgłoszenia we wskazanym terminie uwag, o których mowa w pkt.7), </w:t>
      </w:r>
    </w:p>
    <w:p w14:paraId="1F0AEC4C" w14:textId="44F18236" w:rsidR="00EA3F0A" w:rsidRPr="00620855" w:rsidRDefault="00581C74" w:rsidP="00581C74">
      <w:p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     </w:t>
      </w:r>
      <w:r w:rsidR="00EA3F0A" w:rsidRPr="00620855">
        <w:rPr>
          <w:rFonts w:cstheme="minorHAnsi"/>
          <w:sz w:val="24"/>
          <w:szCs w:val="24"/>
        </w:rPr>
        <w:t>Zamawiający może:</w:t>
      </w:r>
    </w:p>
    <w:p w14:paraId="0F1A2A57" w14:textId="2D1DDE93" w:rsidR="00EA3F0A" w:rsidRPr="00620855" w:rsidRDefault="00EA3F0A" w:rsidP="00581C74">
      <w:pPr>
        <w:pStyle w:val="Akapitzlist"/>
        <w:numPr>
          <w:ilvl w:val="0"/>
          <w:numId w:val="8"/>
        </w:numPr>
        <w:spacing w:after="0" w:line="276" w:lineRule="auto"/>
        <w:ind w:left="1134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nie dokonać bezpośredniej zapłaty wynagrodzenia Podwykonawcy lub dalszemu podwykonawcy, jeżeli wykonawca wykaże niezasadność takiej zapłaty, albo</w:t>
      </w:r>
    </w:p>
    <w:p w14:paraId="19C73534" w14:textId="455862FE" w:rsidR="00EA3F0A" w:rsidRPr="00620855" w:rsidRDefault="00EA3F0A" w:rsidP="00581C74">
      <w:pPr>
        <w:pStyle w:val="Akapitzlist"/>
        <w:numPr>
          <w:ilvl w:val="0"/>
          <w:numId w:val="8"/>
        </w:numPr>
        <w:spacing w:after="0" w:line="276" w:lineRule="auto"/>
        <w:ind w:left="1134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3B24D46" w14:textId="7783D184" w:rsidR="00EA3F0A" w:rsidRPr="00620855" w:rsidRDefault="00EA3F0A" w:rsidP="00581C74">
      <w:pPr>
        <w:pStyle w:val="Akapitzlist"/>
        <w:numPr>
          <w:ilvl w:val="0"/>
          <w:numId w:val="8"/>
        </w:numPr>
        <w:spacing w:after="0" w:line="276" w:lineRule="auto"/>
        <w:ind w:left="1134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dokonać bezpośredniej zapłaty wynagrodzenia Podwykonawcy lub dalszemu podwykonawcy, jeżeli Podwykonawca lub dalszy podwykonawca wykaże zasadność takiej zapłaty. </w:t>
      </w:r>
    </w:p>
    <w:p w14:paraId="5F53E6F8" w14:textId="61B3D1C3" w:rsidR="00EA3F0A" w:rsidRPr="00620855" w:rsidRDefault="00EA3F0A" w:rsidP="00581C74">
      <w:pPr>
        <w:pStyle w:val="Akapitzlist"/>
        <w:numPr>
          <w:ilvl w:val="1"/>
          <w:numId w:val="7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przypadku dokonania bezpośredniej zapłaty Podwykonawcy lub dalszemu Podwykonawcy, Zamawiający potrąca kwotę wypłaconego wynagrodzenia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z wynagrodzenia należnego Wykonawcy, o którym mowa w § 2 ust. 1.</w:t>
      </w:r>
    </w:p>
    <w:p w14:paraId="277577FD" w14:textId="77777777" w:rsidR="00991E45" w:rsidRPr="00620855" w:rsidRDefault="00EA3F0A" w:rsidP="00CD01C5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Kary umowne w zakresie obowiązków Wykonawcy związanych z zatrudnianiem Podwykonawców:</w:t>
      </w:r>
      <w:r w:rsidR="00991E45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Wykonawca zapłaci Zamawiającemu następujące kary umowne:</w:t>
      </w:r>
      <w:r w:rsidR="00991E45" w:rsidRPr="00620855">
        <w:rPr>
          <w:rFonts w:cstheme="minorHAnsi"/>
          <w:sz w:val="24"/>
          <w:szCs w:val="24"/>
        </w:rPr>
        <w:t xml:space="preserve"> </w:t>
      </w:r>
    </w:p>
    <w:p w14:paraId="6DCB12FD" w14:textId="7D17C956" w:rsidR="00EA3F0A" w:rsidRPr="004C34D6" w:rsidRDefault="00EA3F0A" w:rsidP="002E2D8B">
      <w:pPr>
        <w:pStyle w:val="Akapitzlist"/>
        <w:numPr>
          <w:ilvl w:val="0"/>
          <w:numId w:val="9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 tytułu braku zapłaty wynagrodzenia należnego Podwykonawcom lub dalszym podwykonawcom w wysokości</w:t>
      </w:r>
      <w:r w:rsidR="004C34D6">
        <w:rPr>
          <w:rFonts w:cstheme="minorHAnsi"/>
          <w:sz w:val="24"/>
          <w:szCs w:val="24"/>
        </w:rPr>
        <w:t xml:space="preserve"> </w:t>
      </w:r>
      <w:r w:rsidR="00BD2B39" w:rsidRPr="004C34D6">
        <w:rPr>
          <w:rFonts w:cstheme="minorHAnsi"/>
          <w:sz w:val="24"/>
          <w:szCs w:val="24"/>
        </w:rPr>
        <w:t xml:space="preserve">– </w:t>
      </w:r>
      <w:r w:rsidR="00D645F7" w:rsidRPr="004C34D6">
        <w:rPr>
          <w:rFonts w:cstheme="minorHAnsi"/>
          <w:sz w:val="24"/>
          <w:szCs w:val="24"/>
        </w:rPr>
        <w:t>100,00 zł za każdy rozpoczęty dzień niedotrzymania terminu</w:t>
      </w:r>
      <w:r w:rsidR="00BD2B39" w:rsidRPr="004C34D6">
        <w:rPr>
          <w:rFonts w:cstheme="minorHAnsi"/>
          <w:sz w:val="24"/>
          <w:szCs w:val="24"/>
        </w:rPr>
        <w:t>;</w:t>
      </w:r>
    </w:p>
    <w:p w14:paraId="4AEB4B03" w14:textId="4C088DCA" w:rsidR="00EA3F0A" w:rsidRPr="00620855" w:rsidRDefault="00EA3F0A" w:rsidP="002E2D8B">
      <w:pPr>
        <w:pStyle w:val="Akapitzlist"/>
        <w:numPr>
          <w:ilvl w:val="0"/>
          <w:numId w:val="9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 tytułu nieterminowej zapłaty wynagrodzenia należnego Podwykonawcom lub dalszym podwykonawcom w wysokości 0,</w:t>
      </w:r>
      <w:r w:rsidR="00FE497B">
        <w:rPr>
          <w:rFonts w:cstheme="minorHAnsi"/>
          <w:sz w:val="24"/>
          <w:szCs w:val="24"/>
        </w:rPr>
        <w:t>05</w:t>
      </w:r>
      <w:r w:rsidRPr="00620855">
        <w:rPr>
          <w:rFonts w:cstheme="minorHAnsi"/>
          <w:sz w:val="24"/>
          <w:szCs w:val="24"/>
        </w:rPr>
        <w:t xml:space="preserve"> % wartości wynagrodzenia brutto należnego Podwykonawcom lub dalszym podwykonawcom za każdy dzień </w:t>
      </w:r>
      <w:r w:rsidR="0077207A" w:rsidRPr="00620855">
        <w:rPr>
          <w:rFonts w:cstheme="minorHAnsi"/>
          <w:sz w:val="24"/>
          <w:szCs w:val="24"/>
        </w:rPr>
        <w:t>zwłoki</w:t>
      </w:r>
      <w:r w:rsidRPr="00620855">
        <w:rPr>
          <w:rFonts w:cstheme="minorHAnsi"/>
          <w:sz w:val="24"/>
          <w:szCs w:val="24"/>
        </w:rPr>
        <w:t>,</w:t>
      </w:r>
    </w:p>
    <w:p w14:paraId="5DDE8034" w14:textId="7561ECB4" w:rsidR="00EA3F0A" w:rsidRPr="00620855" w:rsidRDefault="00EA3F0A" w:rsidP="002E2D8B">
      <w:pPr>
        <w:pStyle w:val="Akapitzlist"/>
        <w:numPr>
          <w:ilvl w:val="0"/>
          <w:numId w:val="9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 tytułu nieprzedłożenia do zaakceptowania projektu umowy o podwykonawstwo, której przedmiotem są roboty budowlane lub projektu jej zmiany w wysokości 0,</w:t>
      </w:r>
      <w:r w:rsidR="004D274D" w:rsidRPr="00620855">
        <w:rPr>
          <w:rFonts w:cstheme="minorHAnsi"/>
          <w:sz w:val="24"/>
          <w:szCs w:val="24"/>
        </w:rPr>
        <w:t>2</w:t>
      </w:r>
      <w:r w:rsidRPr="00620855">
        <w:rPr>
          <w:rFonts w:cstheme="minorHAnsi"/>
          <w:sz w:val="24"/>
          <w:szCs w:val="24"/>
        </w:rPr>
        <w:t xml:space="preserve"> % wartości umownej</w:t>
      </w:r>
      <w:r w:rsidR="006B276C" w:rsidRPr="00620855">
        <w:rPr>
          <w:rFonts w:cstheme="minorHAnsi"/>
          <w:sz w:val="24"/>
          <w:szCs w:val="24"/>
        </w:rPr>
        <w:t xml:space="preserve"> łącznego wynagrodzenia brutto</w:t>
      </w:r>
      <w:r w:rsidRPr="00620855">
        <w:rPr>
          <w:rFonts w:cstheme="minorHAnsi"/>
          <w:sz w:val="24"/>
          <w:szCs w:val="24"/>
        </w:rPr>
        <w:t xml:space="preserve"> wymienionej w §2 ust.1,</w:t>
      </w:r>
    </w:p>
    <w:p w14:paraId="02BEC300" w14:textId="6F16CCE6" w:rsidR="00EA3F0A" w:rsidRPr="00620855" w:rsidRDefault="00EA3F0A" w:rsidP="002E2D8B">
      <w:pPr>
        <w:pStyle w:val="Akapitzlist"/>
        <w:numPr>
          <w:ilvl w:val="0"/>
          <w:numId w:val="9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 tytułu nieprzedłożenia poświadczonej za zgodność z oryginałem kopii umowy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o podwykonawstwo lub jej zmiany w wysokości 0,</w:t>
      </w:r>
      <w:r w:rsidR="004D274D" w:rsidRPr="00620855">
        <w:rPr>
          <w:rFonts w:cstheme="minorHAnsi"/>
          <w:sz w:val="24"/>
          <w:szCs w:val="24"/>
        </w:rPr>
        <w:t>2</w:t>
      </w:r>
      <w:r w:rsidRPr="00620855">
        <w:rPr>
          <w:rFonts w:cstheme="minorHAnsi"/>
          <w:sz w:val="24"/>
          <w:szCs w:val="24"/>
        </w:rPr>
        <w:t xml:space="preserve"> % wartości umownej</w:t>
      </w:r>
      <w:r w:rsidR="006B276C" w:rsidRPr="00620855">
        <w:rPr>
          <w:rFonts w:cstheme="minorHAnsi"/>
          <w:sz w:val="24"/>
          <w:szCs w:val="24"/>
        </w:rPr>
        <w:t xml:space="preserve"> łącznego wynagrodzenia</w:t>
      </w:r>
      <w:r w:rsidRPr="00620855">
        <w:rPr>
          <w:rFonts w:cstheme="minorHAnsi"/>
          <w:sz w:val="24"/>
          <w:szCs w:val="24"/>
        </w:rPr>
        <w:t xml:space="preserve"> brutto wymienionej w §</w:t>
      </w:r>
      <w:r w:rsidR="00FE497B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2 ust.1,</w:t>
      </w:r>
    </w:p>
    <w:p w14:paraId="7758236E" w14:textId="4F04CC4A" w:rsidR="00EA3F0A" w:rsidRPr="00620855" w:rsidRDefault="00EA3F0A" w:rsidP="002E2D8B">
      <w:pPr>
        <w:pStyle w:val="Akapitzlist"/>
        <w:numPr>
          <w:ilvl w:val="0"/>
          <w:numId w:val="9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 tytułu braku zmiany umowy o podwykonawstwo, do której Zamawiający zgłosił pisemny sprzeciw w zakresie terminu zapłaty (art. 464 ust. 10 w związku z art. 464 ust. 2</w:t>
      </w:r>
      <w:r w:rsidR="00FE497B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ustawy PZP) w wysokości 0,0</w:t>
      </w:r>
      <w:r w:rsidR="00FE497B">
        <w:rPr>
          <w:rFonts w:cstheme="minorHAnsi"/>
          <w:sz w:val="24"/>
          <w:szCs w:val="24"/>
        </w:rPr>
        <w:t>5</w:t>
      </w:r>
      <w:r w:rsidRPr="00620855">
        <w:rPr>
          <w:rFonts w:cstheme="minorHAnsi"/>
          <w:sz w:val="24"/>
          <w:szCs w:val="24"/>
        </w:rPr>
        <w:t xml:space="preserve"> % wartości wynagrodzenia brutto określonego w umowie o podwykonawstwo, za każdy dzień zwłoki w wykonaniu obowiązku zmiany</w:t>
      </w:r>
      <w:r w:rsidR="00024AAF" w:rsidRPr="00620855">
        <w:rPr>
          <w:rFonts w:cstheme="minorHAnsi"/>
          <w:sz w:val="24"/>
          <w:szCs w:val="24"/>
        </w:rPr>
        <w:t>,</w:t>
      </w:r>
    </w:p>
    <w:p w14:paraId="53AD3AC8" w14:textId="228E3A3C" w:rsidR="00AB462E" w:rsidRPr="00620855" w:rsidRDefault="00AB462E" w:rsidP="002E2D8B">
      <w:pPr>
        <w:pStyle w:val="Akapitzlist"/>
        <w:numPr>
          <w:ilvl w:val="0"/>
          <w:numId w:val="9"/>
        </w:numPr>
        <w:spacing w:after="0" w:line="276" w:lineRule="auto"/>
        <w:ind w:left="851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 tytułu braku zmiany umowy Podwykonawcy lub dalszemu podwykonawcy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w wyniku zmiany wysokości wynagrodzeni</w:t>
      </w:r>
      <w:r w:rsidR="004A31EE" w:rsidRPr="00620855">
        <w:rPr>
          <w:rFonts w:cstheme="minorHAnsi"/>
          <w:sz w:val="24"/>
          <w:szCs w:val="24"/>
        </w:rPr>
        <w:t>a</w:t>
      </w:r>
      <w:r w:rsidRPr="00620855">
        <w:rPr>
          <w:rFonts w:cstheme="minorHAnsi"/>
          <w:sz w:val="24"/>
          <w:szCs w:val="24"/>
        </w:rPr>
        <w:t xml:space="preserve"> Wykonawcy w wysokości 2 000,00 zł za każdy stwierdzony przypadek, </w:t>
      </w:r>
    </w:p>
    <w:p w14:paraId="0B41787C" w14:textId="0A8BC4FE" w:rsidR="00EA3F0A" w:rsidRPr="00620855" w:rsidRDefault="00EA3F0A" w:rsidP="00CD01C5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Zlecenie części prac Podwykonawcy(om) nie zmienia zobowiązań Wykonawcy wobec Zamawiającego do wykonania prac powierzonych Podwykonawcy(om).</w:t>
      </w:r>
    </w:p>
    <w:p w14:paraId="4F389A53" w14:textId="232ACB3F" w:rsidR="00EA3F0A" w:rsidRPr="00620855" w:rsidRDefault="00EA3F0A" w:rsidP="00CD01C5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jest zobowiązany do należytego wykonywania umowy zawartej przez siebie z Podwykonawcą.</w:t>
      </w:r>
    </w:p>
    <w:p w14:paraId="49853BEB" w14:textId="2B4CFF51" w:rsidR="00EA3F0A" w:rsidRPr="00620855" w:rsidRDefault="00EA3F0A" w:rsidP="00CD01C5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Na roboty wykonane przez Podwykonawców gwarancji i rękojmi udziela Wykonawca.</w:t>
      </w:r>
    </w:p>
    <w:p w14:paraId="0954571D" w14:textId="77777777" w:rsidR="00E96B4A" w:rsidRPr="00620855" w:rsidRDefault="00E96B4A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7587114" w14:textId="5922FF76" w:rsidR="00EA3F0A" w:rsidRPr="00620855" w:rsidRDefault="00EA3F0A" w:rsidP="00CD01C5">
      <w:pPr>
        <w:pStyle w:val="Akapitzlist"/>
        <w:numPr>
          <w:ilvl w:val="0"/>
          <w:numId w:val="10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lastRenderedPageBreak/>
        <w:t>Nadzór nad wykonywanymi robotami</w:t>
      </w:r>
    </w:p>
    <w:p w14:paraId="36F6C36A" w14:textId="18096EA2" w:rsidR="00EA3F0A" w:rsidRPr="00620855" w:rsidRDefault="00EA3F0A" w:rsidP="005805C4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 xml:space="preserve">§ </w:t>
      </w:r>
      <w:r w:rsidR="003201F9" w:rsidRPr="00620855">
        <w:rPr>
          <w:rFonts w:cstheme="minorHAnsi"/>
          <w:b/>
          <w:sz w:val="24"/>
          <w:szCs w:val="24"/>
        </w:rPr>
        <w:t>5</w:t>
      </w:r>
    </w:p>
    <w:p w14:paraId="1A64E95F" w14:textId="15007599" w:rsidR="00EA3F0A" w:rsidRPr="00620855" w:rsidRDefault="00EA3F0A" w:rsidP="00CD01C5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ustanowi kierownika budowy posiadającego odpowiednie do zakresu robót uprawnienia budowlane</w:t>
      </w:r>
      <w:r w:rsidR="00966B05" w:rsidRPr="00620855">
        <w:rPr>
          <w:rFonts w:cstheme="minorHAnsi"/>
          <w:sz w:val="24"/>
          <w:szCs w:val="24"/>
        </w:rPr>
        <w:t xml:space="preserve"> w osobie P. …</w:t>
      </w:r>
      <w:r w:rsidR="007A6DB2">
        <w:rPr>
          <w:rFonts w:cstheme="minorHAnsi"/>
          <w:sz w:val="24"/>
          <w:szCs w:val="24"/>
        </w:rPr>
        <w:t>……</w:t>
      </w:r>
      <w:r w:rsidR="00CA1F72">
        <w:rPr>
          <w:rFonts w:cstheme="minorHAnsi"/>
          <w:sz w:val="24"/>
          <w:szCs w:val="24"/>
        </w:rPr>
        <w:t>……</w:t>
      </w:r>
      <w:r w:rsidR="00CA1F72" w:rsidRPr="00620855">
        <w:rPr>
          <w:rFonts w:cstheme="minorHAnsi"/>
          <w:sz w:val="24"/>
          <w:szCs w:val="24"/>
        </w:rPr>
        <w:t>…</w:t>
      </w:r>
      <w:r w:rsidR="00CA1F72">
        <w:rPr>
          <w:rFonts w:cstheme="minorHAnsi"/>
          <w:sz w:val="24"/>
          <w:szCs w:val="24"/>
        </w:rPr>
        <w:t>…</w:t>
      </w:r>
      <w:r w:rsidR="00966B05" w:rsidRPr="00620855">
        <w:rPr>
          <w:rFonts w:cstheme="minorHAnsi"/>
          <w:sz w:val="24"/>
          <w:szCs w:val="24"/>
        </w:rPr>
        <w:t>…. tel. …</w:t>
      </w:r>
      <w:r w:rsidR="00CA1F72" w:rsidRPr="00620855">
        <w:rPr>
          <w:rFonts w:cstheme="minorHAnsi"/>
          <w:sz w:val="24"/>
          <w:szCs w:val="24"/>
        </w:rPr>
        <w:t>…</w:t>
      </w:r>
      <w:r w:rsidR="00CA1F72">
        <w:rPr>
          <w:rFonts w:cstheme="minorHAnsi"/>
          <w:sz w:val="24"/>
          <w:szCs w:val="24"/>
        </w:rPr>
        <w:t>………</w:t>
      </w:r>
      <w:r w:rsidR="00CA1F72" w:rsidRPr="00620855">
        <w:rPr>
          <w:rFonts w:cstheme="minorHAnsi"/>
          <w:sz w:val="24"/>
          <w:szCs w:val="24"/>
        </w:rPr>
        <w:t>…</w:t>
      </w:r>
      <w:r w:rsidR="00966B05" w:rsidRPr="00620855">
        <w:rPr>
          <w:rFonts w:cstheme="minorHAnsi"/>
          <w:sz w:val="24"/>
          <w:szCs w:val="24"/>
        </w:rPr>
        <w:t>, e-mail: …………</w:t>
      </w:r>
      <w:r w:rsidR="00CA1F72" w:rsidRPr="00620855">
        <w:rPr>
          <w:rFonts w:cstheme="minorHAnsi"/>
          <w:sz w:val="24"/>
          <w:szCs w:val="24"/>
        </w:rPr>
        <w:t>……</w:t>
      </w:r>
      <w:r w:rsidR="00966B05" w:rsidRPr="00620855">
        <w:rPr>
          <w:rFonts w:cstheme="minorHAnsi"/>
          <w:sz w:val="24"/>
          <w:szCs w:val="24"/>
        </w:rPr>
        <w:t xml:space="preserve">, posiadającego </w:t>
      </w:r>
      <w:r w:rsidR="00CA1F72" w:rsidRPr="00620855">
        <w:rPr>
          <w:rFonts w:cstheme="minorHAnsi"/>
          <w:sz w:val="24"/>
          <w:szCs w:val="24"/>
        </w:rPr>
        <w:t>uprawnienia Nr</w:t>
      </w:r>
      <w:r w:rsidR="00966B05" w:rsidRPr="00620855">
        <w:rPr>
          <w:rFonts w:cstheme="minorHAnsi"/>
          <w:sz w:val="24"/>
          <w:szCs w:val="24"/>
        </w:rPr>
        <w:t xml:space="preserve"> …………</w:t>
      </w:r>
      <w:r w:rsidR="00F13268" w:rsidRPr="00620855">
        <w:rPr>
          <w:rFonts w:cstheme="minorHAnsi"/>
          <w:sz w:val="24"/>
          <w:szCs w:val="24"/>
        </w:rPr>
        <w:t>…</w:t>
      </w:r>
      <w:r w:rsidR="00F13268">
        <w:rPr>
          <w:rFonts w:cstheme="minorHAnsi"/>
          <w:sz w:val="24"/>
          <w:szCs w:val="24"/>
        </w:rPr>
        <w:t>.</w:t>
      </w:r>
    </w:p>
    <w:p w14:paraId="3D2EE7BF" w14:textId="7819D263" w:rsidR="00EA3F0A" w:rsidRPr="00620855" w:rsidRDefault="00EA3F0A" w:rsidP="00CD01C5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Prawa i obowiązki kierownika budowy określa ustawa z dnia 7 lipca 1994 r. Prawo budowlane (</w:t>
      </w:r>
      <w:proofErr w:type="spellStart"/>
      <w:r w:rsidR="00FE497B" w:rsidRPr="00FE497B">
        <w:rPr>
          <w:rFonts w:cstheme="minorHAnsi"/>
          <w:sz w:val="24"/>
          <w:szCs w:val="24"/>
        </w:rPr>
        <w:t>t.j</w:t>
      </w:r>
      <w:proofErr w:type="spellEnd"/>
      <w:r w:rsidR="00FE497B" w:rsidRPr="00FE497B">
        <w:rPr>
          <w:rFonts w:cstheme="minorHAnsi"/>
          <w:sz w:val="24"/>
          <w:szCs w:val="24"/>
        </w:rPr>
        <w:t>. Dz. U. z 2025 r. poz. 418.</w:t>
      </w:r>
      <w:r w:rsidRPr="00620855">
        <w:rPr>
          <w:rFonts w:cstheme="minorHAnsi"/>
          <w:sz w:val="24"/>
          <w:szCs w:val="24"/>
        </w:rPr>
        <w:t>).</w:t>
      </w:r>
    </w:p>
    <w:p w14:paraId="4B7D5311" w14:textId="42023421" w:rsidR="00EA3F0A" w:rsidRPr="00620855" w:rsidRDefault="00EA3F0A" w:rsidP="00CD01C5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Koordynatorem zobowiązań umownych z ramienia Zamawiającego jest ………………</w:t>
      </w:r>
      <w:r w:rsidR="00F13268" w:rsidRPr="00620855">
        <w:rPr>
          <w:rFonts w:cstheme="minorHAnsi"/>
          <w:sz w:val="24"/>
          <w:szCs w:val="24"/>
        </w:rPr>
        <w:t>……</w:t>
      </w:r>
      <w:r w:rsidR="00F13268">
        <w:rPr>
          <w:rFonts w:cstheme="minorHAnsi"/>
          <w:sz w:val="24"/>
          <w:szCs w:val="24"/>
        </w:rPr>
        <w:t>.</w:t>
      </w:r>
    </w:p>
    <w:p w14:paraId="143A2FFB" w14:textId="77777777" w:rsidR="00BE6E74" w:rsidRPr="00620855" w:rsidRDefault="00BE6E74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21E8945C" w14:textId="182630CD" w:rsidR="00EA3F0A" w:rsidRPr="00620855" w:rsidRDefault="00EA3F0A" w:rsidP="00CD01C5">
      <w:pPr>
        <w:pStyle w:val="Akapitzlist"/>
        <w:numPr>
          <w:ilvl w:val="0"/>
          <w:numId w:val="12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Obowiązki stron</w:t>
      </w:r>
    </w:p>
    <w:p w14:paraId="72905773" w14:textId="5EB9FBBC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 xml:space="preserve">§ </w:t>
      </w:r>
      <w:r w:rsidR="003201F9" w:rsidRPr="00620855">
        <w:rPr>
          <w:rFonts w:cstheme="minorHAnsi"/>
          <w:b/>
          <w:sz w:val="24"/>
          <w:szCs w:val="24"/>
        </w:rPr>
        <w:t>6</w:t>
      </w:r>
    </w:p>
    <w:p w14:paraId="2677C24D" w14:textId="3850B2CB" w:rsidR="00EA3F0A" w:rsidRPr="00620855" w:rsidRDefault="00EA3F0A" w:rsidP="00CD01C5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w szczególności zobowiązany jest do:</w:t>
      </w:r>
    </w:p>
    <w:p w14:paraId="73CA13D9" w14:textId="760DA806" w:rsidR="00FC5602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wykonania przedmiotu umowy zgodnie z obowiązującymi przepisami oraz zasadami wiedzy technicznej i sztuką budowlaną,</w:t>
      </w:r>
    </w:p>
    <w:p w14:paraId="4C6FAF67" w14:textId="615F7533" w:rsidR="00024F87" w:rsidRPr="00620855" w:rsidRDefault="00024F87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D24323">
        <w:rPr>
          <w:rFonts w:cstheme="minorHAnsi"/>
          <w:sz w:val="24"/>
          <w:szCs w:val="24"/>
        </w:rPr>
        <w:t xml:space="preserve">Wykonawca zobowiązuje się w ramach wynagrodzenia wynikającego </w:t>
      </w:r>
      <w:r w:rsidR="005E4AC6">
        <w:rPr>
          <w:rFonts w:cstheme="minorHAnsi"/>
          <w:sz w:val="24"/>
          <w:szCs w:val="24"/>
        </w:rPr>
        <w:br/>
      </w:r>
      <w:r w:rsidRPr="00D24323">
        <w:rPr>
          <w:rFonts w:cstheme="minorHAnsi"/>
          <w:sz w:val="24"/>
          <w:szCs w:val="24"/>
        </w:rPr>
        <w:t>z przedmiotowej umowy dostarczyć na własny koszt i ryzyko wszystkie niezbędne materiały, wyposażenie techniczne i sprzęt oraz zobowiązuje się zapewnić odpowiednio wykwalifikowany personel i nadzór nad realizacją robót umożliwiający</w:t>
      </w:r>
      <w:r w:rsidRPr="00620855">
        <w:rPr>
          <w:rFonts w:cstheme="minorHAnsi"/>
          <w:sz w:val="24"/>
          <w:szCs w:val="24"/>
        </w:rPr>
        <w:t xml:space="preserve"> wykonanie przedmiotu umowy w wyznaczonym terminie</w:t>
      </w:r>
      <w:r w:rsidR="005E4AC6">
        <w:rPr>
          <w:rFonts w:cstheme="minorHAnsi"/>
          <w:sz w:val="24"/>
          <w:szCs w:val="24"/>
        </w:rPr>
        <w:t>.</w:t>
      </w:r>
    </w:p>
    <w:p w14:paraId="04E778EE" w14:textId="0EDE2721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przedstawienia Zamawiającemu w dniu przekazania placu budowy planu bezpieczeństwa i ochrony zdrowia oraz harmonogramu rzeczowo – finansowego realizacji robót sporządzonego w rozbiciu na istotne elementy dokumentacji będącej podstawą realizacji prac, po wcześniejszym uzgodnieniu jego formy i treści z Zamawiającym,</w:t>
      </w:r>
    </w:p>
    <w:p w14:paraId="700AFCAA" w14:textId="077E5679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uzyskania wszelkich danych i materiałów niezbędnych do wykonania przedmiotu umowy</w:t>
      </w:r>
      <w:r w:rsidRPr="00D24323">
        <w:rPr>
          <w:rFonts w:cstheme="minorHAnsi"/>
          <w:sz w:val="24"/>
          <w:szCs w:val="24"/>
        </w:rPr>
        <w:t>,</w:t>
      </w:r>
    </w:p>
    <w:p w14:paraId="0261D66A" w14:textId="7DC9CD24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stosowania wyłącznie materiałów odpowiadających wymogom dla wyrobów dopuszczonych do obrotu i stosowania w budownictwie zgodnie z ustawą z dnia 16 kwietnia 2004 r. o wyrobach budowlanych (</w:t>
      </w:r>
      <w:proofErr w:type="spellStart"/>
      <w:r w:rsidRPr="00620855">
        <w:rPr>
          <w:rFonts w:cstheme="minorHAnsi"/>
          <w:sz w:val="24"/>
          <w:szCs w:val="24"/>
        </w:rPr>
        <w:t>t.j</w:t>
      </w:r>
      <w:proofErr w:type="spellEnd"/>
      <w:r w:rsidRPr="00620855">
        <w:rPr>
          <w:rFonts w:cstheme="minorHAnsi"/>
          <w:sz w:val="24"/>
          <w:szCs w:val="24"/>
        </w:rPr>
        <w:t>. Dz. U. z 202</w:t>
      </w:r>
      <w:r w:rsidR="004141A8" w:rsidRPr="00620855">
        <w:rPr>
          <w:rFonts w:cstheme="minorHAnsi"/>
          <w:sz w:val="24"/>
          <w:szCs w:val="24"/>
        </w:rPr>
        <w:t>1</w:t>
      </w:r>
      <w:r w:rsidRPr="00620855">
        <w:rPr>
          <w:rFonts w:cstheme="minorHAnsi"/>
          <w:sz w:val="24"/>
          <w:szCs w:val="24"/>
        </w:rPr>
        <w:t xml:space="preserve"> r. poz. </w:t>
      </w:r>
      <w:r w:rsidR="004141A8" w:rsidRPr="00620855">
        <w:rPr>
          <w:rFonts w:cstheme="minorHAnsi"/>
          <w:sz w:val="24"/>
          <w:szCs w:val="24"/>
        </w:rPr>
        <w:t>1213</w:t>
      </w:r>
      <w:r w:rsidRPr="00620855">
        <w:rPr>
          <w:rFonts w:cstheme="minorHAnsi"/>
          <w:sz w:val="24"/>
          <w:szCs w:val="24"/>
        </w:rPr>
        <w:t>)</w:t>
      </w:r>
      <w:r w:rsidR="004141A8" w:rsidRPr="00620855">
        <w:rPr>
          <w:rFonts w:cstheme="minorHAnsi"/>
          <w:sz w:val="24"/>
          <w:szCs w:val="24"/>
        </w:rPr>
        <w:t xml:space="preserve"> </w:t>
      </w:r>
      <w:r w:rsidR="004141A8" w:rsidRPr="00620855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i przepisami wykonawczymi do ustawy,</w:t>
      </w:r>
    </w:p>
    <w:p w14:paraId="76E377D2" w14:textId="6553966B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konsultowania na bieżąco robót budowlanych z Zamawiającym i Inspektorem Nadzoru Inwestorskiego,</w:t>
      </w:r>
    </w:p>
    <w:p w14:paraId="3055242D" w14:textId="528E5139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niezwłocznego sygnalizowania Zamawiającemu i Inspektorowi zaistnienia istotnych problemów, których Wykonawca, mimo dołożenia należytej staranności nie będzie w stanie rozwiązać we własnym zakresie,</w:t>
      </w:r>
    </w:p>
    <w:p w14:paraId="4D599076" w14:textId="60356602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przejęcia protokolarnie terenu na czas trwania umowy,</w:t>
      </w:r>
    </w:p>
    <w:p w14:paraId="4B672304" w14:textId="7F702F17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uporządkowania terenu budowy po zakończeniu robót i przekazania go protokołem zdawczo - odbiorczym Zamawiającemu w dacie odbioru końcowego robót,</w:t>
      </w:r>
    </w:p>
    <w:p w14:paraId="4EB72D84" w14:textId="1F89A40F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wykonania zadania z dołożeniem należytej staranności,</w:t>
      </w:r>
    </w:p>
    <w:p w14:paraId="6AB21285" w14:textId="043C3E4F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ochrony mienia, zabezpieczenia przeciwpożarowego, przestrzegania przepisów BHP, utrzymania ogólnego porządku na terenie,</w:t>
      </w:r>
    </w:p>
    <w:p w14:paraId="020734B4" w14:textId="12ECAED0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lastRenderedPageBreak/>
        <w:t>oznakowania i zabezpieczenia robót zgodnie z przepisami obowiązującymi w tym zakresie,</w:t>
      </w:r>
    </w:p>
    <w:p w14:paraId="19E6895E" w14:textId="5CA29276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przekazania Zamawiającemu dokumentacji powykonawczej budowy w 1 egz. w wersji papierowej i elektronicznej na nośniku danych, w skład której powinny wejść następujące dokumenty: </w:t>
      </w:r>
    </w:p>
    <w:p w14:paraId="318B3761" w14:textId="023F3B10" w:rsidR="00EA3F0A" w:rsidRPr="00620855" w:rsidRDefault="00EA3F0A" w:rsidP="002E2D8B">
      <w:pPr>
        <w:pStyle w:val="Akapitzlist"/>
        <w:numPr>
          <w:ilvl w:val="0"/>
          <w:numId w:val="15"/>
        </w:numPr>
        <w:spacing w:after="0" w:line="276" w:lineRule="auto"/>
        <w:ind w:left="1418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wymagane dokumenty, protokoły i zaświadczenia z przeprowadzonych przez Wykonawcę sprawdzeń i badań,</w:t>
      </w:r>
    </w:p>
    <w:p w14:paraId="3A33C73C" w14:textId="46C51E9C" w:rsidR="00EA3F0A" w:rsidRPr="00620855" w:rsidRDefault="00EA3F0A" w:rsidP="002E2D8B">
      <w:pPr>
        <w:pStyle w:val="Akapitzlist"/>
        <w:numPr>
          <w:ilvl w:val="0"/>
          <w:numId w:val="15"/>
        </w:numPr>
        <w:spacing w:after="0" w:line="276" w:lineRule="auto"/>
        <w:ind w:left="1418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dokumenty potwierdzające dopuszczenie do obrotu i powszechnego albo jednostkowego stosowania w budownictwie dla wbudowanych materiałów,</w:t>
      </w:r>
    </w:p>
    <w:p w14:paraId="12D33872" w14:textId="78A5B049" w:rsidR="00EA3F0A" w:rsidRPr="00620855" w:rsidRDefault="00EA3F0A" w:rsidP="002E2D8B">
      <w:pPr>
        <w:pStyle w:val="Akapitzlist"/>
        <w:numPr>
          <w:ilvl w:val="0"/>
          <w:numId w:val="15"/>
        </w:numPr>
        <w:spacing w:after="0" w:line="276" w:lineRule="auto"/>
        <w:ind w:left="1418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dokumentacja powykonawcza obiektu wraz z naniesionymi zmianami dokonanymi w trakcie budowy, potwierdzonymi przez kierownika budowy </w:t>
      </w:r>
      <w:r w:rsidR="00FE497B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i projektanta,</w:t>
      </w:r>
    </w:p>
    <w:p w14:paraId="4C2928AF" w14:textId="0D5D1026" w:rsidR="00EA3F0A" w:rsidRPr="00620855" w:rsidRDefault="00EA3F0A" w:rsidP="002E2D8B">
      <w:pPr>
        <w:pStyle w:val="Akapitzlist"/>
        <w:numPr>
          <w:ilvl w:val="0"/>
          <w:numId w:val="15"/>
        </w:numPr>
        <w:spacing w:after="0" w:line="276" w:lineRule="auto"/>
        <w:ind w:left="1418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dziennik budowy,</w:t>
      </w:r>
    </w:p>
    <w:p w14:paraId="74CA50A4" w14:textId="69E12E34" w:rsidR="003912FA" w:rsidRPr="00620855" w:rsidRDefault="000E26B3" w:rsidP="002E2D8B">
      <w:pPr>
        <w:pStyle w:val="Akapitzlist"/>
        <w:numPr>
          <w:ilvl w:val="0"/>
          <w:numId w:val="15"/>
        </w:numPr>
        <w:ind w:left="1418" w:hanging="426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geodezyjna inwentaryzacj</w:t>
      </w:r>
      <w:r w:rsidR="005E4AC6">
        <w:rPr>
          <w:rFonts w:cstheme="minorHAnsi"/>
          <w:sz w:val="24"/>
          <w:szCs w:val="24"/>
        </w:rPr>
        <w:t>a</w:t>
      </w:r>
      <w:r w:rsidRPr="00620855">
        <w:rPr>
          <w:rFonts w:cstheme="minorHAnsi"/>
          <w:sz w:val="24"/>
          <w:szCs w:val="24"/>
        </w:rPr>
        <w:t xml:space="preserve"> powykonawcz</w:t>
      </w:r>
      <w:r w:rsidR="005E4AC6">
        <w:rPr>
          <w:rFonts w:cstheme="minorHAnsi"/>
          <w:sz w:val="24"/>
          <w:szCs w:val="24"/>
        </w:rPr>
        <w:t>a</w:t>
      </w:r>
      <w:r w:rsidRPr="00620855">
        <w:rPr>
          <w:rFonts w:cstheme="minorHAnsi"/>
          <w:sz w:val="24"/>
          <w:szCs w:val="24"/>
        </w:rPr>
        <w:t xml:space="preserve"> w ilości 3 egzemplarzy,</w:t>
      </w:r>
    </w:p>
    <w:p w14:paraId="3C1A065A" w14:textId="0768DD0E" w:rsidR="00EA3F0A" w:rsidRPr="00D24323" w:rsidRDefault="00EA3F0A" w:rsidP="002E2D8B">
      <w:pPr>
        <w:pStyle w:val="Akapitzlist"/>
        <w:numPr>
          <w:ilvl w:val="0"/>
          <w:numId w:val="15"/>
        </w:numPr>
        <w:spacing w:after="0" w:line="276" w:lineRule="auto"/>
        <w:ind w:left="1418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oświadczenie kierownika budowy o zgodności wykonania przedmiotu umowy </w:t>
      </w:r>
      <w:r w:rsidR="00FE497B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 xml:space="preserve">z projektem budowlanym i warunkami pozwolenia na budowę oraz przepisami. W razie zmian w zatwierdzonym projekcie lub odstępstw od warunków pozwolenia na budowę, oświadczenie powinno być potwierdzone przez projektanta i inspektora nadzoru inwestorskiego, z </w:t>
      </w:r>
      <w:r w:rsidRPr="00D24323">
        <w:rPr>
          <w:rFonts w:cstheme="minorHAnsi"/>
          <w:sz w:val="24"/>
          <w:szCs w:val="24"/>
        </w:rPr>
        <w:t>załączeniem rysunków zamiennych i opisem zmian.</w:t>
      </w:r>
    </w:p>
    <w:p w14:paraId="518A40F1" w14:textId="5CFE87A2" w:rsidR="00085075" w:rsidRPr="00D24323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D24323">
        <w:rPr>
          <w:rFonts w:cstheme="minorHAnsi"/>
          <w:sz w:val="24"/>
          <w:szCs w:val="24"/>
        </w:rPr>
        <w:t xml:space="preserve">Zamawiający wymaga zatrudnienia przez wykonawcę lub podwykonawcę na podstawie umowy o pracę osób wykonujących następujące czynności w zakresie realizacji zamówienia, w szczególności </w:t>
      </w:r>
      <w:r w:rsidR="00085075" w:rsidRPr="00D24323">
        <w:rPr>
          <w:rFonts w:cstheme="minorHAnsi"/>
          <w:sz w:val="24"/>
          <w:szCs w:val="24"/>
        </w:rPr>
        <w:t xml:space="preserve">pracowników fizycznych oraz operatorów sprzętu </w:t>
      </w:r>
      <w:r w:rsidR="004141A8" w:rsidRPr="00D24323">
        <w:rPr>
          <w:rFonts w:cstheme="minorHAnsi"/>
          <w:sz w:val="24"/>
          <w:szCs w:val="24"/>
        </w:rPr>
        <w:t>budowlanego</w:t>
      </w:r>
      <w:r w:rsidR="00085075" w:rsidRPr="00D24323">
        <w:rPr>
          <w:rFonts w:cstheme="minorHAnsi"/>
          <w:sz w:val="24"/>
          <w:szCs w:val="24"/>
        </w:rPr>
        <w:t>.</w:t>
      </w:r>
    </w:p>
    <w:p w14:paraId="12686E1F" w14:textId="602A4AF3" w:rsidR="00EA3F0A" w:rsidRPr="00D24323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D24323">
        <w:rPr>
          <w:rFonts w:cstheme="minorHAnsi"/>
          <w:sz w:val="24"/>
          <w:szCs w:val="24"/>
        </w:rPr>
        <w:t>powyższy wymóg nie dotyczy osób fizycznych prowadzących działalność gospodarczą w zakresie w jakim będą wykonywać osobiście usługi na rzecz Wykonawcy,</w:t>
      </w:r>
    </w:p>
    <w:p w14:paraId="1487135C" w14:textId="2196EC89" w:rsidR="00EA3F0A" w:rsidRPr="00D24323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D24323">
        <w:rPr>
          <w:rFonts w:cstheme="minorHAnsi"/>
          <w:sz w:val="24"/>
          <w:szCs w:val="24"/>
        </w:rPr>
        <w:t>zatrudnienie,</w:t>
      </w:r>
      <w:r w:rsidR="004A31EE" w:rsidRPr="00D24323">
        <w:rPr>
          <w:rFonts w:cstheme="minorHAnsi"/>
          <w:sz w:val="24"/>
          <w:szCs w:val="24"/>
        </w:rPr>
        <w:t xml:space="preserve"> o</w:t>
      </w:r>
      <w:r w:rsidRPr="00D24323">
        <w:rPr>
          <w:rFonts w:cstheme="minorHAnsi"/>
          <w:sz w:val="24"/>
          <w:szCs w:val="24"/>
        </w:rPr>
        <w:t xml:space="preserve"> którym mowa w pkt. 1</w:t>
      </w:r>
      <w:r w:rsidR="005E4AC6">
        <w:rPr>
          <w:rFonts w:cstheme="minorHAnsi"/>
          <w:sz w:val="24"/>
          <w:szCs w:val="24"/>
        </w:rPr>
        <w:t>4</w:t>
      </w:r>
      <w:r w:rsidRPr="00D24323">
        <w:rPr>
          <w:rFonts w:cstheme="minorHAnsi"/>
          <w:sz w:val="24"/>
          <w:szCs w:val="24"/>
        </w:rPr>
        <w:t xml:space="preserve"> będzie dokumentowane poprzez potwierdzanie każdego dnia przez osoby, o których mowa w pkt. 1</w:t>
      </w:r>
      <w:r w:rsidR="005E4AC6">
        <w:rPr>
          <w:rFonts w:cstheme="minorHAnsi"/>
          <w:sz w:val="24"/>
          <w:szCs w:val="24"/>
        </w:rPr>
        <w:t>4</w:t>
      </w:r>
      <w:r w:rsidRPr="00D24323">
        <w:rPr>
          <w:rFonts w:cstheme="minorHAnsi"/>
          <w:sz w:val="24"/>
          <w:szCs w:val="24"/>
        </w:rPr>
        <w:t xml:space="preserve"> obecności na placu budowy na liście obecności, będącej w dyspozycji Kierownika Budowy lub innej osoby wyznaczonej przez Wykonawcę,</w:t>
      </w:r>
    </w:p>
    <w:p w14:paraId="620DC531" w14:textId="2F10F4EF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D24323">
        <w:rPr>
          <w:rFonts w:cstheme="minorHAnsi"/>
          <w:sz w:val="24"/>
          <w:szCs w:val="24"/>
        </w:rPr>
        <w:t xml:space="preserve">Wykonawca zobowiązuje </w:t>
      </w:r>
      <w:r w:rsidR="00F13268" w:rsidRPr="00D24323">
        <w:rPr>
          <w:rFonts w:cstheme="minorHAnsi"/>
          <w:sz w:val="24"/>
          <w:szCs w:val="24"/>
        </w:rPr>
        <w:t>się,</w:t>
      </w:r>
      <w:r w:rsidRPr="00D24323">
        <w:rPr>
          <w:rFonts w:cstheme="minorHAnsi"/>
          <w:sz w:val="24"/>
          <w:szCs w:val="24"/>
        </w:rPr>
        <w:t xml:space="preserve"> że osoby, co do których Zamawiający wprowadził taki wymóg w pkt. 1</w:t>
      </w:r>
      <w:r w:rsidR="005E4AC6">
        <w:rPr>
          <w:rFonts w:cstheme="minorHAnsi"/>
          <w:sz w:val="24"/>
          <w:szCs w:val="24"/>
        </w:rPr>
        <w:t>4</w:t>
      </w:r>
      <w:r w:rsidRPr="00D24323">
        <w:rPr>
          <w:rFonts w:cstheme="minorHAnsi"/>
          <w:sz w:val="24"/>
          <w:szCs w:val="24"/>
        </w:rPr>
        <w:t>, będą w okresie realizacji umowy zatrudnione na podstawie umowy o pracę w rozumieniu</w:t>
      </w:r>
      <w:r w:rsidRPr="00620855">
        <w:rPr>
          <w:rFonts w:cstheme="minorHAnsi"/>
          <w:sz w:val="24"/>
          <w:szCs w:val="24"/>
        </w:rPr>
        <w:t xml:space="preserve"> przepisów ustawy z dnia 26 czerwca 1974 r. - Kodeks pracy (</w:t>
      </w:r>
      <w:proofErr w:type="spellStart"/>
      <w:r w:rsidR="00240046" w:rsidRPr="00240046">
        <w:rPr>
          <w:rFonts w:cstheme="minorHAnsi"/>
          <w:sz w:val="24"/>
          <w:szCs w:val="24"/>
        </w:rPr>
        <w:t>t.j</w:t>
      </w:r>
      <w:proofErr w:type="spellEnd"/>
      <w:r w:rsidR="00240046" w:rsidRPr="00240046">
        <w:rPr>
          <w:rFonts w:cstheme="minorHAnsi"/>
          <w:sz w:val="24"/>
          <w:szCs w:val="24"/>
        </w:rPr>
        <w:t>. Dz. U. z 2025 r. poz. 277</w:t>
      </w:r>
      <w:r w:rsidRPr="00620855">
        <w:rPr>
          <w:rFonts w:cstheme="minorHAnsi"/>
          <w:sz w:val="24"/>
          <w:szCs w:val="24"/>
        </w:rPr>
        <w:t xml:space="preserve"> z </w:t>
      </w:r>
      <w:proofErr w:type="spellStart"/>
      <w:r w:rsidRPr="00620855">
        <w:rPr>
          <w:rFonts w:cstheme="minorHAnsi"/>
          <w:sz w:val="24"/>
          <w:szCs w:val="24"/>
        </w:rPr>
        <w:t>późn</w:t>
      </w:r>
      <w:proofErr w:type="spellEnd"/>
      <w:r w:rsidRPr="00620855">
        <w:rPr>
          <w:rFonts w:cstheme="minorHAnsi"/>
          <w:sz w:val="24"/>
          <w:szCs w:val="24"/>
        </w:rPr>
        <w:t>. zm.). Zamawiający zastrzega sobie prawo kontroli w tym zakresie placu budowy,</w:t>
      </w:r>
    </w:p>
    <w:p w14:paraId="318E2FD6" w14:textId="05EBB16D" w:rsidR="00EA3F0A" w:rsidRPr="00685C33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85C33">
        <w:rPr>
          <w:rFonts w:cstheme="minorHAnsi"/>
          <w:sz w:val="24"/>
          <w:szCs w:val="24"/>
        </w:rPr>
        <w:t xml:space="preserve">każdorazowo na żądanie Zamawiającego, w terminie wskazanym w żądaniu, </w:t>
      </w:r>
      <w:r w:rsidR="00F13268">
        <w:rPr>
          <w:rFonts w:cstheme="minorHAnsi"/>
          <w:sz w:val="24"/>
          <w:szCs w:val="24"/>
        </w:rPr>
        <w:t xml:space="preserve">nie </w:t>
      </w:r>
      <w:r w:rsidRPr="00685C33">
        <w:rPr>
          <w:rFonts w:cstheme="minorHAnsi"/>
          <w:sz w:val="24"/>
          <w:szCs w:val="24"/>
        </w:rPr>
        <w:t xml:space="preserve">krótszym niż 2 dni robocze, Wykonawca zobowiązuje się przedłożyć do wglądu poświadczone za zgodność z oryginałem kopie umów o pracę zawartych przez Wykonawcę z Pracownikami wpisanymi na listę obecności lub oświadczenia </w:t>
      </w:r>
      <w:r w:rsidR="00E96B4A">
        <w:rPr>
          <w:rFonts w:cstheme="minorHAnsi"/>
          <w:sz w:val="24"/>
          <w:szCs w:val="24"/>
        </w:rPr>
        <w:br/>
      </w:r>
      <w:r w:rsidRPr="00685C33">
        <w:rPr>
          <w:rFonts w:cstheme="minorHAnsi"/>
          <w:sz w:val="24"/>
          <w:szCs w:val="24"/>
        </w:rPr>
        <w:lastRenderedPageBreak/>
        <w:t>o których mowa w art.</w:t>
      </w:r>
      <w:r w:rsidR="00E96B4A">
        <w:rPr>
          <w:rFonts w:cstheme="minorHAnsi"/>
          <w:sz w:val="24"/>
          <w:szCs w:val="24"/>
        </w:rPr>
        <w:t xml:space="preserve"> </w:t>
      </w:r>
      <w:r w:rsidRPr="00685C33">
        <w:rPr>
          <w:rFonts w:cstheme="minorHAnsi"/>
          <w:sz w:val="24"/>
          <w:szCs w:val="24"/>
        </w:rPr>
        <w:t>438 ust. 2 pkt. 1 i 2 ustawy PZP – zgodnie z wyborem Zamawiającego</w:t>
      </w:r>
      <w:r w:rsidR="00F13268">
        <w:rPr>
          <w:rFonts w:cstheme="minorHAnsi"/>
          <w:sz w:val="24"/>
          <w:szCs w:val="24"/>
        </w:rPr>
        <w:t>.</w:t>
      </w:r>
    </w:p>
    <w:p w14:paraId="4FE9858A" w14:textId="27F0A9B3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85C33">
        <w:rPr>
          <w:rFonts w:cstheme="minorHAnsi"/>
          <w:sz w:val="24"/>
          <w:szCs w:val="24"/>
        </w:rPr>
        <w:t xml:space="preserve">nieprzedłożenie przez Wykonawcę kopii umów zawartych z Pracownikami, </w:t>
      </w:r>
      <w:r w:rsidR="00E96B4A">
        <w:rPr>
          <w:rFonts w:cstheme="minorHAnsi"/>
          <w:sz w:val="24"/>
          <w:szCs w:val="24"/>
        </w:rPr>
        <w:br/>
      </w:r>
      <w:r w:rsidRPr="00685C33">
        <w:rPr>
          <w:rFonts w:cstheme="minorHAnsi"/>
          <w:sz w:val="24"/>
          <w:szCs w:val="24"/>
        </w:rPr>
        <w:t xml:space="preserve">w terminie wskazanym przez Zamawiającego zgodnie z pkt </w:t>
      </w:r>
      <w:r w:rsidR="00E458F3">
        <w:rPr>
          <w:rFonts w:cstheme="minorHAnsi"/>
          <w:sz w:val="24"/>
          <w:szCs w:val="24"/>
        </w:rPr>
        <w:t>18</w:t>
      </w:r>
      <w:r w:rsidRPr="00685C33">
        <w:rPr>
          <w:rFonts w:cstheme="minorHAnsi"/>
          <w:sz w:val="24"/>
          <w:szCs w:val="24"/>
        </w:rPr>
        <w:t xml:space="preserve"> oraz nieprowadzenie listy </w:t>
      </w:r>
      <w:r w:rsidR="00F13268" w:rsidRPr="00685C33">
        <w:rPr>
          <w:rFonts w:cstheme="minorHAnsi"/>
          <w:sz w:val="24"/>
          <w:szCs w:val="24"/>
        </w:rPr>
        <w:t>obecności,</w:t>
      </w:r>
      <w:r w:rsidRPr="00685C33">
        <w:rPr>
          <w:rFonts w:cstheme="minorHAnsi"/>
          <w:sz w:val="24"/>
          <w:szCs w:val="24"/>
        </w:rPr>
        <w:t xml:space="preserve"> o której mowa w pkt 1</w:t>
      </w:r>
      <w:r w:rsidR="005E4AC6">
        <w:rPr>
          <w:rFonts w:cstheme="minorHAnsi"/>
          <w:sz w:val="24"/>
          <w:szCs w:val="24"/>
        </w:rPr>
        <w:t>6</w:t>
      </w:r>
      <w:r w:rsidRPr="00685C33">
        <w:rPr>
          <w:rFonts w:cstheme="minorHAnsi"/>
          <w:sz w:val="24"/>
          <w:szCs w:val="24"/>
        </w:rPr>
        <w:t>, będzie traktowane jako niewypełnienie obowiązku zatrudnienia</w:t>
      </w:r>
      <w:r w:rsidR="00CD6D79" w:rsidRPr="00685C33">
        <w:rPr>
          <w:rFonts w:cstheme="minorHAnsi"/>
          <w:sz w:val="24"/>
          <w:szCs w:val="24"/>
        </w:rPr>
        <w:t xml:space="preserve"> </w:t>
      </w:r>
      <w:r w:rsidRPr="00685C33">
        <w:rPr>
          <w:rFonts w:cstheme="minorHAnsi"/>
          <w:sz w:val="24"/>
          <w:szCs w:val="24"/>
        </w:rPr>
        <w:t>osób wykonujących czynności</w:t>
      </w:r>
      <w:r w:rsidRPr="00620855">
        <w:rPr>
          <w:rFonts w:cstheme="minorHAnsi"/>
          <w:sz w:val="24"/>
          <w:szCs w:val="24"/>
        </w:rPr>
        <w:t xml:space="preserve"> przy wykonaniu zamówienia na podstawie umowy o pracę,</w:t>
      </w:r>
    </w:p>
    <w:p w14:paraId="1933A164" w14:textId="306C1CB8" w:rsidR="00EA3F0A" w:rsidRPr="00620855" w:rsidRDefault="00EA3F0A" w:rsidP="002E2D8B">
      <w:pPr>
        <w:pStyle w:val="Akapitzlist"/>
        <w:numPr>
          <w:ilvl w:val="0"/>
          <w:numId w:val="14"/>
        </w:numPr>
        <w:spacing w:after="0" w:line="276" w:lineRule="auto"/>
        <w:ind w:left="993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za niedopełnienie wymogu zatrudniania osób wykonujących czynności przy wykonaniu zamówienia na podstawie umowy o pracę w rozumieniu przepisów Kodeksu Pracy oraz uchybienia </w:t>
      </w:r>
      <w:r w:rsidRPr="00685C33">
        <w:rPr>
          <w:rFonts w:cstheme="minorHAnsi"/>
          <w:sz w:val="24"/>
          <w:szCs w:val="24"/>
        </w:rPr>
        <w:t xml:space="preserve">określone w pkt </w:t>
      </w:r>
      <w:r w:rsidR="00E458F3">
        <w:rPr>
          <w:rFonts w:cstheme="minorHAnsi"/>
          <w:sz w:val="24"/>
          <w:szCs w:val="24"/>
        </w:rPr>
        <w:t>19</w:t>
      </w:r>
      <w:r w:rsidRPr="00685C33">
        <w:rPr>
          <w:rFonts w:cstheme="minorHAnsi"/>
          <w:sz w:val="24"/>
          <w:szCs w:val="24"/>
        </w:rPr>
        <w:t>, Wykonawca zapłaci</w:t>
      </w:r>
      <w:r w:rsidRPr="00620855">
        <w:rPr>
          <w:rFonts w:cstheme="minorHAnsi"/>
          <w:sz w:val="24"/>
          <w:szCs w:val="24"/>
        </w:rPr>
        <w:t xml:space="preserve"> Zamawiającemu karę umowną:</w:t>
      </w:r>
    </w:p>
    <w:p w14:paraId="389C6D78" w14:textId="43524CD6" w:rsidR="00EA3F0A" w:rsidRPr="00620855" w:rsidRDefault="00EA3F0A" w:rsidP="002E2D8B">
      <w:pPr>
        <w:pStyle w:val="Akapitzlist"/>
        <w:numPr>
          <w:ilvl w:val="0"/>
          <w:numId w:val="16"/>
        </w:numPr>
        <w:spacing w:after="0" w:line="276" w:lineRule="auto"/>
        <w:ind w:left="1418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wysokości kwoty minimalnego wynagrodzenia za pracę ustalonego na podstawie przepisów o minimalnym wynagrodzeniu za pracę (obowiązujących w chwili stwierdzenia przez Zamawiającego niedopełnienia przez Wykonawcę wymogu zatrudnian</w:t>
      </w:r>
      <w:r w:rsidR="004141A8" w:rsidRPr="00620855">
        <w:rPr>
          <w:rFonts w:cstheme="minorHAnsi"/>
          <w:sz w:val="24"/>
          <w:szCs w:val="24"/>
        </w:rPr>
        <w:t>i</w:t>
      </w:r>
      <w:r w:rsidRPr="00620855">
        <w:rPr>
          <w:rFonts w:cstheme="minorHAnsi"/>
          <w:sz w:val="24"/>
          <w:szCs w:val="24"/>
        </w:rPr>
        <w:t xml:space="preserve">a osób wykonujących czynności przy wykonaniu zamówienia na podstawie umowy o pracę) – za każdą osobę niezatrudnioną na umowę o pracę a wykonującą pracę w rozumieniu ustawy – Kodeks pracy, </w:t>
      </w:r>
    </w:p>
    <w:p w14:paraId="1FF12BB7" w14:textId="39871946" w:rsidR="00EA3F0A" w:rsidRPr="00620855" w:rsidRDefault="00EA3F0A" w:rsidP="002E2D8B">
      <w:pPr>
        <w:pStyle w:val="Akapitzlist"/>
        <w:numPr>
          <w:ilvl w:val="0"/>
          <w:numId w:val="16"/>
        </w:numPr>
        <w:spacing w:after="0" w:line="276" w:lineRule="auto"/>
        <w:ind w:left="1418" w:hanging="426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połowy minimalnego wynagrodzenia – za każdy dzień zwłoki w wykonaniu obowiązków określonych w pkt </w:t>
      </w:r>
      <w:r w:rsidR="00E458F3">
        <w:rPr>
          <w:rFonts w:cstheme="minorHAnsi"/>
          <w:sz w:val="24"/>
          <w:szCs w:val="24"/>
        </w:rPr>
        <w:t>18</w:t>
      </w:r>
      <w:r w:rsidRPr="00620855">
        <w:rPr>
          <w:rFonts w:cstheme="minorHAnsi"/>
          <w:sz w:val="24"/>
          <w:szCs w:val="24"/>
        </w:rPr>
        <w:t xml:space="preserve"> oraz za każdy dzień nieprowadzenia lub nieprawidłowego prowadzenia listy obecności określonej w pkt 1</w:t>
      </w:r>
      <w:r w:rsidR="00E458F3">
        <w:rPr>
          <w:rFonts w:cstheme="minorHAnsi"/>
          <w:sz w:val="24"/>
          <w:szCs w:val="24"/>
        </w:rPr>
        <w:t>6</w:t>
      </w:r>
      <w:r w:rsidRPr="00620855">
        <w:rPr>
          <w:rFonts w:cstheme="minorHAnsi"/>
          <w:sz w:val="24"/>
          <w:szCs w:val="24"/>
        </w:rPr>
        <w:t>.</w:t>
      </w:r>
    </w:p>
    <w:p w14:paraId="03B8D8A6" w14:textId="2D8EFB67" w:rsidR="00EA3F0A" w:rsidRPr="00240046" w:rsidRDefault="00EA3F0A" w:rsidP="00240046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Zamawiający w szczególności zobowiązany jest do:</w:t>
      </w:r>
    </w:p>
    <w:p w14:paraId="195C10E3" w14:textId="614F5869" w:rsidR="00EA3F0A" w:rsidRPr="00620855" w:rsidRDefault="00EA3F0A" w:rsidP="00CD01C5">
      <w:pPr>
        <w:pStyle w:val="Akapitzlist"/>
        <w:numPr>
          <w:ilvl w:val="1"/>
          <w:numId w:val="14"/>
        </w:numPr>
        <w:spacing w:after="0" w:line="276" w:lineRule="auto"/>
        <w:ind w:left="1134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przekazania Wykonawcy dokumentacji projektowej w jednym egzemplarzu </w:t>
      </w:r>
      <w:r w:rsidR="00240046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 xml:space="preserve">w terminie do </w:t>
      </w:r>
      <w:r w:rsidR="00E458F3">
        <w:rPr>
          <w:rFonts w:cstheme="minorHAnsi"/>
          <w:sz w:val="24"/>
          <w:szCs w:val="24"/>
        </w:rPr>
        <w:t>14</w:t>
      </w:r>
      <w:r w:rsidRPr="00620855">
        <w:rPr>
          <w:rFonts w:cstheme="minorHAnsi"/>
          <w:sz w:val="24"/>
          <w:szCs w:val="24"/>
        </w:rPr>
        <w:t xml:space="preserve"> dni od daty zawarcia umowy,</w:t>
      </w:r>
    </w:p>
    <w:p w14:paraId="7C00A23D" w14:textId="3E7C522B" w:rsidR="00EA3F0A" w:rsidRPr="00620855" w:rsidRDefault="00EA3F0A" w:rsidP="00CD01C5">
      <w:pPr>
        <w:pStyle w:val="Akapitzlist"/>
        <w:numPr>
          <w:ilvl w:val="1"/>
          <w:numId w:val="14"/>
        </w:numPr>
        <w:spacing w:after="0" w:line="276" w:lineRule="auto"/>
        <w:ind w:left="1134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przekazania Wykonawcy placu budowy w terminie do </w:t>
      </w:r>
      <w:r w:rsidR="00E458F3">
        <w:rPr>
          <w:rFonts w:cstheme="minorHAnsi"/>
          <w:sz w:val="24"/>
          <w:szCs w:val="24"/>
        </w:rPr>
        <w:t>14</w:t>
      </w:r>
      <w:r w:rsidRPr="00620855">
        <w:rPr>
          <w:rFonts w:cstheme="minorHAnsi"/>
          <w:sz w:val="24"/>
          <w:szCs w:val="24"/>
        </w:rPr>
        <w:t xml:space="preserve"> dni od daty zawarcia umowy,</w:t>
      </w:r>
    </w:p>
    <w:p w14:paraId="3F5CECD4" w14:textId="6B0AC06E" w:rsidR="00EA3F0A" w:rsidRPr="00620855" w:rsidRDefault="00240046" w:rsidP="00CD01C5">
      <w:pPr>
        <w:pStyle w:val="Akapitzlist"/>
        <w:numPr>
          <w:ilvl w:val="1"/>
          <w:numId w:val="14"/>
        </w:numPr>
        <w:spacing w:after="0" w:line="276" w:lineRule="auto"/>
        <w:ind w:left="1134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rozpoczęcia</w:t>
      </w:r>
      <w:r w:rsidR="00EA3F0A" w:rsidRPr="00620855">
        <w:rPr>
          <w:rFonts w:cstheme="minorHAnsi"/>
          <w:sz w:val="24"/>
          <w:szCs w:val="24"/>
        </w:rPr>
        <w:t xml:space="preserve"> odbioru końcowego w terminie określonym w § </w:t>
      </w:r>
      <w:r w:rsidR="004141A8" w:rsidRPr="00620855">
        <w:rPr>
          <w:rFonts w:cstheme="minorHAnsi"/>
          <w:sz w:val="24"/>
          <w:szCs w:val="24"/>
        </w:rPr>
        <w:t>7</w:t>
      </w:r>
      <w:r w:rsidR="00EA3F0A" w:rsidRPr="00620855">
        <w:rPr>
          <w:rFonts w:cstheme="minorHAnsi"/>
          <w:sz w:val="24"/>
          <w:szCs w:val="24"/>
        </w:rPr>
        <w:t xml:space="preserve"> ust </w:t>
      </w:r>
      <w:r>
        <w:rPr>
          <w:rFonts w:cstheme="minorHAnsi"/>
          <w:sz w:val="24"/>
          <w:szCs w:val="24"/>
        </w:rPr>
        <w:t>8</w:t>
      </w:r>
      <w:r w:rsidR="00A320F8">
        <w:rPr>
          <w:rFonts w:cstheme="minorHAnsi"/>
          <w:sz w:val="24"/>
          <w:szCs w:val="24"/>
        </w:rPr>
        <w:t>.</w:t>
      </w:r>
    </w:p>
    <w:p w14:paraId="18187CD4" w14:textId="77777777" w:rsidR="00CD6D79" w:rsidRDefault="00CD6D79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AF665CB" w14:textId="03A56DE2" w:rsidR="00EA3F0A" w:rsidRPr="00620855" w:rsidRDefault="00EA3F0A" w:rsidP="00CD01C5">
      <w:pPr>
        <w:pStyle w:val="Akapitzlist"/>
        <w:numPr>
          <w:ilvl w:val="0"/>
          <w:numId w:val="17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Terminy realizacji zadania</w:t>
      </w:r>
    </w:p>
    <w:p w14:paraId="09AC025A" w14:textId="053D79DA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 xml:space="preserve">§ </w:t>
      </w:r>
      <w:r w:rsidR="003201F9" w:rsidRPr="00620855">
        <w:rPr>
          <w:rFonts w:cstheme="minorHAnsi"/>
          <w:b/>
          <w:sz w:val="24"/>
          <w:szCs w:val="24"/>
        </w:rPr>
        <w:t>7</w:t>
      </w:r>
    </w:p>
    <w:p w14:paraId="6BFED77B" w14:textId="078F75FF" w:rsidR="00EA3F0A" w:rsidRPr="003D457D" w:rsidRDefault="00EA3F0A" w:rsidP="003D457D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Roboty wynikające z niniejszej umowy i dokumentów stanowiących jej załączniki Wykonawca wykona w terminie </w:t>
      </w:r>
      <w:r w:rsidR="00F13268">
        <w:rPr>
          <w:rFonts w:cstheme="minorHAnsi"/>
          <w:b/>
          <w:sz w:val="24"/>
          <w:szCs w:val="24"/>
        </w:rPr>
        <w:t>3 miesięcy od dnia podpisania umowy.</w:t>
      </w:r>
    </w:p>
    <w:p w14:paraId="084988FD" w14:textId="77777777" w:rsidR="005D3BFF" w:rsidRPr="00620855" w:rsidRDefault="005D3BFF" w:rsidP="00E458F3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Ustala się następujące rodzaje odbiorów robót budowlanych</w:t>
      </w:r>
    </w:p>
    <w:p w14:paraId="113F85E5" w14:textId="0916B1DC" w:rsidR="005D3BFF" w:rsidRPr="00620855" w:rsidRDefault="005D3BFF" w:rsidP="00E0267A">
      <w:pPr>
        <w:pStyle w:val="Akapitzlist"/>
        <w:numPr>
          <w:ilvl w:val="0"/>
          <w:numId w:val="58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odbiór częściowy, </w:t>
      </w:r>
    </w:p>
    <w:p w14:paraId="54EC2B54" w14:textId="77777777" w:rsidR="00B13F14" w:rsidRDefault="005D3BFF" w:rsidP="00E0267A">
      <w:pPr>
        <w:pStyle w:val="Akapitzlist"/>
        <w:numPr>
          <w:ilvl w:val="0"/>
          <w:numId w:val="58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odbiór końcowy</w:t>
      </w:r>
      <w:r w:rsidR="00B13F14">
        <w:rPr>
          <w:rFonts w:cstheme="minorHAnsi"/>
          <w:sz w:val="24"/>
          <w:szCs w:val="24"/>
        </w:rPr>
        <w:t>,</w:t>
      </w:r>
    </w:p>
    <w:p w14:paraId="7C06830F" w14:textId="2F6CBC10" w:rsidR="005D3BFF" w:rsidRPr="00620855" w:rsidRDefault="00B13F14" w:rsidP="00E0267A">
      <w:pPr>
        <w:pStyle w:val="Akapitzlist"/>
        <w:numPr>
          <w:ilvl w:val="0"/>
          <w:numId w:val="58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odbiór pogwarancyjny</w:t>
      </w:r>
      <w:r w:rsidR="005D3BFF" w:rsidRPr="00620855">
        <w:rPr>
          <w:rFonts w:cstheme="minorHAnsi"/>
          <w:sz w:val="24"/>
          <w:szCs w:val="24"/>
        </w:rPr>
        <w:t>.</w:t>
      </w:r>
    </w:p>
    <w:p w14:paraId="21A6CA00" w14:textId="2811C8E3" w:rsidR="005D3BFF" w:rsidRPr="00620855" w:rsidRDefault="005D3BFF" w:rsidP="00E458F3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Odbiór częściowy robót zostanie dokonany na podstawie obustronnie podpisanego protokołu odbioru częściowego. Zamawiający zastrzega, że odbiór częściowy dokonywany jest w celu prowadzenia bieżących rozliczeń częściowych i nie zwalnia Wykonawcy z odpowiedzialności za wykonane roboty do czasu obustronnie podpisanego protokołu odbioru końcowego.</w:t>
      </w:r>
    </w:p>
    <w:p w14:paraId="2A9D6C5E" w14:textId="4D005AC3" w:rsidR="00EA3F0A" w:rsidRPr="00620855" w:rsidRDefault="00EA3F0A" w:rsidP="00CD01C5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lastRenderedPageBreak/>
        <w:t>Wykonawca zgłasza Zamawiającemu pisemny wniosek o dokonanie odbioru końcowego.</w:t>
      </w:r>
    </w:p>
    <w:p w14:paraId="31534E0E" w14:textId="47074BB2" w:rsidR="00EA3F0A" w:rsidRPr="00A61087" w:rsidRDefault="00EA3F0A" w:rsidP="00CD01C5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A61087">
        <w:rPr>
          <w:rFonts w:cstheme="minorHAnsi"/>
          <w:sz w:val="24"/>
          <w:szCs w:val="24"/>
        </w:rPr>
        <w:t xml:space="preserve">Razem z wnioskiem o dokonanie odbioru końcowego robót Wykonawca przekaże Zamawiającemu dokumentację powykonawczą, o której mowa w § </w:t>
      </w:r>
      <w:r w:rsidR="004A31EE" w:rsidRPr="00A61087">
        <w:rPr>
          <w:rFonts w:cstheme="minorHAnsi"/>
          <w:sz w:val="24"/>
          <w:szCs w:val="24"/>
        </w:rPr>
        <w:t>6</w:t>
      </w:r>
      <w:r w:rsidRPr="00A61087">
        <w:rPr>
          <w:rFonts w:cstheme="minorHAnsi"/>
          <w:sz w:val="24"/>
          <w:szCs w:val="24"/>
        </w:rPr>
        <w:t xml:space="preserve"> ust. 1 pkt 1</w:t>
      </w:r>
      <w:r w:rsidR="00E458F3">
        <w:rPr>
          <w:rFonts w:cstheme="minorHAnsi"/>
          <w:sz w:val="24"/>
          <w:szCs w:val="24"/>
        </w:rPr>
        <w:t>3</w:t>
      </w:r>
      <w:r w:rsidRPr="00A61087">
        <w:rPr>
          <w:rFonts w:cstheme="minorHAnsi"/>
          <w:sz w:val="24"/>
          <w:szCs w:val="24"/>
        </w:rPr>
        <w:t>.</w:t>
      </w:r>
    </w:p>
    <w:p w14:paraId="36A37577" w14:textId="7F150DCF" w:rsidR="00EA3F0A" w:rsidRPr="00620855" w:rsidRDefault="00EA3F0A" w:rsidP="00CD01C5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A61087">
        <w:rPr>
          <w:rFonts w:cstheme="minorHAnsi"/>
          <w:sz w:val="24"/>
          <w:szCs w:val="24"/>
        </w:rPr>
        <w:t>Jeżeli Zamawiający uzna, że roboty zostały zakończone i nie będzie miał zastrzeżeń co do kompletności i prawidłowości dokumentacji powykonawczej (kompletny operat kolaudacyjny)</w:t>
      </w:r>
      <w:r w:rsidRPr="00620855">
        <w:rPr>
          <w:rFonts w:cstheme="minorHAnsi"/>
          <w:sz w:val="24"/>
          <w:szCs w:val="24"/>
        </w:rPr>
        <w:t xml:space="preserve"> w porozumieniu z Wykonawcą wyznaczy datę odbioru końcowego. </w:t>
      </w:r>
    </w:p>
    <w:p w14:paraId="37DE267B" w14:textId="60F90A79" w:rsidR="00EA3F0A" w:rsidRPr="007A6731" w:rsidRDefault="00EA3F0A" w:rsidP="00CD01C5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7A6731">
        <w:rPr>
          <w:rFonts w:cstheme="minorHAnsi"/>
          <w:sz w:val="24"/>
          <w:szCs w:val="24"/>
        </w:rPr>
        <w:t>W przypadku gdy Wykonawca:</w:t>
      </w:r>
    </w:p>
    <w:p w14:paraId="50FEA300" w14:textId="14D13404" w:rsidR="00EA3F0A" w:rsidRPr="007A6731" w:rsidRDefault="00EA3F0A" w:rsidP="00CD01C5">
      <w:pPr>
        <w:pStyle w:val="Akapitzlist"/>
        <w:numPr>
          <w:ilvl w:val="1"/>
          <w:numId w:val="19"/>
        </w:numPr>
        <w:spacing w:after="0" w:line="276" w:lineRule="auto"/>
        <w:ind w:left="1134" w:hanging="283"/>
        <w:jc w:val="both"/>
        <w:rPr>
          <w:rFonts w:cstheme="minorHAnsi"/>
          <w:sz w:val="24"/>
          <w:szCs w:val="24"/>
        </w:rPr>
      </w:pPr>
      <w:r w:rsidRPr="007A6731">
        <w:rPr>
          <w:rFonts w:cstheme="minorHAnsi"/>
          <w:sz w:val="24"/>
          <w:szCs w:val="24"/>
        </w:rPr>
        <w:t>złoży z wnioskiem o dokonanie odbioru niekompletną lub wadliwą dokumentację powykonawczą,</w:t>
      </w:r>
    </w:p>
    <w:p w14:paraId="48C09B28" w14:textId="77777777" w:rsidR="00E458F3" w:rsidRDefault="00EA3F0A" w:rsidP="00CD01C5">
      <w:pPr>
        <w:pStyle w:val="Akapitzlist"/>
        <w:numPr>
          <w:ilvl w:val="1"/>
          <w:numId w:val="19"/>
        </w:numPr>
        <w:spacing w:after="0" w:line="276" w:lineRule="auto"/>
        <w:ind w:left="1134" w:hanging="283"/>
        <w:jc w:val="both"/>
        <w:rPr>
          <w:rFonts w:cstheme="minorHAnsi"/>
          <w:sz w:val="24"/>
          <w:szCs w:val="24"/>
        </w:rPr>
      </w:pPr>
      <w:r w:rsidRPr="007A6731">
        <w:rPr>
          <w:rFonts w:cstheme="minorHAnsi"/>
          <w:sz w:val="24"/>
          <w:szCs w:val="24"/>
        </w:rPr>
        <w:t>nie wykonał całości robót objętych wnioskiem o dokonanie odbioru,</w:t>
      </w:r>
      <w:r w:rsidR="00D93A74" w:rsidRPr="007A6731">
        <w:rPr>
          <w:rFonts w:cstheme="minorHAnsi"/>
          <w:sz w:val="24"/>
          <w:szCs w:val="24"/>
        </w:rPr>
        <w:t xml:space="preserve"> </w:t>
      </w:r>
    </w:p>
    <w:p w14:paraId="4C7639A5" w14:textId="1F98ECC9" w:rsidR="00EA3F0A" w:rsidRPr="00E458F3" w:rsidRDefault="00EA3F0A" w:rsidP="00E458F3">
      <w:p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E458F3">
        <w:rPr>
          <w:rFonts w:cstheme="minorHAnsi"/>
          <w:sz w:val="24"/>
          <w:szCs w:val="24"/>
        </w:rPr>
        <w:t>Zamawiający zwraca Wykonawcy wniosek o dokonanie odbioru, wraz z pisemnym uzasadnieniem faktycznym zwrotu.</w:t>
      </w:r>
    </w:p>
    <w:p w14:paraId="3F25499F" w14:textId="6EE767C3" w:rsidR="00EA3F0A" w:rsidRPr="007A6731" w:rsidRDefault="00EA3F0A" w:rsidP="00A320F8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7A6731">
        <w:rPr>
          <w:rFonts w:cstheme="minorHAnsi"/>
          <w:sz w:val="24"/>
          <w:szCs w:val="24"/>
        </w:rPr>
        <w:t xml:space="preserve">Po sprawdzeniu kompletności i prawidłowości dokumentacji powykonawczej Zamawiający zwołuje komisję odbiorową – odbiór końcowy powinien </w:t>
      </w:r>
      <w:r w:rsidR="00E458F3">
        <w:rPr>
          <w:rFonts w:cstheme="minorHAnsi"/>
          <w:sz w:val="24"/>
          <w:szCs w:val="24"/>
        </w:rPr>
        <w:t>rozpocząć się</w:t>
      </w:r>
      <w:r w:rsidRPr="007A6731">
        <w:rPr>
          <w:rFonts w:cstheme="minorHAnsi"/>
          <w:sz w:val="24"/>
          <w:szCs w:val="24"/>
        </w:rPr>
        <w:t xml:space="preserve"> nie później niż w ciągu </w:t>
      </w:r>
      <w:r w:rsidR="004C01FB" w:rsidRPr="007A6731">
        <w:rPr>
          <w:rFonts w:cstheme="minorHAnsi"/>
          <w:sz w:val="24"/>
          <w:szCs w:val="24"/>
        </w:rPr>
        <w:t>14</w:t>
      </w:r>
      <w:r w:rsidRPr="007A6731">
        <w:rPr>
          <w:rFonts w:cstheme="minorHAnsi"/>
          <w:sz w:val="24"/>
          <w:szCs w:val="24"/>
        </w:rPr>
        <w:t xml:space="preserve"> dni od daty złożenia przez Wykonawcę pisemnego wniosku </w:t>
      </w:r>
      <w:r w:rsidR="00E458F3">
        <w:rPr>
          <w:rFonts w:cstheme="minorHAnsi"/>
          <w:sz w:val="24"/>
          <w:szCs w:val="24"/>
        </w:rPr>
        <w:br/>
      </w:r>
      <w:r w:rsidRPr="007A6731">
        <w:rPr>
          <w:rFonts w:cstheme="minorHAnsi"/>
          <w:sz w:val="24"/>
          <w:szCs w:val="24"/>
        </w:rPr>
        <w:t>o dokonanie odbioru.</w:t>
      </w:r>
    </w:p>
    <w:p w14:paraId="7D69976E" w14:textId="3E84A4F1" w:rsidR="00EA3F0A" w:rsidRPr="007A6731" w:rsidRDefault="00EA3F0A" w:rsidP="00A320F8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7A6731">
        <w:rPr>
          <w:rFonts w:cstheme="minorHAnsi"/>
          <w:sz w:val="24"/>
          <w:szCs w:val="24"/>
        </w:rPr>
        <w:t xml:space="preserve">W przypadku zwrotu wniosku o dokonanie odbioru, o którym mowa w ust. </w:t>
      </w:r>
      <w:r w:rsidR="00E458F3">
        <w:rPr>
          <w:rFonts w:cstheme="minorHAnsi"/>
          <w:sz w:val="24"/>
          <w:szCs w:val="24"/>
        </w:rPr>
        <w:t>7</w:t>
      </w:r>
      <w:r w:rsidRPr="007A6731">
        <w:rPr>
          <w:rFonts w:cstheme="minorHAnsi"/>
          <w:sz w:val="24"/>
          <w:szCs w:val="24"/>
        </w:rPr>
        <w:t xml:space="preserve">, termin </w:t>
      </w:r>
      <w:r w:rsidR="00E458F3">
        <w:rPr>
          <w:rFonts w:cstheme="minorHAnsi"/>
          <w:sz w:val="24"/>
          <w:szCs w:val="24"/>
        </w:rPr>
        <w:br/>
      </w:r>
      <w:r w:rsidRPr="007A6731">
        <w:rPr>
          <w:rFonts w:cstheme="minorHAnsi"/>
          <w:sz w:val="24"/>
          <w:szCs w:val="24"/>
        </w:rPr>
        <w:t xml:space="preserve">o którym mowa w ust. </w:t>
      </w:r>
      <w:r w:rsidR="00E458F3">
        <w:rPr>
          <w:rFonts w:cstheme="minorHAnsi"/>
          <w:sz w:val="24"/>
          <w:szCs w:val="24"/>
        </w:rPr>
        <w:t>8</w:t>
      </w:r>
      <w:r w:rsidRPr="007A6731">
        <w:rPr>
          <w:rFonts w:cstheme="minorHAnsi"/>
          <w:sz w:val="24"/>
          <w:szCs w:val="24"/>
        </w:rPr>
        <w:t xml:space="preserve"> nie ma zastosowania.</w:t>
      </w:r>
    </w:p>
    <w:p w14:paraId="6A011E86" w14:textId="6E6F4529" w:rsidR="00EA3F0A" w:rsidRPr="007A6731" w:rsidRDefault="00EA3F0A" w:rsidP="00A320F8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7A6731">
        <w:rPr>
          <w:rFonts w:cstheme="minorHAnsi"/>
          <w:sz w:val="24"/>
          <w:szCs w:val="24"/>
        </w:rPr>
        <w:t>Data złożenia wniosku, na skutek którego nastąpił odbiór robót, jest datą zakończenia prac objętych umową</w:t>
      </w:r>
      <w:r w:rsidR="00E84A5C" w:rsidRPr="007A6731">
        <w:rPr>
          <w:rFonts w:cstheme="minorHAnsi"/>
          <w:sz w:val="24"/>
          <w:szCs w:val="24"/>
        </w:rPr>
        <w:t>.</w:t>
      </w:r>
    </w:p>
    <w:p w14:paraId="2035762C" w14:textId="33881E5C" w:rsidR="00EA3F0A" w:rsidRDefault="00EA3F0A" w:rsidP="00A320F8">
      <w:pPr>
        <w:pStyle w:val="Akapitzlist"/>
        <w:numPr>
          <w:ilvl w:val="0"/>
          <w:numId w:val="18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7A6731">
        <w:rPr>
          <w:rFonts w:cstheme="minorHAnsi"/>
          <w:sz w:val="24"/>
          <w:szCs w:val="24"/>
        </w:rPr>
        <w:t>Jeżeli w toku czynności odbioru zostaną stwierdzone wady, usterki, uszkodzenia dające się usunąć, to Zamawiający może odmówić przyjęcia przedmiotu umowy określając jednocześnie termin usunięcia wad, usterek, uszkodzeń i ponownego odbioru.</w:t>
      </w:r>
    </w:p>
    <w:p w14:paraId="45F4C875" w14:textId="77777777" w:rsidR="005F10BD" w:rsidRPr="005F10BD" w:rsidRDefault="005F10BD" w:rsidP="007A6DB2">
      <w:pPr>
        <w:pStyle w:val="Akapitzlist"/>
        <w:numPr>
          <w:ilvl w:val="0"/>
          <w:numId w:val="18"/>
        </w:numPr>
        <w:spacing w:after="0"/>
        <w:ind w:left="568" w:hanging="284"/>
        <w:jc w:val="both"/>
        <w:rPr>
          <w:rFonts w:cstheme="minorHAnsi"/>
          <w:sz w:val="24"/>
          <w:szCs w:val="24"/>
        </w:rPr>
      </w:pPr>
      <w:r w:rsidRPr="005F10BD">
        <w:rPr>
          <w:rFonts w:cstheme="minorHAnsi"/>
          <w:sz w:val="24"/>
          <w:szCs w:val="24"/>
        </w:rPr>
        <w:t>Terminy wykonania poszczególnych części przedmiotu zamówienia określa harmonogram rzeczowo-finansowy robót stanowiący załącznik nr 1 do umowy.</w:t>
      </w:r>
    </w:p>
    <w:p w14:paraId="5D20EEB4" w14:textId="77777777" w:rsidR="00D93A74" w:rsidRPr="00620855" w:rsidRDefault="00D93A74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3E032AA9" w14:textId="5C15DC1F" w:rsidR="00EA3F0A" w:rsidRPr="00620855" w:rsidRDefault="00EA3F0A" w:rsidP="00CD01C5">
      <w:pPr>
        <w:pStyle w:val="Akapitzlist"/>
        <w:numPr>
          <w:ilvl w:val="0"/>
          <w:numId w:val="21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Zasady realizacji robót</w:t>
      </w:r>
    </w:p>
    <w:p w14:paraId="1A886379" w14:textId="7FB2A22F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 xml:space="preserve">§ </w:t>
      </w:r>
      <w:r w:rsidR="003201F9" w:rsidRPr="00620855">
        <w:rPr>
          <w:rFonts w:cstheme="minorHAnsi"/>
          <w:b/>
          <w:sz w:val="24"/>
          <w:szCs w:val="24"/>
        </w:rPr>
        <w:t>8</w:t>
      </w:r>
    </w:p>
    <w:p w14:paraId="3CBC82DF" w14:textId="66049922" w:rsidR="008C286E" w:rsidRPr="00620855" w:rsidRDefault="008C286E" w:rsidP="00E458F3">
      <w:pPr>
        <w:pStyle w:val="Akapitzlist"/>
        <w:numPr>
          <w:ilvl w:val="0"/>
          <w:numId w:val="22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oświadcza, że zapoznał się z wszelkim</w:t>
      </w:r>
      <w:r w:rsidR="004141A8" w:rsidRPr="00620855">
        <w:rPr>
          <w:rFonts w:cstheme="minorHAnsi"/>
          <w:sz w:val="24"/>
          <w:szCs w:val="24"/>
        </w:rPr>
        <w:t>i</w:t>
      </w:r>
      <w:r w:rsidRPr="00620855">
        <w:rPr>
          <w:rFonts w:cstheme="minorHAnsi"/>
          <w:sz w:val="24"/>
          <w:szCs w:val="24"/>
        </w:rPr>
        <w:t xml:space="preserve"> uwarunkowaniami </w:t>
      </w:r>
      <w:proofErr w:type="spellStart"/>
      <w:r w:rsidRPr="00620855">
        <w:rPr>
          <w:rFonts w:cstheme="minorHAnsi"/>
          <w:sz w:val="24"/>
          <w:szCs w:val="24"/>
        </w:rPr>
        <w:t>formalno</w:t>
      </w:r>
      <w:proofErr w:type="spellEnd"/>
      <w:r w:rsidRPr="00620855">
        <w:rPr>
          <w:rFonts w:cstheme="minorHAnsi"/>
          <w:sz w:val="24"/>
          <w:szCs w:val="24"/>
        </w:rPr>
        <w:t xml:space="preserve"> -prawnymi związanymi z realizacją niniejszej umowy.</w:t>
      </w:r>
    </w:p>
    <w:p w14:paraId="538909DF" w14:textId="509DA472" w:rsidR="008C286E" w:rsidRPr="00620855" w:rsidRDefault="008C286E" w:rsidP="00E458F3">
      <w:pPr>
        <w:pStyle w:val="Akapitzlist"/>
        <w:numPr>
          <w:ilvl w:val="0"/>
          <w:numId w:val="22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Wykonawca oświadcza, że przed zawarciem niniejszej umowy uwzględnił wszelkie okoliczności mogące mieć wpływ na należyte wykonanie przedmiotu u mowy, w tym na ustalenie wynagrodzenia umownego, nadto oświadcza, że zapoznał się ze wszystkimi dokumentami oraz warunkami, które są niezbędne i konieczne do wykonania przez niego niniejszej umowy bez konieczności uzupełnień i ponoszenia przez Zamawiającego jakichkolwiek dodatkowych kosztów i w związku z tym nie wnosi i nie będzie wnosił </w:t>
      </w:r>
      <w:r w:rsidR="00E458F3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w przyszłości żadnych roszczeń.</w:t>
      </w:r>
    </w:p>
    <w:p w14:paraId="7D5CD6C5" w14:textId="50FEA191" w:rsidR="00EA3F0A" w:rsidRPr="00620855" w:rsidRDefault="00EA3F0A" w:rsidP="00CD01C5">
      <w:pPr>
        <w:pStyle w:val="Akapitzlist"/>
        <w:numPr>
          <w:ilvl w:val="0"/>
          <w:numId w:val="22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zobowiązuje się wykonać przedmiot umowy z materiałów własnych.</w:t>
      </w:r>
    </w:p>
    <w:p w14:paraId="2A3F36BF" w14:textId="6DCB0E1C" w:rsidR="00EA3F0A" w:rsidRPr="00620855" w:rsidRDefault="00EA3F0A" w:rsidP="00CD01C5">
      <w:pPr>
        <w:pStyle w:val="Akapitzlist"/>
        <w:numPr>
          <w:ilvl w:val="0"/>
          <w:numId w:val="22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lastRenderedPageBreak/>
        <w:t>Materiały i urządzenia, o których mowa w ust. 1, powinny odpowiadać co do jakości wymogom dla wyrobów dopuszczonych do obrotu i powszechnego albo jednostkowego stosowania w budownictwie określonym w ustawie z dnia 16 kwietnia 2004 r. o wyrobach budowlanych (</w:t>
      </w:r>
      <w:proofErr w:type="spellStart"/>
      <w:r w:rsidRPr="00620855">
        <w:rPr>
          <w:rFonts w:cstheme="minorHAnsi"/>
          <w:sz w:val="24"/>
          <w:szCs w:val="24"/>
        </w:rPr>
        <w:t>t.j</w:t>
      </w:r>
      <w:proofErr w:type="spellEnd"/>
      <w:r w:rsidRPr="00620855">
        <w:rPr>
          <w:rFonts w:cstheme="minorHAnsi"/>
          <w:sz w:val="24"/>
          <w:szCs w:val="24"/>
        </w:rPr>
        <w:t>. Dz. U. z 202</w:t>
      </w:r>
      <w:r w:rsidR="004141A8" w:rsidRPr="00620855">
        <w:rPr>
          <w:rFonts w:cstheme="minorHAnsi"/>
          <w:sz w:val="24"/>
          <w:szCs w:val="24"/>
        </w:rPr>
        <w:t>1</w:t>
      </w:r>
      <w:r w:rsidRPr="00620855">
        <w:rPr>
          <w:rFonts w:cstheme="minorHAnsi"/>
          <w:sz w:val="24"/>
          <w:szCs w:val="24"/>
        </w:rPr>
        <w:t xml:space="preserve"> r. poz. </w:t>
      </w:r>
      <w:r w:rsidR="004141A8" w:rsidRPr="00620855">
        <w:rPr>
          <w:rFonts w:cstheme="minorHAnsi"/>
          <w:sz w:val="24"/>
          <w:szCs w:val="24"/>
        </w:rPr>
        <w:t>1213</w:t>
      </w:r>
      <w:r w:rsidRPr="00620855">
        <w:rPr>
          <w:rFonts w:cstheme="minorHAnsi"/>
          <w:sz w:val="24"/>
          <w:szCs w:val="24"/>
        </w:rPr>
        <w:t>) wraz z przepisami wykonawczymi do tej ustawy oraz wymaganiom projektu.</w:t>
      </w:r>
    </w:p>
    <w:p w14:paraId="206608A3" w14:textId="168519B3" w:rsidR="00EA3F0A" w:rsidRPr="00620855" w:rsidRDefault="00EA3F0A" w:rsidP="00CD01C5">
      <w:pPr>
        <w:pStyle w:val="Akapitzlist"/>
        <w:numPr>
          <w:ilvl w:val="0"/>
          <w:numId w:val="22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Na każde żądanie inspektora nadzoru bądź Zamawiającego, Wykonawca obowiązany jest okazać w stosunku do wskazanych materiałów dokumenty potwierdzające dopuszczenie do obrotu i powszechnego albo jednostkowego stosowania </w:t>
      </w:r>
      <w:r w:rsidR="00240046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w budownictwie zgodnie z obowiązującymi przepisami.</w:t>
      </w:r>
    </w:p>
    <w:p w14:paraId="4BCA9165" w14:textId="7B76F8AE" w:rsidR="00EA3F0A" w:rsidRPr="00620855" w:rsidRDefault="00EA3F0A" w:rsidP="00CD01C5">
      <w:pPr>
        <w:pStyle w:val="Akapitzlist"/>
        <w:numPr>
          <w:ilvl w:val="0"/>
          <w:numId w:val="22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Wykonawca wykona niezbędne próby, </w:t>
      </w:r>
      <w:r w:rsidR="00F13268" w:rsidRPr="00620855">
        <w:rPr>
          <w:rFonts w:cstheme="minorHAnsi"/>
          <w:sz w:val="24"/>
          <w:szCs w:val="24"/>
        </w:rPr>
        <w:t>badania</w:t>
      </w:r>
      <w:r w:rsidRPr="00620855">
        <w:rPr>
          <w:rFonts w:cstheme="minorHAnsi"/>
          <w:sz w:val="24"/>
          <w:szCs w:val="24"/>
        </w:rPr>
        <w:t xml:space="preserve"> oraz skompletuje atesty i inne dokumenty niezbędne do odbioru końcowego obiektu. Koszt ich wykonania jest ujęty w wartości </w:t>
      </w:r>
      <w:r w:rsidR="00F13268" w:rsidRPr="00620855">
        <w:rPr>
          <w:rFonts w:cstheme="minorHAnsi"/>
          <w:sz w:val="24"/>
          <w:szCs w:val="24"/>
        </w:rPr>
        <w:t>wynagrodzenia określonego</w:t>
      </w:r>
      <w:r w:rsidRPr="00620855">
        <w:rPr>
          <w:rFonts w:cstheme="minorHAnsi"/>
          <w:sz w:val="24"/>
          <w:szCs w:val="24"/>
        </w:rPr>
        <w:t xml:space="preserve"> w § 2 ust. 1 niniejszej umowy.</w:t>
      </w:r>
    </w:p>
    <w:p w14:paraId="3538A70F" w14:textId="6D6F6B74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 xml:space="preserve">§ </w:t>
      </w:r>
      <w:r w:rsidR="003201F9" w:rsidRPr="00620855">
        <w:rPr>
          <w:rFonts w:cstheme="minorHAnsi"/>
          <w:b/>
          <w:sz w:val="24"/>
          <w:szCs w:val="24"/>
        </w:rPr>
        <w:t>9</w:t>
      </w:r>
    </w:p>
    <w:p w14:paraId="14553E0D" w14:textId="102BCF81" w:rsidR="00BA52A9" w:rsidRPr="00A320F8" w:rsidRDefault="00EA3F0A" w:rsidP="00BA52A9">
      <w:pPr>
        <w:pStyle w:val="Akapitzlist"/>
        <w:numPr>
          <w:ilvl w:val="0"/>
          <w:numId w:val="23"/>
        </w:numPr>
        <w:ind w:left="567"/>
        <w:jc w:val="both"/>
        <w:rPr>
          <w:rFonts w:cstheme="minorHAnsi"/>
          <w:sz w:val="24"/>
          <w:szCs w:val="24"/>
        </w:rPr>
      </w:pPr>
      <w:r w:rsidRPr="00A320F8">
        <w:rPr>
          <w:rFonts w:cstheme="minorHAnsi"/>
          <w:sz w:val="24"/>
          <w:szCs w:val="24"/>
        </w:rPr>
        <w:t xml:space="preserve">Wykonawca zobowiązuje się do zawarcia umowy ubezpieczeniowej z tytułu odpowiedzialności cywilnej dla szkód, które mogą zaistnieć w związku z realizacją umowy, na kwotę: odpowiedzialność deliktowa, suma ubezpieczenia nie może być niższa niż </w:t>
      </w:r>
      <w:r w:rsidR="006C697B">
        <w:rPr>
          <w:rFonts w:cstheme="minorHAnsi"/>
          <w:sz w:val="24"/>
          <w:szCs w:val="24"/>
        </w:rPr>
        <w:t>5</w:t>
      </w:r>
      <w:r w:rsidRPr="00A320F8">
        <w:rPr>
          <w:rFonts w:cstheme="minorHAnsi"/>
          <w:sz w:val="24"/>
          <w:szCs w:val="24"/>
        </w:rPr>
        <w:t>00.000,00 zł.</w:t>
      </w:r>
      <w:r w:rsidR="00BA52A9" w:rsidRPr="00A320F8">
        <w:t xml:space="preserve"> </w:t>
      </w:r>
      <w:r w:rsidR="00BA52A9" w:rsidRPr="00A320F8">
        <w:rPr>
          <w:rFonts w:cstheme="minorHAnsi"/>
          <w:sz w:val="24"/>
          <w:szCs w:val="24"/>
        </w:rPr>
        <w:t xml:space="preserve">W terminie </w:t>
      </w:r>
      <w:r w:rsidR="00E458F3">
        <w:rPr>
          <w:rFonts w:cstheme="minorHAnsi"/>
          <w:sz w:val="24"/>
          <w:szCs w:val="24"/>
        </w:rPr>
        <w:t>7</w:t>
      </w:r>
      <w:r w:rsidR="00BA52A9" w:rsidRPr="00A320F8">
        <w:rPr>
          <w:rFonts w:cstheme="minorHAnsi"/>
          <w:sz w:val="24"/>
          <w:szCs w:val="24"/>
        </w:rPr>
        <w:t xml:space="preserve"> dni od podpisania Umowy Wykonawca przedłoży Zamawiającemu kopię umowy ubezpieczenia (lub polisy). W przypadku, gdy umowa ubezpieczenia obejmuje okres krótszy niż okres realizacji Umowy Wykonawca obowiązany jest do zachowania ciągłości ubezpieczenia na wymaganą kwotę oraz przedkładania kopii kolejnych umów (polis). W przypadku </w:t>
      </w:r>
      <w:r w:rsidR="00F13268" w:rsidRPr="00A320F8">
        <w:rPr>
          <w:rFonts w:cstheme="minorHAnsi"/>
          <w:sz w:val="24"/>
          <w:szCs w:val="24"/>
        </w:rPr>
        <w:t>nieprzedłożenia</w:t>
      </w:r>
      <w:r w:rsidR="00BA52A9" w:rsidRPr="00A320F8">
        <w:rPr>
          <w:rFonts w:cstheme="minorHAnsi"/>
          <w:sz w:val="24"/>
          <w:szCs w:val="24"/>
        </w:rPr>
        <w:t xml:space="preserve"> kopii ubezpieczenia (polisy), o której mowa w zdaniu 1, Zamawiający uprawniony jest do zawarcia umowy ubezpieczenia na koszt Wykonawcy. </w:t>
      </w:r>
    </w:p>
    <w:p w14:paraId="12E1C31A" w14:textId="4DF31A20" w:rsidR="00EA3F0A" w:rsidRPr="00620855" w:rsidRDefault="00EA3F0A" w:rsidP="00BA52A9">
      <w:pPr>
        <w:pStyle w:val="Akapitzlist"/>
        <w:numPr>
          <w:ilvl w:val="0"/>
          <w:numId w:val="23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A320F8">
        <w:rPr>
          <w:rFonts w:cstheme="minorHAnsi"/>
          <w:sz w:val="24"/>
          <w:szCs w:val="24"/>
        </w:rPr>
        <w:t xml:space="preserve">Zamawiający dopuszcza umowy ubezpieczenia, które zawarł Wykonawca </w:t>
      </w:r>
      <w:r w:rsidRPr="00620855">
        <w:rPr>
          <w:rFonts w:cstheme="minorHAnsi"/>
          <w:sz w:val="24"/>
          <w:szCs w:val="24"/>
        </w:rPr>
        <w:t>z tytułu prowadzonej działalności gospodarczej, jeśli swoim zakresem i sumami ubezpieczenia odpowiadają wymaganiom określonym w ust. 1.</w:t>
      </w:r>
    </w:p>
    <w:p w14:paraId="3B34DC75" w14:textId="191B6E98" w:rsidR="00EA3F0A" w:rsidRPr="00620855" w:rsidRDefault="00EA3F0A" w:rsidP="00BA52A9">
      <w:pPr>
        <w:pStyle w:val="Akapitzlist"/>
        <w:numPr>
          <w:ilvl w:val="0"/>
          <w:numId w:val="23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Umowy ubezpieczeniowe, o których mowa w ust. 1 lub ust. 2 powinny zostać zawarte przez Wykonawcę i przedłożone Zamawiającemu najpóźniej w terminie 7 dni od daty podpisania umowy.</w:t>
      </w:r>
    </w:p>
    <w:p w14:paraId="54A3374C" w14:textId="77777777" w:rsidR="00D93A74" w:rsidRPr="00620855" w:rsidRDefault="00D93A74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72A590D" w14:textId="0BA21DF1" w:rsidR="00EA3F0A" w:rsidRPr="00620855" w:rsidRDefault="00EA3F0A" w:rsidP="00CD01C5">
      <w:pPr>
        <w:pStyle w:val="Akapitzlist"/>
        <w:numPr>
          <w:ilvl w:val="0"/>
          <w:numId w:val="24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Gwarancja i rękojmia za wady</w:t>
      </w:r>
    </w:p>
    <w:p w14:paraId="4EA7053D" w14:textId="0ED4BF04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 xml:space="preserve">§ </w:t>
      </w:r>
      <w:r w:rsidR="003201F9" w:rsidRPr="00620855">
        <w:rPr>
          <w:rFonts w:cstheme="minorHAnsi"/>
          <w:b/>
          <w:sz w:val="24"/>
          <w:szCs w:val="24"/>
        </w:rPr>
        <w:t>10</w:t>
      </w:r>
    </w:p>
    <w:p w14:paraId="014CDC45" w14:textId="4C8A4A06" w:rsidR="00EA3F0A" w:rsidRPr="00620855" w:rsidRDefault="00EA3F0A" w:rsidP="00CD01C5">
      <w:pPr>
        <w:pStyle w:val="Akapitzlist"/>
        <w:numPr>
          <w:ilvl w:val="0"/>
          <w:numId w:val="2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na wykonany zakres robót udziela ………-miesięcznej gwarancji i rękojmi licząc od dnia odbioru końcowego zamówienia.</w:t>
      </w:r>
    </w:p>
    <w:p w14:paraId="1D9D9136" w14:textId="097EDE05" w:rsidR="00EA3F0A" w:rsidRPr="00620855" w:rsidRDefault="00EA3F0A" w:rsidP="00CD01C5">
      <w:pPr>
        <w:pStyle w:val="Akapitzlist"/>
        <w:numPr>
          <w:ilvl w:val="0"/>
          <w:numId w:val="2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Zamawiający może dochodzić roszczeń z tytułu rękojmi lub gwarancji także po upływie powyższego terminu, jeżeli przed jej upływem zawiadomił Wykonawcę o wadzie.</w:t>
      </w:r>
    </w:p>
    <w:p w14:paraId="40D893D1" w14:textId="0D2F5B1C" w:rsidR="00EA3F0A" w:rsidRPr="00620855" w:rsidRDefault="00EA3F0A" w:rsidP="00CD01C5">
      <w:pPr>
        <w:pStyle w:val="Akapitzlist"/>
        <w:numPr>
          <w:ilvl w:val="0"/>
          <w:numId w:val="25"/>
        </w:numPr>
        <w:spacing w:after="0" w:line="276" w:lineRule="auto"/>
        <w:ind w:left="567" w:hanging="28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razie stwierdzenia wad Zamawiający może:</w:t>
      </w:r>
    </w:p>
    <w:p w14:paraId="4FAB928A" w14:textId="35ABF68E" w:rsidR="00EA3F0A" w:rsidRPr="00620855" w:rsidRDefault="00EA3F0A" w:rsidP="00AC65B8">
      <w:pPr>
        <w:pStyle w:val="Akapitzlist"/>
        <w:numPr>
          <w:ilvl w:val="0"/>
          <w:numId w:val="26"/>
        </w:numPr>
        <w:spacing w:after="0" w:line="276" w:lineRule="auto"/>
        <w:ind w:left="1134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jeżeli wady nadają się do usunięcia:</w:t>
      </w:r>
    </w:p>
    <w:p w14:paraId="04219B44" w14:textId="033C5C48" w:rsidR="00EA3F0A" w:rsidRPr="00620855" w:rsidRDefault="00EA3F0A" w:rsidP="002E2D8B">
      <w:pPr>
        <w:pStyle w:val="Akapitzlist"/>
        <w:numPr>
          <w:ilvl w:val="0"/>
          <w:numId w:val="27"/>
        </w:numPr>
        <w:spacing w:after="0" w:line="276" w:lineRule="auto"/>
        <w:ind w:left="1418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żądać usunięcia wad wyznaczając Wykonawcy odpowiedni termin,</w:t>
      </w:r>
    </w:p>
    <w:p w14:paraId="0CD748D3" w14:textId="73A28D3B" w:rsidR="00EA3F0A" w:rsidRPr="00620855" w:rsidRDefault="00EA3F0A" w:rsidP="002E2D8B">
      <w:pPr>
        <w:pStyle w:val="Akapitzlist"/>
        <w:numPr>
          <w:ilvl w:val="0"/>
          <w:numId w:val="27"/>
        </w:numPr>
        <w:spacing w:after="0" w:line="276" w:lineRule="auto"/>
        <w:ind w:left="1418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obniżyć wynagrodzenie Wykonawcy za przedmiot umowy odpowiednio do utraconej wartości - użytkowej estetycznej i technicznej,</w:t>
      </w:r>
    </w:p>
    <w:p w14:paraId="3A11769B" w14:textId="5FAB1114" w:rsidR="00EA3F0A" w:rsidRPr="00620855" w:rsidRDefault="00EA3F0A" w:rsidP="00CD01C5">
      <w:pPr>
        <w:pStyle w:val="Akapitzlist"/>
        <w:numPr>
          <w:ilvl w:val="0"/>
          <w:numId w:val="26"/>
        </w:numPr>
        <w:spacing w:after="0" w:line="276" w:lineRule="auto"/>
        <w:ind w:left="113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jeżeli wady nie nadają się do usunięcia:</w:t>
      </w:r>
    </w:p>
    <w:p w14:paraId="1AFD7127" w14:textId="18493DCD" w:rsidR="00EF7677" w:rsidRPr="00620855" w:rsidRDefault="00EA3F0A" w:rsidP="002E2D8B">
      <w:pPr>
        <w:pStyle w:val="Akapitzlist"/>
        <w:numPr>
          <w:ilvl w:val="2"/>
          <w:numId w:val="27"/>
        </w:numPr>
        <w:spacing w:after="0" w:line="276" w:lineRule="auto"/>
        <w:ind w:left="1418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lastRenderedPageBreak/>
        <w:t>w przypadku gdy nie uniemożliwiają użytkowanie przedmiotu umowy zgodnie z jego przeznaczeniem – obniżyć wynagrodzenie za ten przedmiot odpowiednio do utraconej wartości użytkowej</w:t>
      </w:r>
      <w:r w:rsidR="005421DF">
        <w:rPr>
          <w:rFonts w:cstheme="minorHAnsi"/>
          <w:sz w:val="24"/>
          <w:szCs w:val="24"/>
        </w:rPr>
        <w:t>,</w:t>
      </w:r>
      <w:r w:rsidRPr="00620855">
        <w:rPr>
          <w:rFonts w:cstheme="minorHAnsi"/>
          <w:sz w:val="24"/>
          <w:szCs w:val="24"/>
        </w:rPr>
        <w:t xml:space="preserve"> estetycznej i technicznej,</w:t>
      </w:r>
      <w:r w:rsidR="00EF7677" w:rsidRPr="00620855">
        <w:rPr>
          <w:rFonts w:cstheme="minorHAnsi"/>
          <w:sz w:val="24"/>
          <w:szCs w:val="24"/>
        </w:rPr>
        <w:t xml:space="preserve"> </w:t>
      </w:r>
    </w:p>
    <w:p w14:paraId="13AEA1BB" w14:textId="21C83D77" w:rsidR="00EA3F0A" w:rsidRPr="00AC65B8" w:rsidRDefault="00EA3F0A" w:rsidP="002E2D8B">
      <w:pPr>
        <w:pStyle w:val="Akapitzlist"/>
        <w:numPr>
          <w:ilvl w:val="2"/>
          <w:numId w:val="27"/>
        </w:numPr>
        <w:spacing w:after="0" w:line="276" w:lineRule="auto"/>
        <w:ind w:left="1418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przypadku gdy uniemożliwiają użytkowanie przedmiotu umowy zgodnie z przeznaczeniem</w:t>
      </w:r>
      <w:r w:rsidR="00AC65B8">
        <w:rPr>
          <w:rFonts w:cstheme="minorHAnsi"/>
          <w:sz w:val="24"/>
          <w:szCs w:val="24"/>
        </w:rPr>
        <w:t xml:space="preserve"> - </w:t>
      </w:r>
      <w:r w:rsidRPr="00AC65B8">
        <w:rPr>
          <w:rFonts w:cstheme="minorHAnsi"/>
          <w:sz w:val="24"/>
          <w:szCs w:val="24"/>
        </w:rPr>
        <w:t>odstąpić od umowy, zawiadamiając o tym odpowiednie organy nadzoru i inspekcji,</w:t>
      </w:r>
    </w:p>
    <w:p w14:paraId="1CB42F36" w14:textId="23F933A1" w:rsidR="00EA3F0A" w:rsidRPr="00620855" w:rsidRDefault="00EA3F0A" w:rsidP="00CD01C5">
      <w:pPr>
        <w:pStyle w:val="Akapitzlist"/>
        <w:numPr>
          <w:ilvl w:val="0"/>
          <w:numId w:val="25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O wykryciu wad Zamawiający jest obowiązany zawiadomić na piśmie Wykonawcę. Istnienie wady powinno być stwierdzone protokolarnie.</w:t>
      </w:r>
    </w:p>
    <w:p w14:paraId="51A0714E" w14:textId="62AE253D" w:rsidR="00EA3F0A" w:rsidRPr="00A320F8" w:rsidRDefault="00EA3F0A" w:rsidP="00E458F3">
      <w:pPr>
        <w:pStyle w:val="Akapitzlist"/>
        <w:numPr>
          <w:ilvl w:val="0"/>
          <w:numId w:val="2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A320F8">
        <w:rPr>
          <w:rFonts w:cstheme="minorHAnsi"/>
          <w:sz w:val="24"/>
          <w:szCs w:val="24"/>
        </w:rPr>
        <w:t>W okresie gwarancji i rękojmi Wykonawca usunie usterkę, uszkodzenia lub stwierdzone wady na własny koszt w terminie do 14 dni, po otrzymaniu od Zamawiającego pisemnego powiadomienia.</w:t>
      </w:r>
    </w:p>
    <w:p w14:paraId="5E3D1854" w14:textId="4B252FA7" w:rsidR="00EA3F0A" w:rsidRPr="00620855" w:rsidRDefault="00EA3F0A" w:rsidP="00CD01C5">
      <w:pPr>
        <w:pStyle w:val="Akapitzlist"/>
        <w:numPr>
          <w:ilvl w:val="0"/>
          <w:numId w:val="2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Jeżeli, Wykonawca nie usunie usterki, uszkodzenia lub wady w wymaganym terminie, Zamawiający może je usunąć we własnym zakresie lub za pomocą osób trzecich na ryzyko i koszt Wykonawcy, a poniesione koszty zostaną pokryte z kwoty zabezpieczenia należytego wykonania umowy,</w:t>
      </w:r>
    </w:p>
    <w:p w14:paraId="3A62FFD6" w14:textId="67DE6FEE" w:rsidR="00EA3F0A" w:rsidRPr="00620855" w:rsidRDefault="00EA3F0A" w:rsidP="00CD01C5">
      <w:pPr>
        <w:pStyle w:val="Akapitzlist"/>
        <w:numPr>
          <w:ilvl w:val="0"/>
          <w:numId w:val="2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nie może odmówić w okresie gwarancji i rękojmi usunięcia wad bez względu na wysokość związanych z tym kosztów.</w:t>
      </w:r>
    </w:p>
    <w:p w14:paraId="51D59883" w14:textId="5D870117" w:rsidR="00EA3F0A" w:rsidRPr="00620855" w:rsidRDefault="00EA3F0A" w:rsidP="00CD01C5">
      <w:pPr>
        <w:pStyle w:val="Akapitzlist"/>
        <w:numPr>
          <w:ilvl w:val="0"/>
          <w:numId w:val="2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przypadku naprawy bądź wymiany elementów przedmiotu umowy, do terminów gwarancji będą miały zastosowanie zapisy z art. 581 § 1 i 2 k.c.</w:t>
      </w:r>
    </w:p>
    <w:p w14:paraId="2126F680" w14:textId="4D54785E" w:rsidR="00EA3F0A" w:rsidRPr="00620855" w:rsidRDefault="00EA3F0A" w:rsidP="00CD01C5">
      <w:pPr>
        <w:pStyle w:val="Akapitzlist"/>
        <w:numPr>
          <w:ilvl w:val="0"/>
          <w:numId w:val="2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okresie 14 dni przed upływem okresu gwarancji i rękojmi, Zamawiający dokonuje </w:t>
      </w:r>
      <w:r w:rsidR="00A73320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z udziałem Wykonawcy odbioru pogwarancyjnego.</w:t>
      </w:r>
    </w:p>
    <w:p w14:paraId="7CF5872E" w14:textId="0F62A675" w:rsidR="00EA3F0A" w:rsidRPr="00620855" w:rsidRDefault="00EA3F0A" w:rsidP="00CD01C5">
      <w:pPr>
        <w:pStyle w:val="Akapitzlist"/>
        <w:numPr>
          <w:ilvl w:val="0"/>
          <w:numId w:val="2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Zamawiający pisemnie powiadamia Wykonawcę o terminie odbioru pogwarancyjnego. Wykonawca ma obowiązek uczestniczyć w procedurze odbioru pogwarancyjnego. Nieobecność Wykonawcy podczas odbioru pogwarancyjnego upoważnia</w:t>
      </w:r>
      <w:r w:rsidR="00A73320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Zamawiającego do dokonania jednostronnego odbioru. Ustalenia dokonane przez Zamawiającego podczas jednostronnego odbioru są wiążące dla Wykonawcy.</w:t>
      </w:r>
    </w:p>
    <w:p w14:paraId="724FF083" w14:textId="5F5B554F" w:rsidR="00EA3F0A" w:rsidRPr="00620855" w:rsidRDefault="00EA3F0A" w:rsidP="00CD01C5">
      <w:pPr>
        <w:pStyle w:val="Akapitzlist"/>
        <w:numPr>
          <w:ilvl w:val="0"/>
          <w:numId w:val="2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Zamawiający sporządza protokół odbioru pogwarancyjnego, który podpisują strony umowy.</w:t>
      </w:r>
    </w:p>
    <w:p w14:paraId="25FAA7A8" w14:textId="60BAE565" w:rsidR="00EA3F0A" w:rsidRPr="00620855" w:rsidRDefault="00EA3F0A" w:rsidP="00CD01C5">
      <w:pPr>
        <w:pStyle w:val="Akapitzlist"/>
        <w:numPr>
          <w:ilvl w:val="0"/>
          <w:numId w:val="2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Protokół sporządzony podczas odbioru pogwarancyjnego stanowi podstawę do zwrotu Wykonawcy kwoty zabezpieczenia należytego wykonania umowy pozostałej na okres gwarancji i rękojmi.</w:t>
      </w:r>
    </w:p>
    <w:p w14:paraId="1BFE915B" w14:textId="07553867" w:rsidR="00EA3F0A" w:rsidRPr="00620855" w:rsidRDefault="00EA3F0A" w:rsidP="00CD01C5">
      <w:pPr>
        <w:pStyle w:val="Akapitzlist"/>
        <w:numPr>
          <w:ilvl w:val="0"/>
          <w:numId w:val="30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Kary umowne</w:t>
      </w:r>
    </w:p>
    <w:p w14:paraId="101B01D0" w14:textId="1EA21769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1</w:t>
      </w:r>
      <w:r w:rsidR="003201F9" w:rsidRPr="00620855">
        <w:rPr>
          <w:rFonts w:cstheme="minorHAnsi"/>
          <w:b/>
          <w:sz w:val="24"/>
          <w:szCs w:val="24"/>
        </w:rPr>
        <w:t>1</w:t>
      </w:r>
    </w:p>
    <w:p w14:paraId="7721536A" w14:textId="24C88C3A" w:rsidR="00EA3F0A" w:rsidRPr="00620855" w:rsidRDefault="00EA3F0A" w:rsidP="00CD01C5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Wykonawca płaci Zamawiającemu kary umowne: </w:t>
      </w:r>
    </w:p>
    <w:p w14:paraId="4B8720C3" w14:textId="1C368964" w:rsidR="00EA3F0A" w:rsidRPr="00620855" w:rsidRDefault="00EA3F0A" w:rsidP="002E2D8B">
      <w:pPr>
        <w:pStyle w:val="Akapitzlist"/>
        <w:numPr>
          <w:ilvl w:val="0"/>
          <w:numId w:val="32"/>
        </w:numPr>
        <w:spacing w:after="0" w:line="276" w:lineRule="auto"/>
        <w:ind w:left="851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 każdy dzień zwłoki w oddaniu robót objętych umową w wysokości 0,2%</w:t>
      </w:r>
      <w:r w:rsidR="00F12A3B" w:rsidRPr="00620855">
        <w:rPr>
          <w:rFonts w:cstheme="minorHAnsi"/>
          <w:sz w:val="24"/>
          <w:szCs w:val="24"/>
        </w:rPr>
        <w:t xml:space="preserve"> </w:t>
      </w:r>
      <w:r w:rsidR="006A0CFF" w:rsidRPr="00620855">
        <w:rPr>
          <w:rFonts w:cstheme="minorHAnsi"/>
          <w:sz w:val="24"/>
          <w:szCs w:val="24"/>
        </w:rPr>
        <w:t xml:space="preserve">łącznego </w:t>
      </w:r>
      <w:r w:rsidRPr="00620855">
        <w:rPr>
          <w:rFonts w:cstheme="minorHAnsi"/>
          <w:sz w:val="24"/>
          <w:szCs w:val="24"/>
        </w:rPr>
        <w:t>wynagrodzenia brutto określonego w §2 ust. 1,</w:t>
      </w:r>
    </w:p>
    <w:p w14:paraId="2871A7C6" w14:textId="282B2A6E" w:rsidR="00EA3F0A" w:rsidRPr="00620855" w:rsidRDefault="00EA3F0A" w:rsidP="002E2D8B">
      <w:pPr>
        <w:pStyle w:val="Akapitzlist"/>
        <w:numPr>
          <w:ilvl w:val="0"/>
          <w:numId w:val="32"/>
        </w:numPr>
        <w:spacing w:after="0" w:line="276" w:lineRule="auto"/>
        <w:ind w:left="851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za każdy dzień zwłoki w terminie usunięcia wad, usterek i uszkodzeń w wysokości 0,2% </w:t>
      </w:r>
      <w:r w:rsidR="006A0CFF" w:rsidRPr="00620855">
        <w:rPr>
          <w:rFonts w:cstheme="minorHAnsi"/>
          <w:sz w:val="24"/>
          <w:szCs w:val="24"/>
        </w:rPr>
        <w:t xml:space="preserve">łącznego </w:t>
      </w:r>
      <w:r w:rsidRPr="00620855">
        <w:rPr>
          <w:rFonts w:cstheme="minorHAnsi"/>
          <w:sz w:val="24"/>
          <w:szCs w:val="24"/>
        </w:rPr>
        <w:t>wynagrodzenia brutto określonego w §2 ust. 1,</w:t>
      </w:r>
    </w:p>
    <w:p w14:paraId="0C18760D" w14:textId="5775370E" w:rsidR="00EA3F0A" w:rsidRPr="00620855" w:rsidRDefault="00EA3F0A" w:rsidP="002E2D8B">
      <w:pPr>
        <w:pStyle w:val="Akapitzlist"/>
        <w:numPr>
          <w:ilvl w:val="0"/>
          <w:numId w:val="32"/>
        </w:numPr>
        <w:spacing w:after="0" w:line="276" w:lineRule="auto"/>
        <w:ind w:left="851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za każdy dzień zwłoki w przedłożeniu planu bezpieczeństwa i ochrony zdrowia oraz harmonogramu wykonania robót w wysokości 0,2% </w:t>
      </w:r>
      <w:r w:rsidR="006A0CFF" w:rsidRPr="00620855">
        <w:rPr>
          <w:rFonts w:cstheme="minorHAnsi"/>
          <w:sz w:val="24"/>
          <w:szCs w:val="24"/>
        </w:rPr>
        <w:t xml:space="preserve">łącznego </w:t>
      </w:r>
      <w:r w:rsidRPr="00620855">
        <w:rPr>
          <w:rFonts w:cstheme="minorHAnsi"/>
          <w:sz w:val="24"/>
          <w:szCs w:val="24"/>
        </w:rPr>
        <w:t>wynagrodzenia brutto określonego w §2 ust. 1,</w:t>
      </w:r>
    </w:p>
    <w:p w14:paraId="34ED23BC" w14:textId="789769F6" w:rsidR="00EA3F0A" w:rsidRPr="00B13F14" w:rsidRDefault="00EA3F0A" w:rsidP="002E2D8B">
      <w:pPr>
        <w:pStyle w:val="Akapitzlist"/>
        <w:numPr>
          <w:ilvl w:val="0"/>
          <w:numId w:val="32"/>
        </w:numPr>
        <w:spacing w:after="0" w:line="276" w:lineRule="auto"/>
        <w:ind w:left="851"/>
        <w:jc w:val="both"/>
        <w:rPr>
          <w:rFonts w:cstheme="minorHAnsi"/>
          <w:sz w:val="24"/>
          <w:szCs w:val="24"/>
        </w:rPr>
      </w:pPr>
      <w:r w:rsidRPr="00B13F14">
        <w:rPr>
          <w:rFonts w:cstheme="minorHAnsi"/>
          <w:sz w:val="24"/>
          <w:szCs w:val="24"/>
        </w:rPr>
        <w:lastRenderedPageBreak/>
        <w:t xml:space="preserve">w przypadku odstąpienia przez Wykonawcę od realizacji zawartej umowy w wysokości </w:t>
      </w:r>
      <w:r w:rsidR="00B13F14" w:rsidRPr="00B13F14">
        <w:rPr>
          <w:rFonts w:cstheme="minorHAnsi"/>
          <w:sz w:val="24"/>
          <w:szCs w:val="24"/>
        </w:rPr>
        <w:t>2</w:t>
      </w:r>
      <w:r w:rsidRPr="00B13F14">
        <w:rPr>
          <w:rFonts w:cstheme="minorHAnsi"/>
          <w:sz w:val="24"/>
          <w:szCs w:val="24"/>
        </w:rPr>
        <w:t>0% wartości umowy</w:t>
      </w:r>
      <w:r w:rsidR="00BE4543" w:rsidRPr="00B13F14">
        <w:rPr>
          <w:rFonts w:cstheme="minorHAnsi"/>
          <w:sz w:val="24"/>
          <w:szCs w:val="24"/>
        </w:rPr>
        <w:t xml:space="preserve"> brutto</w:t>
      </w:r>
      <w:r w:rsidRPr="00B13F14">
        <w:rPr>
          <w:rFonts w:cstheme="minorHAnsi"/>
          <w:sz w:val="24"/>
          <w:szCs w:val="24"/>
        </w:rPr>
        <w:t>,</w:t>
      </w:r>
    </w:p>
    <w:p w14:paraId="6CBFD1C8" w14:textId="69EB567C" w:rsidR="00EA3F0A" w:rsidRPr="00620855" w:rsidRDefault="00EA3F0A" w:rsidP="002E2D8B">
      <w:pPr>
        <w:pStyle w:val="Akapitzlist"/>
        <w:numPr>
          <w:ilvl w:val="0"/>
          <w:numId w:val="32"/>
        </w:numPr>
        <w:spacing w:after="0" w:line="276" w:lineRule="auto"/>
        <w:ind w:left="851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przypadku odstąpienia od umowy przez Zamawiającego z wyłącznej winy Wykonawcy, Wykonawca zapłaci Zamawiającemu odszkodowanie w wysokości </w:t>
      </w:r>
      <w:r w:rsidR="00B13F14">
        <w:rPr>
          <w:rFonts w:cstheme="minorHAnsi"/>
          <w:sz w:val="24"/>
          <w:szCs w:val="24"/>
        </w:rPr>
        <w:t>2</w:t>
      </w:r>
      <w:r w:rsidRPr="00620855">
        <w:rPr>
          <w:rFonts w:cstheme="minorHAnsi"/>
          <w:sz w:val="24"/>
          <w:szCs w:val="24"/>
        </w:rPr>
        <w:t xml:space="preserve">0% </w:t>
      </w:r>
      <w:r w:rsidR="006A0CFF" w:rsidRPr="00620855">
        <w:rPr>
          <w:rFonts w:cstheme="minorHAnsi"/>
          <w:sz w:val="24"/>
          <w:szCs w:val="24"/>
        </w:rPr>
        <w:t xml:space="preserve">łącznej </w:t>
      </w:r>
      <w:r w:rsidRPr="00620855">
        <w:rPr>
          <w:rFonts w:cstheme="minorHAnsi"/>
          <w:sz w:val="24"/>
          <w:szCs w:val="24"/>
        </w:rPr>
        <w:t>ceny umownej brutto.</w:t>
      </w:r>
    </w:p>
    <w:p w14:paraId="4842E8F3" w14:textId="1A68104B" w:rsidR="00EA3F0A" w:rsidRPr="00620855" w:rsidRDefault="00EA3F0A" w:rsidP="00CD01C5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Łączna wartość należnych </w:t>
      </w:r>
      <w:r w:rsidR="00A73320">
        <w:rPr>
          <w:rFonts w:cstheme="minorHAnsi"/>
          <w:sz w:val="24"/>
          <w:szCs w:val="24"/>
        </w:rPr>
        <w:t>Z</w:t>
      </w:r>
      <w:r w:rsidRPr="00620855">
        <w:rPr>
          <w:rFonts w:cstheme="minorHAnsi"/>
          <w:sz w:val="24"/>
          <w:szCs w:val="24"/>
        </w:rPr>
        <w:t>amawiającemu kar umownych przewidzianych w ust. 1 oraz §</w:t>
      </w:r>
      <w:r w:rsidR="006C697B">
        <w:rPr>
          <w:rFonts w:cstheme="minorHAnsi"/>
          <w:sz w:val="24"/>
          <w:szCs w:val="24"/>
        </w:rPr>
        <w:t xml:space="preserve"> </w:t>
      </w:r>
      <w:r w:rsidR="006A0CFF" w:rsidRPr="00620855">
        <w:rPr>
          <w:rFonts w:cstheme="minorHAnsi"/>
          <w:sz w:val="24"/>
          <w:szCs w:val="24"/>
        </w:rPr>
        <w:t>4</w:t>
      </w:r>
      <w:r w:rsidRPr="00620855">
        <w:rPr>
          <w:rFonts w:cstheme="minorHAnsi"/>
          <w:sz w:val="24"/>
          <w:szCs w:val="24"/>
        </w:rPr>
        <w:t xml:space="preserve"> ust. 6 i §</w:t>
      </w:r>
      <w:r w:rsidR="006C697B">
        <w:rPr>
          <w:rFonts w:cstheme="minorHAnsi"/>
          <w:sz w:val="24"/>
          <w:szCs w:val="24"/>
        </w:rPr>
        <w:t xml:space="preserve"> </w:t>
      </w:r>
      <w:r w:rsidR="00F30C1D" w:rsidRPr="00620855">
        <w:rPr>
          <w:rFonts w:cstheme="minorHAnsi"/>
          <w:sz w:val="24"/>
          <w:szCs w:val="24"/>
        </w:rPr>
        <w:t>6</w:t>
      </w:r>
      <w:r w:rsidRPr="00620855">
        <w:rPr>
          <w:rFonts w:cstheme="minorHAnsi"/>
          <w:sz w:val="24"/>
          <w:szCs w:val="24"/>
        </w:rPr>
        <w:t xml:space="preserve"> ust.1 pkt </w:t>
      </w:r>
      <w:r w:rsidR="006A0CFF" w:rsidRPr="00620855">
        <w:rPr>
          <w:rFonts w:cstheme="minorHAnsi"/>
          <w:sz w:val="24"/>
          <w:szCs w:val="24"/>
        </w:rPr>
        <w:t>2</w:t>
      </w:r>
      <w:r w:rsidR="00706036">
        <w:rPr>
          <w:rFonts w:cstheme="minorHAnsi"/>
          <w:sz w:val="24"/>
          <w:szCs w:val="24"/>
        </w:rPr>
        <w:t>0</w:t>
      </w:r>
      <w:r w:rsidRPr="00620855">
        <w:rPr>
          <w:rFonts w:cstheme="minorHAnsi"/>
          <w:sz w:val="24"/>
          <w:szCs w:val="24"/>
        </w:rPr>
        <w:t xml:space="preserve"> nie może przekroczyć </w:t>
      </w:r>
      <w:r w:rsidR="006C697B">
        <w:rPr>
          <w:rFonts w:cstheme="minorHAnsi"/>
          <w:sz w:val="24"/>
          <w:szCs w:val="24"/>
        </w:rPr>
        <w:t>4</w:t>
      </w:r>
      <w:r w:rsidRPr="00620855">
        <w:rPr>
          <w:rFonts w:cstheme="minorHAnsi"/>
          <w:sz w:val="24"/>
          <w:szCs w:val="24"/>
        </w:rPr>
        <w:t xml:space="preserve">0% wartości </w:t>
      </w:r>
      <w:r w:rsidR="006A0CFF" w:rsidRPr="00620855">
        <w:rPr>
          <w:rFonts w:cstheme="minorHAnsi"/>
          <w:sz w:val="24"/>
          <w:szCs w:val="24"/>
        </w:rPr>
        <w:t>łącznej</w:t>
      </w:r>
      <w:r w:rsidRPr="00620855">
        <w:rPr>
          <w:rFonts w:cstheme="minorHAnsi"/>
          <w:sz w:val="24"/>
          <w:szCs w:val="24"/>
        </w:rPr>
        <w:t xml:space="preserve"> brutto umowy.</w:t>
      </w:r>
    </w:p>
    <w:p w14:paraId="055DD265" w14:textId="2BF0DEA8" w:rsidR="00EA3F0A" w:rsidRPr="00620855" w:rsidRDefault="00EA3F0A" w:rsidP="00CD01C5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upoważnia Zamawiającego do potrącenia należnych kar z przysługującego mu wynagrodzenia.</w:t>
      </w:r>
    </w:p>
    <w:p w14:paraId="3DA24F10" w14:textId="3527AEA3" w:rsidR="00EA3F0A" w:rsidRPr="00620855" w:rsidRDefault="00EA3F0A" w:rsidP="00CD01C5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Strony zastrzegają możliwość dochodzenia odszkodowania przenoszącego wysokość zastrzeżonych kar umownych na zasadach ogólnych.</w:t>
      </w:r>
    </w:p>
    <w:p w14:paraId="0546BA1F" w14:textId="0429BAE7" w:rsidR="00EA3F0A" w:rsidRPr="00620855" w:rsidRDefault="00EA3F0A" w:rsidP="00CD01C5">
      <w:pPr>
        <w:pStyle w:val="Akapitzlist"/>
        <w:numPr>
          <w:ilvl w:val="0"/>
          <w:numId w:val="33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przypadku niewykonania umowy w terminie określonym w §</w:t>
      </w:r>
      <w:r w:rsidR="006C697B">
        <w:rPr>
          <w:rFonts w:cstheme="minorHAnsi"/>
          <w:sz w:val="24"/>
          <w:szCs w:val="24"/>
        </w:rPr>
        <w:t xml:space="preserve"> </w:t>
      </w:r>
      <w:r w:rsidR="00E0696E" w:rsidRPr="00620855">
        <w:rPr>
          <w:rFonts w:cstheme="minorHAnsi"/>
          <w:sz w:val="24"/>
          <w:szCs w:val="24"/>
        </w:rPr>
        <w:t>7</w:t>
      </w:r>
      <w:r w:rsidRPr="00620855">
        <w:rPr>
          <w:rFonts w:cstheme="minorHAnsi"/>
          <w:sz w:val="24"/>
          <w:szCs w:val="24"/>
        </w:rPr>
        <w:t xml:space="preserve"> ust. 1 Zamawiający ma prawo - w terminie 30 dni od daty określonej w §</w:t>
      </w:r>
      <w:r w:rsidR="006C697B">
        <w:rPr>
          <w:rFonts w:cstheme="minorHAnsi"/>
          <w:sz w:val="24"/>
          <w:szCs w:val="24"/>
        </w:rPr>
        <w:t xml:space="preserve"> </w:t>
      </w:r>
      <w:r w:rsidR="00E0696E" w:rsidRPr="00620855">
        <w:rPr>
          <w:rFonts w:cstheme="minorHAnsi"/>
          <w:sz w:val="24"/>
          <w:szCs w:val="24"/>
        </w:rPr>
        <w:t>7</w:t>
      </w:r>
      <w:r w:rsidRPr="00620855">
        <w:rPr>
          <w:rFonts w:cstheme="minorHAnsi"/>
          <w:sz w:val="24"/>
          <w:szCs w:val="24"/>
        </w:rPr>
        <w:t xml:space="preserve"> ust. 1 - odstąpić od umowy bez wyznaczania terminu dodatkowego.</w:t>
      </w:r>
    </w:p>
    <w:p w14:paraId="289E7900" w14:textId="77777777" w:rsidR="00F12A3B" w:rsidRPr="00620855" w:rsidRDefault="00F12A3B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55ED889" w14:textId="48102BF4" w:rsidR="00EA3F0A" w:rsidRPr="00620855" w:rsidRDefault="00EA3F0A" w:rsidP="00CD01C5">
      <w:pPr>
        <w:pStyle w:val="Akapitzlist"/>
        <w:numPr>
          <w:ilvl w:val="0"/>
          <w:numId w:val="34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Zabezpieczenie należytego wykonania umowy</w:t>
      </w:r>
    </w:p>
    <w:p w14:paraId="22A5A5C3" w14:textId="13288E46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1</w:t>
      </w:r>
      <w:r w:rsidR="003201F9" w:rsidRPr="00620855">
        <w:rPr>
          <w:rFonts w:cstheme="minorHAnsi"/>
          <w:b/>
          <w:sz w:val="24"/>
          <w:szCs w:val="24"/>
        </w:rPr>
        <w:t>2</w:t>
      </w:r>
    </w:p>
    <w:p w14:paraId="5B028FB6" w14:textId="63158B28" w:rsidR="00EA3F0A" w:rsidRPr="00620855" w:rsidRDefault="00EA3F0A" w:rsidP="00CD01C5">
      <w:pPr>
        <w:pStyle w:val="Akapitzlist"/>
        <w:numPr>
          <w:ilvl w:val="0"/>
          <w:numId w:val="35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wnosi zabezpieczenie należytego wykonania umowy, w dniu zawarcia umowy, w kwocie stanowiącej 5 % wynagrodzenia brutto za wykonanie całego przedmiotu umowy o którym mowa w §2 ust. 1 tj.: ………</w:t>
      </w:r>
      <w:r w:rsidR="006C697B">
        <w:rPr>
          <w:rFonts w:cstheme="minorHAnsi"/>
          <w:sz w:val="24"/>
          <w:szCs w:val="24"/>
        </w:rPr>
        <w:t>…………</w:t>
      </w:r>
      <w:r w:rsidR="00F13268">
        <w:rPr>
          <w:rFonts w:cstheme="minorHAnsi"/>
          <w:sz w:val="24"/>
          <w:szCs w:val="24"/>
        </w:rPr>
        <w:t>……………………</w:t>
      </w:r>
      <w:r w:rsidR="006C697B">
        <w:rPr>
          <w:rFonts w:cstheme="minorHAnsi"/>
          <w:sz w:val="24"/>
          <w:szCs w:val="24"/>
        </w:rPr>
        <w:t>.</w:t>
      </w:r>
      <w:r w:rsidRPr="00620855">
        <w:rPr>
          <w:rFonts w:cstheme="minorHAnsi"/>
          <w:sz w:val="24"/>
          <w:szCs w:val="24"/>
        </w:rPr>
        <w:t xml:space="preserve"> zł (</w:t>
      </w:r>
      <w:r w:rsidR="00F13268" w:rsidRPr="00620855">
        <w:rPr>
          <w:rFonts w:cstheme="minorHAnsi"/>
          <w:sz w:val="24"/>
          <w:szCs w:val="24"/>
        </w:rPr>
        <w:t>słownie:</w:t>
      </w:r>
      <w:r w:rsidR="00F13268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………………………………………………………………………………… zł).</w:t>
      </w:r>
    </w:p>
    <w:p w14:paraId="0C501F2C" w14:textId="4E42F69E" w:rsidR="00EA3F0A" w:rsidRPr="00620855" w:rsidRDefault="00EA3F0A" w:rsidP="00CD01C5">
      <w:pPr>
        <w:pStyle w:val="Akapitzlist"/>
        <w:numPr>
          <w:ilvl w:val="0"/>
          <w:numId w:val="35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Zabezpieczenie zostało wniesione w formie: ………………………………</w:t>
      </w:r>
      <w:proofErr w:type="gramStart"/>
      <w:r w:rsidRPr="00620855">
        <w:rPr>
          <w:rFonts w:cstheme="minorHAnsi"/>
          <w:sz w:val="24"/>
          <w:szCs w:val="24"/>
        </w:rPr>
        <w:t>… .</w:t>
      </w:r>
      <w:proofErr w:type="gramEnd"/>
    </w:p>
    <w:p w14:paraId="4352BC6A" w14:textId="5BDD4A48" w:rsidR="00EA3F0A" w:rsidRPr="00620855" w:rsidRDefault="00EA3F0A" w:rsidP="00CD01C5">
      <w:pPr>
        <w:pStyle w:val="Akapitzlist"/>
        <w:numPr>
          <w:ilvl w:val="0"/>
          <w:numId w:val="35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Zabezpieczenie wnoszone w pieniądzu Wykonawca wpłaca na rachunek bankowy Zamawiającego w Banku …………………… nr ……………………………………</w:t>
      </w:r>
      <w:proofErr w:type="gramStart"/>
      <w:r w:rsidRPr="00620855">
        <w:rPr>
          <w:rFonts w:cstheme="minorHAnsi"/>
          <w:sz w:val="24"/>
          <w:szCs w:val="24"/>
        </w:rPr>
        <w:t>…….</w:t>
      </w:r>
      <w:proofErr w:type="gramEnd"/>
      <w:r w:rsidRPr="00620855">
        <w:rPr>
          <w:rFonts w:cstheme="minorHAnsi"/>
          <w:sz w:val="24"/>
          <w:szCs w:val="24"/>
        </w:rPr>
        <w:t>.</w:t>
      </w:r>
    </w:p>
    <w:p w14:paraId="628B4B6C" w14:textId="1F335A64" w:rsidR="00EA3F0A" w:rsidRPr="00620855" w:rsidRDefault="00EA3F0A" w:rsidP="00CD01C5">
      <w:pPr>
        <w:pStyle w:val="Akapitzlist"/>
        <w:numPr>
          <w:ilvl w:val="0"/>
          <w:numId w:val="35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Zamawiający zwróci Wykonawcy kwotę zabezpieczenia należytego wykonania umowy wraz z odsetkami wynikającymi z umowy rachunku bankowego, na którym było ono przechowywane, pomniejszone o koszt prowadzenia rachunku oraz prowizji bankowej za przelew pieniędzy na rachunek Wykonawcy, w następujący sposób:</w:t>
      </w:r>
    </w:p>
    <w:p w14:paraId="6FFF2371" w14:textId="75EF41BF" w:rsidR="00EA3F0A" w:rsidRPr="00620855" w:rsidRDefault="00EA3F0A" w:rsidP="002E2D8B">
      <w:pPr>
        <w:pStyle w:val="Akapitzlist"/>
        <w:numPr>
          <w:ilvl w:val="0"/>
          <w:numId w:val="36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70% wysokości zabezpieczenia w terminie 30 dni od daty wykonania zamówienia i uznania przez Zamawiającego za należycie wykonane,</w:t>
      </w:r>
    </w:p>
    <w:p w14:paraId="13F812C5" w14:textId="241003BF" w:rsidR="00EA3F0A" w:rsidRPr="006C697B" w:rsidRDefault="00EA3F0A" w:rsidP="006C697B">
      <w:pPr>
        <w:pStyle w:val="Akapitzlist"/>
        <w:numPr>
          <w:ilvl w:val="0"/>
          <w:numId w:val="36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30% wysokości zabezpieczenia w terminie 15 dni po upływie terminu rękojmi za wady</w:t>
      </w:r>
      <w:r w:rsidR="00E0696E" w:rsidRPr="00620855">
        <w:rPr>
          <w:rFonts w:cstheme="minorHAnsi"/>
          <w:sz w:val="24"/>
          <w:szCs w:val="24"/>
        </w:rPr>
        <w:t xml:space="preserve"> i gwarancji</w:t>
      </w:r>
      <w:r w:rsidRPr="00620855">
        <w:rPr>
          <w:rFonts w:cstheme="minorHAnsi"/>
          <w:sz w:val="24"/>
          <w:szCs w:val="24"/>
        </w:rPr>
        <w:t xml:space="preserve">. </w:t>
      </w:r>
    </w:p>
    <w:p w14:paraId="4571457A" w14:textId="632FCAD3" w:rsidR="00EA3F0A" w:rsidRPr="00620855" w:rsidRDefault="00EA3F0A" w:rsidP="00CD01C5">
      <w:pPr>
        <w:pStyle w:val="Akapitzlist"/>
        <w:numPr>
          <w:ilvl w:val="0"/>
          <w:numId w:val="35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przypadku nienależytego wykonania przedmiotu umowy zabezpieczenie lub jego część niezbędna do pokrycia kosztów usunięcia wad wraz z odsetkami będzie wykorzystana przez Zamawiającego do zgodnego z umową wykonania prac lub do pokrycia roszczeń z tytułu rękojmi za wady lub gwarancji na co Wykonawca wyraża zgodę.</w:t>
      </w:r>
    </w:p>
    <w:p w14:paraId="10F512BD" w14:textId="46597B3C" w:rsidR="00EA3F0A" w:rsidRPr="00620855" w:rsidRDefault="00EA3F0A" w:rsidP="00CD01C5">
      <w:pPr>
        <w:pStyle w:val="Akapitzlist"/>
        <w:numPr>
          <w:ilvl w:val="0"/>
          <w:numId w:val="38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przypadku wydłużenia terminu umowy o co najmniej 15 dni, Wykonawca ma obowiązek przedłużenia zabezpieczenia należytego wykonania umowy, wniesionego w formie innej niż pieniądz, o tą samą ilość dni, o którą została przedłużona umowa oraz dostarczenia zmienionej gwarancji, poręczenia w dniu podpisania aneksu do umowy. </w:t>
      </w:r>
    </w:p>
    <w:p w14:paraId="4C0D322E" w14:textId="796AB44F" w:rsidR="00EA3F0A" w:rsidRPr="00620855" w:rsidRDefault="00EA3F0A" w:rsidP="00CD01C5">
      <w:pPr>
        <w:pStyle w:val="Akapitzlist"/>
        <w:numPr>
          <w:ilvl w:val="0"/>
          <w:numId w:val="38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lastRenderedPageBreak/>
        <w:t>Jeżeli koszt usunięcia wad i usterek przewyższa należne zabezpieczenie roszczeń z tytułu rękojmi i gwarancji jakości, Zamawiający będzie dochodził odszkodowania bezpośrednio od Wykonawcy.</w:t>
      </w:r>
    </w:p>
    <w:p w14:paraId="314AE93A" w14:textId="0BFAADA9" w:rsidR="00EA3F0A" w:rsidRPr="00620855" w:rsidRDefault="00EA3F0A" w:rsidP="00CD01C5">
      <w:pPr>
        <w:pStyle w:val="Akapitzlist"/>
        <w:numPr>
          <w:ilvl w:val="0"/>
          <w:numId w:val="34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Zmiana postanowień umowy</w:t>
      </w:r>
    </w:p>
    <w:p w14:paraId="21E219BC" w14:textId="5454E254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1</w:t>
      </w:r>
      <w:r w:rsidR="003201F9" w:rsidRPr="00620855">
        <w:rPr>
          <w:rFonts w:cstheme="minorHAnsi"/>
          <w:b/>
          <w:sz w:val="24"/>
          <w:szCs w:val="24"/>
        </w:rPr>
        <w:t>3</w:t>
      </w:r>
    </w:p>
    <w:p w14:paraId="4DD47735" w14:textId="19EACC9C" w:rsidR="00EA3F0A" w:rsidRPr="00620855" w:rsidRDefault="00EA3F0A" w:rsidP="00CD01C5">
      <w:pPr>
        <w:pStyle w:val="Akapitzlist"/>
        <w:numPr>
          <w:ilvl w:val="0"/>
          <w:numId w:val="3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Wszelkie zmiany i uzupełnienia niniejszej umowy mogą być dokonywane jedynie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w formie pisemnej w postaci aneksu do umowy podpisanego przez obydwie strony, pod rygorem nieważności.</w:t>
      </w:r>
    </w:p>
    <w:p w14:paraId="758F96D2" w14:textId="41531D31" w:rsidR="00EA3F0A" w:rsidRPr="00620855" w:rsidRDefault="00EA3F0A" w:rsidP="00CD01C5">
      <w:pPr>
        <w:pStyle w:val="Akapitzlist"/>
        <w:numPr>
          <w:ilvl w:val="0"/>
          <w:numId w:val="39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Dopuszcza się możliwość dokonania zmian postanowień zawartej umowy w stosunku do treści oferty na podstawie, której dokonano wyboru Wykonawcy, w </w:t>
      </w:r>
      <w:r w:rsidR="00F13268" w:rsidRPr="00620855">
        <w:rPr>
          <w:rFonts w:cstheme="minorHAnsi"/>
          <w:sz w:val="24"/>
          <w:szCs w:val="24"/>
        </w:rPr>
        <w:t>przypadku,</w:t>
      </w:r>
      <w:r w:rsidRPr="00620855">
        <w:rPr>
          <w:rFonts w:cstheme="minorHAnsi"/>
          <w:sz w:val="24"/>
          <w:szCs w:val="24"/>
        </w:rPr>
        <w:t xml:space="preserve"> gdy zmiana taka nie jest istotna w rozumieniu art. 454 ust. 2 ustawy oraz w przypadku zaistnienia okoliczności określonych w </w:t>
      </w:r>
      <w:r w:rsidR="004A31EE" w:rsidRPr="00620855">
        <w:rPr>
          <w:rFonts w:cstheme="minorHAnsi"/>
          <w:sz w:val="24"/>
          <w:szCs w:val="24"/>
        </w:rPr>
        <w:t>art.</w:t>
      </w:r>
      <w:r w:rsidR="006C697B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455 ust 1 i 2 ustawy Prawo zamówień publicznych (</w:t>
      </w:r>
      <w:proofErr w:type="spellStart"/>
      <w:r w:rsidR="006C697B" w:rsidRPr="006C697B">
        <w:rPr>
          <w:rFonts w:cstheme="minorHAnsi"/>
          <w:sz w:val="24"/>
          <w:szCs w:val="24"/>
        </w:rPr>
        <w:t>t.j</w:t>
      </w:r>
      <w:proofErr w:type="spellEnd"/>
      <w:r w:rsidR="006C697B" w:rsidRPr="006C697B">
        <w:rPr>
          <w:rFonts w:cstheme="minorHAnsi"/>
          <w:sz w:val="24"/>
          <w:szCs w:val="24"/>
        </w:rPr>
        <w:t xml:space="preserve">. Dz. U. z 2024 r. poz. 1320 z </w:t>
      </w:r>
      <w:proofErr w:type="spellStart"/>
      <w:r w:rsidR="006C697B" w:rsidRPr="006C697B">
        <w:rPr>
          <w:rFonts w:cstheme="minorHAnsi"/>
          <w:sz w:val="24"/>
          <w:szCs w:val="24"/>
        </w:rPr>
        <w:t>późn</w:t>
      </w:r>
      <w:proofErr w:type="spellEnd"/>
      <w:r w:rsidR="006C697B" w:rsidRPr="006C697B">
        <w:rPr>
          <w:rFonts w:cstheme="minorHAnsi"/>
          <w:sz w:val="24"/>
          <w:szCs w:val="24"/>
        </w:rPr>
        <w:t>. zm.</w:t>
      </w:r>
      <w:r w:rsidRPr="00620855">
        <w:rPr>
          <w:rFonts w:cstheme="minorHAnsi"/>
          <w:sz w:val="24"/>
          <w:szCs w:val="24"/>
        </w:rPr>
        <w:t>). Zmiany umowy są dopuszczalne w szczególności w przypadku wystąpienia, co najmniej jednej z okoliczności wymienionych poniżej, w zakresie:</w:t>
      </w:r>
    </w:p>
    <w:p w14:paraId="2099E7A8" w14:textId="377929DB" w:rsidR="00EA3F0A" w:rsidRPr="00620855" w:rsidRDefault="00EA3F0A" w:rsidP="00CD01C5">
      <w:pPr>
        <w:pStyle w:val="Akapitzlist"/>
        <w:numPr>
          <w:ilvl w:val="0"/>
          <w:numId w:val="40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Zmiany terminu realizacji zadania:</w:t>
      </w:r>
    </w:p>
    <w:p w14:paraId="2D411553" w14:textId="7D888B11" w:rsidR="00EA3F0A" w:rsidRPr="00620855" w:rsidRDefault="00EA3F0A" w:rsidP="00AC65B8">
      <w:pPr>
        <w:pStyle w:val="Akapitzlist"/>
        <w:numPr>
          <w:ilvl w:val="0"/>
          <w:numId w:val="41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konieczność </w:t>
      </w:r>
      <w:r w:rsidR="00A73320">
        <w:rPr>
          <w:rFonts w:cstheme="minorHAnsi"/>
          <w:sz w:val="24"/>
          <w:szCs w:val="24"/>
        </w:rPr>
        <w:t>wykonania robót</w:t>
      </w:r>
      <w:r w:rsidRPr="00620855">
        <w:rPr>
          <w:rFonts w:cstheme="minorHAnsi"/>
          <w:sz w:val="24"/>
          <w:szCs w:val="24"/>
        </w:rPr>
        <w:t xml:space="preserve"> dodatkowych, w trybie zgodnym z przepisami ustawy – Prawo zamówień publicznych,</w:t>
      </w:r>
    </w:p>
    <w:p w14:paraId="71D8FAB4" w14:textId="7A4BF45F" w:rsidR="00EA3F0A" w:rsidRPr="00620855" w:rsidRDefault="00EA3F0A" w:rsidP="00AC65B8">
      <w:pPr>
        <w:pStyle w:val="Akapitzlist"/>
        <w:numPr>
          <w:ilvl w:val="0"/>
          <w:numId w:val="41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zmiany przepisów powodujących konieczność innych rozwiązań niż zakładano </w:t>
      </w:r>
      <w:r w:rsidR="00A73320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w opisie przedmiotu zamówienia,</w:t>
      </w:r>
    </w:p>
    <w:p w14:paraId="00F21EF4" w14:textId="7C85EA0F" w:rsidR="00EA3F0A" w:rsidRPr="00620855" w:rsidRDefault="00EA3F0A" w:rsidP="00AC65B8">
      <w:pPr>
        <w:pStyle w:val="Akapitzlist"/>
        <w:numPr>
          <w:ilvl w:val="0"/>
          <w:numId w:val="41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zmiany przepisów powodujących konieczność uzyskania dokumentów, które te przepisy narzucają,</w:t>
      </w:r>
    </w:p>
    <w:p w14:paraId="2C237483" w14:textId="30C8AC15" w:rsidR="00EA3F0A" w:rsidRPr="00620855" w:rsidRDefault="00EA3F0A" w:rsidP="00AC65B8">
      <w:pPr>
        <w:pStyle w:val="Akapitzlist"/>
        <w:numPr>
          <w:ilvl w:val="0"/>
          <w:numId w:val="41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gdy zachodzi potrzeba uzyskania dodatkowych uzgodnień, opinii, badań, pozwoleń (np.: pozwoleń konserwatorskich), itp.</w:t>
      </w:r>
    </w:p>
    <w:p w14:paraId="2810975C" w14:textId="3DEB5D49" w:rsidR="00EA3F0A" w:rsidRPr="00620855" w:rsidRDefault="00EA3F0A" w:rsidP="00AC65B8">
      <w:pPr>
        <w:pStyle w:val="Akapitzlist"/>
        <w:numPr>
          <w:ilvl w:val="0"/>
          <w:numId w:val="41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gdy organy i instytucje uzgadniające nie wydały uzgodnień w ustawowym terminie, a w przypadku zarządzających mediami w terminie 2 miesięcy,</w:t>
      </w:r>
    </w:p>
    <w:p w14:paraId="4304FE34" w14:textId="6ACDD3D6" w:rsidR="00EA3F0A" w:rsidRPr="00620855" w:rsidRDefault="00EA3F0A" w:rsidP="00AC65B8">
      <w:pPr>
        <w:pStyle w:val="Akapitzlist"/>
        <w:numPr>
          <w:ilvl w:val="0"/>
          <w:numId w:val="41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przypadku natrafienia przez Wykonawcę na urządzenia uprzednio niezinwentaryzowane uniemożliwiające planowe wykonanie robót,</w:t>
      </w:r>
    </w:p>
    <w:p w14:paraId="54C7BEB4" w14:textId="3BFF9EFD" w:rsidR="00EA3F0A" w:rsidRPr="00620855" w:rsidRDefault="00EA3F0A" w:rsidP="00AC65B8">
      <w:pPr>
        <w:pStyle w:val="Akapitzlist"/>
        <w:numPr>
          <w:ilvl w:val="0"/>
          <w:numId w:val="41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wystąpienie warunków atmosferycznych uniemożliwiających prowadzenie prac –zgodnie ze specyfikacjami technicznymi – o czas w jakim występowały te warunki,</w:t>
      </w:r>
    </w:p>
    <w:p w14:paraId="442C2B1E" w14:textId="2B9C4FCC" w:rsidR="00EA3F0A" w:rsidRPr="00620855" w:rsidRDefault="00EA3F0A" w:rsidP="00AC65B8">
      <w:pPr>
        <w:pStyle w:val="Akapitzlist"/>
        <w:numPr>
          <w:ilvl w:val="0"/>
          <w:numId w:val="41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inne przyczyny zewnętrzne niezależne od Wykonawcy skutkujące niemożliwością prowadzenia prac,</w:t>
      </w:r>
    </w:p>
    <w:p w14:paraId="30C4C1DA" w14:textId="26AE0DF1" w:rsidR="00EA3F0A" w:rsidRPr="00620855" w:rsidRDefault="00EA3F0A" w:rsidP="00AC65B8">
      <w:pPr>
        <w:pStyle w:val="Akapitzlist"/>
        <w:numPr>
          <w:ilvl w:val="0"/>
          <w:numId w:val="41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będącej następstwem okoliczności leżących po stronie Zamawiającego, m.in. konieczność wprowadzenia zmian w dokumentacji projektowej lub </w:t>
      </w:r>
      <w:proofErr w:type="spellStart"/>
      <w:r w:rsidRPr="00620855">
        <w:rPr>
          <w:rFonts w:cstheme="minorHAnsi"/>
          <w:sz w:val="24"/>
          <w:szCs w:val="24"/>
        </w:rPr>
        <w:t>STWiOR</w:t>
      </w:r>
      <w:proofErr w:type="spellEnd"/>
      <w:r w:rsidRPr="00620855">
        <w:rPr>
          <w:rFonts w:cstheme="minorHAnsi"/>
          <w:sz w:val="24"/>
          <w:szCs w:val="24"/>
        </w:rPr>
        <w:t>, przedłużenie się postępowania przetargowego</w:t>
      </w:r>
      <w:r w:rsidR="006C697B">
        <w:rPr>
          <w:rFonts w:cstheme="minorHAnsi"/>
          <w:sz w:val="24"/>
          <w:szCs w:val="24"/>
        </w:rPr>
        <w:t>,</w:t>
      </w:r>
      <w:r w:rsidRPr="00620855">
        <w:rPr>
          <w:rFonts w:cstheme="minorHAnsi"/>
          <w:sz w:val="24"/>
          <w:szCs w:val="24"/>
        </w:rPr>
        <w:t xml:space="preserve"> w szczególności procedura odwoławcza przed KIO.</w:t>
      </w:r>
    </w:p>
    <w:p w14:paraId="074D86C4" w14:textId="73F01F11" w:rsidR="00EA3F0A" w:rsidRPr="00620855" w:rsidRDefault="00EA3F0A" w:rsidP="00706036">
      <w:pPr>
        <w:pStyle w:val="Akapitzlist"/>
        <w:numPr>
          <w:ilvl w:val="0"/>
          <w:numId w:val="40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Zmian osobowych wynikających z:</w:t>
      </w:r>
    </w:p>
    <w:p w14:paraId="2801DABE" w14:textId="7C62578F" w:rsidR="00EA3F0A" w:rsidRPr="00620855" w:rsidRDefault="00EA3F0A" w:rsidP="00AC65B8">
      <w:pPr>
        <w:pStyle w:val="Akapitzlist"/>
        <w:numPr>
          <w:ilvl w:val="3"/>
          <w:numId w:val="42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zmiany osób realizujących zamówienie pod warunkiem, że osoby te będą spełniały wymagania określone w SWZ,</w:t>
      </w:r>
    </w:p>
    <w:p w14:paraId="739EBD4A" w14:textId="10CF488F" w:rsidR="00EA3F0A" w:rsidRPr="00620855" w:rsidRDefault="00EA3F0A" w:rsidP="00AC65B8">
      <w:pPr>
        <w:pStyle w:val="Akapitzlist"/>
        <w:numPr>
          <w:ilvl w:val="1"/>
          <w:numId w:val="42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rozszerzenie zakresu podwykonawstwa w porównaniu do wskazanego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 xml:space="preserve">w ofercie Wykonawcy, o ile posłużenie się podwykonawcą doprowadzi do skrócenia </w:t>
      </w:r>
      <w:r w:rsidRPr="00620855">
        <w:rPr>
          <w:rFonts w:cstheme="minorHAnsi"/>
          <w:sz w:val="24"/>
          <w:szCs w:val="24"/>
        </w:rPr>
        <w:lastRenderedPageBreak/>
        <w:t>terminu wykonania przedmiotu umowy, zmniejszenia należnego Wykonawcy wynagrodzenia lub zastosowania przy wykonaniu przedmiotu umowy bardziej zaawansowanych rozwiązań technologicznych w porównaniu do wskazanych w SWZ. Zmiana ta nie może dotyczyć części zamówienia, które zgodnie z SWZ muszą być wykonane przez Wykonawcę osobiście.</w:t>
      </w:r>
    </w:p>
    <w:p w14:paraId="2BD0BA2B" w14:textId="1451C2DC" w:rsidR="00EA3F0A" w:rsidRPr="00620855" w:rsidRDefault="00EA3F0A" w:rsidP="00706036">
      <w:pPr>
        <w:pStyle w:val="Akapitzlist"/>
        <w:numPr>
          <w:ilvl w:val="0"/>
          <w:numId w:val="40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Pozostałych zmian:</w:t>
      </w:r>
    </w:p>
    <w:p w14:paraId="0686DC86" w14:textId="23DE1CAD" w:rsidR="00EA3F0A" w:rsidRPr="00620855" w:rsidRDefault="00EA3F0A" w:rsidP="00AC65B8">
      <w:pPr>
        <w:pStyle w:val="Akapitzlist"/>
        <w:numPr>
          <w:ilvl w:val="1"/>
          <w:numId w:val="43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każdym przypadku, gdy zmiana jest korzystna dla Zamawiającego (np.: powoduje skrócenie terminu realizacji umowy, zmniejszenie wartości zamówienia,</w:t>
      </w:r>
      <w:r w:rsidR="00A73320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>zwiększenie użyteczności przedmiotu umowy),</w:t>
      </w:r>
    </w:p>
    <w:p w14:paraId="7EC6C336" w14:textId="500CD1E1" w:rsidR="00EA3F0A" w:rsidRPr="003C7CBC" w:rsidRDefault="00EA3F0A" w:rsidP="00AC65B8">
      <w:pPr>
        <w:pStyle w:val="Akapitzlist"/>
        <w:numPr>
          <w:ilvl w:val="1"/>
          <w:numId w:val="43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3C7CBC">
        <w:rPr>
          <w:rFonts w:cstheme="minorHAnsi"/>
          <w:sz w:val="24"/>
          <w:szCs w:val="24"/>
        </w:rPr>
        <w:t xml:space="preserve">w przypadku urzędowej zmiany wysokości stawki podatku VAT, </w:t>
      </w:r>
    </w:p>
    <w:p w14:paraId="0E98FE6B" w14:textId="380685C5" w:rsidR="00EA3F0A" w:rsidRPr="003C7CBC" w:rsidRDefault="00EA3F0A" w:rsidP="00AC65B8">
      <w:pPr>
        <w:pStyle w:val="Akapitzlist"/>
        <w:numPr>
          <w:ilvl w:val="1"/>
          <w:numId w:val="43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3C7CBC">
        <w:rPr>
          <w:rFonts w:cstheme="minorHAnsi"/>
          <w:sz w:val="24"/>
          <w:szCs w:val="24"/>
        </w:rPr>
        <w:t>zmiany sposobu rozliczania umowy lub dokonywania płatności na rzecz Wykonawcy, w tym wprowadzenia faktury częściowej lub zmiany procentowej wysokości płatności faktury częściowej w przypadkach nie wynikających z przyczyn leżących po stronie Wykonawcy,</w:t>
      </w:r>
    </w:p>
    <w:p w14:paraId="224EE212" w14:textId="161FEFB2" w:rsidR="00EA3F0A" w:rsidRPr="003C7CBC" w:rsidRDefault="00EA3F0A" w:rsidP="00AC65B8">
      <w:pPr>
        <w:pStyle w:val="Akapitzlist"/>
        <w:numPr>
          <w:ilvl w:val="1"/>
          <w:numId w:val="43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3C7CBC">
        <w:rPr>
          <w:rFonts w:cstheme="minorHAnsi"/>
          <w:sz w:val="24"/>
          <w:szCs w:val="24"/>
        </w:rPr>
        <w:t>zmiany wynagrodzenia w przypadku zmiany pozwolenia na budowę wynikającej z konieczności dostosowania projektu do obowiązujących przepisów,</w:t>
      </w:r>
    </w:p>
    <w:p w14:paraId="47439149" w14:textId="04E746F9" w:rsidR="00EA3F0A" w:rsidRPr="003C7CBC" w:rsidRDefault="00EA3F0A" w:rsidP="00AC65B8">
      <w:pPr>
        <w:pStyle w:val="Akapitzlist"/>
        <w:numPr>
          <w:ilvl w:val="1"/>
          <w:numId w:val="43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3C7CBC">
        <w:rPr>
          <w:rFonts w:cstheme="minorHAnsi"/>
          <w:sz w:val="24"/>
          <w:szCs w:val="24"/>
        </w:rPr>
        <w:t>zmiany wysokości środków finansowych przeznaczonych na realizację umowy,</w:t>
      </w:r>
    </w:p>
    <w:p w14:paraId="08668D78" w14:textId="7C1E3B73" w:rsidR="00EA3F0A" w:rsidRPr="00620855" w:rsidRDefault="00EA3F0A" w:rsidP="00AC65B8">
      <w:pPr>
        <w:pStyle w:val="Akapitzlist"/>
        <w:numPr>
          <w:ilvl w:val="1"/>
          <w:numId w:val="43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zmiany terminu Wykonania lub wynagrodzenia będące następstwem okoliczności leżących po stronie Zamawiającego, m.in. konieczność wprowadzenia zmian w dokumentacji projektowej lub </w:t>
      </w:r>
      <w:proofErr w:type="spellStart"/>
      <w:r w:rsidRPr="00620855">
        <w:rPr>
          <w:rFonts w:cstheme="minorHAnsi"/>
          <w:sz w:val="24"/>
          <w:szCs w:val="24"/>
        </w:rPr>
        <w:t>STWiOR</w:t>
      </w:r>
      <w:proofErr w:type="spellEnd"/>
      <w:r w:rsidRPr="00620855">
        <w:rPr>
          <w:rFonts w:cstheme="minorHAnsi"/>
          <w:sz w:val="24"/>
          <w:szCs w:val="24"/>
        </w:rPr>
        <w:t>, w szczególności takie które spowodowały niezawinione i niemożliwe do uniknięcia przez Wykonawcę opóźnienie,</w:t>
      </w:r>
    </w:p>
    <w:p w14:paraId="28B12447" w14:textId="1AFEEE1E" w:rsidR="00EA3F0A" w:rsidRPr="002933B1" w:rsidRDefault="00EA3F0A" w:rsidP="00AC65B8">
      <w:pPr>
        <w:pStyle w:val="Akapitzlist"/>
        <w:numPr>
          <w:ilvl w:val="1"/>
          <w:numId w:val="43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2933B1">
        <w:rPr>
          <w:rFonts w:cstheme="minorHAnsi"/>
          <w:sz w:val="24"/>
          <w:szCs w:val="24"/>
        </w:rPr>
        <w:t>obniżenie wynagrodzenia Wykonawcy, spowodowane rezygnacją przez Zamawiającego z realizacji części przedmiotu umowy</w:t>
      </w:r>
      <w:r w:rsidR="00853D59" w:rsidRPr="002933B1">
        <w:rPr>
          <w:rFonts w:cstheme="minorHAnsi"/>
          <w:sz w:val="24"/>
          <w:szCs w:val="24"/>
        </w:rPr>
        <w:t xml:space="preserve">, jednak nie większej niż 30 % wielkości świadczenia </w:t>
      </w:r>
      <w:r w:rsidR="00285919" w:rsidRPr="002933B1">
        <w:rPr>
          <w:rFonts w:cstheme="minorHAnsi"/>
          <w:sz w:val="24"/>
          <w:szCs w:val="24"/>
        </w:rPr>
        <w:t>łącznie</w:t>
      </w:r>
      <w:r w:rsidRPr="002933B1">
        <w:rPr>
          <w:rFonts w:cstheme="minorHAnsi"/>
          <w:sz w:val="24"/>
          <w:szCs w:val="24"/>
        </w:rPr>
        <w:t xml:space="preserve">. W takim przypadku wynagrodzenie przysługujące Wykonawcy zostanie pomniejszone, przy czym Zamawiający zapłaci za wszystkie spełnione świadczenia i udokumentowane koszty, które Wykonawca poniósł </w:t>
      </w:r>
      <w:r w:rsidR="00A73320">
        <w:rPr>
          <w:rFonts w:cstheme="minorHAnsi"/>
          <w:sz w:val="24"/>
          <w:szCs w:val="24"/>
        </w:rPr>
        <w:br/>
      </w:r>
      <w:r w:rsidRPr="002933B1">
        <w:rPr>
          <w:rFonts w:cstheme="minorHAnsi"/>
          <w:sz w:val="24"/>
          <w:szCs w:val="24"/>
        </w:rPr>
        <w:t>w związku z wynikającymi z umowy planowanymi świadczeniami.</w:t>
      </w:r>
      <w:r w:rsidR="000354E9" w:rsidRPr="002933B1">
        <w:rPr>
          <w:rFonts w:cstheme="minorHAnsi"/>
          <w:sz w:val="24"/>
          <w:szCs w:val="24"/>
        </w:rPr>
        <w:t xml:space="preserve"> </w:t>
      </w:r>
    </w:p>
    <w:p w14:paraId="3CA76258" w14:textId="4101C380" w:rsidR="001453F2" w:rsidRPr="00620855" w:rsidRDefault="001453F2" w:rsidP="001453F2">
      <w:pPr>
        <w:pStyle w:val="Akapitzlist"/>
        <w:numPr>
          <w:ilvl w:val="0"/>
          <w:numId w:val="59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zmiany stawki podatku od towarów i usług oraz podatku akcyzowego,</w:t>
      </w:r>
    </w:p>
    <w:p w14:paraId="6C8BC32F" w14:textId="0193966E" w:rsidR="001453F2" w:rsidRPr="00620855" w:rsidRDefault="001453F2" w:rsidP="004A31EE">
      <w:pPr>
        <w:pStyle w:val="Akapitzlist"/>
        <w:numPr>
          <w:ilvl w:val="0"/>
          <w:numId w:val="59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zmiany wysokości minimalnego wynagrodzenia za pracę albo wysokości minimalnej stawki</w:t>
      </w:r>
      <w:r w:rsidR="004A31EE" w:rsidRPr="00620855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 xml:space="preserve">godzinowej, ustalonych na podstawie ustawy z dnia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10 października 2002 r. o minimalnym wynagrodzeniu za pracę,</w:t>
      </w:r>
    </w:p>
    <w:p w14:paraId="5083B1D0" w14:textId="355D889F" w:rsidR="001453F2" w:rsidRPr="00620855" w:rsidRDefault="001453F2" w:rsidP="001453F2">
      <w:pPr>
        <w:pStyle w:val="Akapitzlist"/>
        <w:numPr>
          <w:ilvl w:val="0"/>
          <w:numId w:val="59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zmiany zasad podlegania ubezpieczeniom społecznym lub ubezpieczeniu zdrowotnemu lub wysokości stawki składki na ubezpieczenia społeczne lub ubezpieczenie zdrowotne,</w:t>
      </w:r>
    </w:p>
    <w:p w14:paraId="19245A87" w14:textId="5D401011" w:rsidR="00B45BCE" w:rsidRPr="00620855" w:rsidRDefault="00B45BCE" w:rsidP="00B45BCE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Obowiązek wykazania wpływu zmian, o których mowa w niniejsz</w:t>
      </w:r>
      <w:r w:rsidR="00B61B4C" w:rsidRPr="00620855">
        <w:rPr>
          <w:rFonts w:cstheme="minorHAnsi"/>
          <w:sz w:val="24"/>
          <w:szCs w:val="24"/>
        </w:rPr>
        <w:t>ym</w:t>
      </w:r>
      <w:r w:rsidRPr="00620855">
        <w:rPr>
          <w:rFonts w:cstheme="minorHAnsi"/>
          <w:sz w:val="24"/>
          <w:szCs w:val="24"/>
        </w:rPr>
        <w:t xml:space="preserve"> paragraf</w:t>
      </w:r>
      <w:r w:rsidR="00B61B4C" w:rsidRPr="00620855">
        <w:rPr>
          <w:rFonts w:cstheme="minorHAnsi"/>
          <w:sz w:val="24"/>
          <w:szCs w:val="24"/>
        </w:rPr>
        <w:t>ie</w:t>
      </w:r>
      <w:r w:rsidRPr="00620855">
        <w:rPr>
          <w:rFonts w:cstheme="minorHAnsi"/>
          <w:sz w:val="24"/>
          <w:szCs w:val="24"/>
        </w:rPr>
        <w:t xml:space="preserve"> na zmianę wynagrodzenia, o którym mowa w §</w:t>
      </w:r>
      <w:r w:rsidR="00B61B4C" w:rsidRPr="00620855">
        <w:rPr>
          <w:rFonts w:cstheme="minorHAnsi"/>
          <w:sz w:val="24"/>
          <w:szCs w:val="24"/>
        </w:rPr>
        <w:t>2 ust.1 pkt. 1 i 2</w:t>
      </w:r>
      <w:r w:rsidRPr="00620855">
        <w:rPr>
          <w:rFonts w:cstheme="minorHAnsi"/>
          <w:sz w:val="24"/>
          <w:szCs w:val="24"/>
        </w:rPr>
        <w:t xml:space="preserve"> Umowy, należy do Wykonawcy pod rygorem odmowy dokonania zmiany Umowy przez Zamawiającego.</w:t>
      </w:r>
    </w:p>
    <w:p w14:paraId="0F05331E" w14:textId="62F061EC" w:rsidR="00B45BCE" w:rsidRDefault="00B45BCE" w:rsidP="00B61B4C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Maksymaln</w:t>
      </w:r>
      <w:r w:rsidR="00A73320">
        <w:rPr>
          <w:rFonts w:cstheme="minorHAnsi"/>
          <w:sz w:val="24"/>
          <w:szCs w:val="24"/>
        </w:rPr>
        <w:t>a</w:t>
      </w:r>
      <w:r w:rsidRPr="00620855">
        <w:rPr>
          <w:rFonts w:cstheme="minorHAnsi"/>
          <w:sz w:val="24"/>
          <w:szCs w:val="24"/>
        </w:rPr>
        <w:t xml:space="preserve"> wartość </w:t>
      </w:r>
      <w:r w:rsidR="0010733F">
        <w:rPr>
          <w:rFonts w:cstheme="minorHAnsi"/>
          <w:sz w:val="24"/>
          <w:szCs w:val="24"/>
        </w:rPr>
        <w:t>wzrostu</w:t>
      </w:r>
      <w:r w:rsidRPr="00620855">
        <w:rPr>
          <w:rFonts w:cstheme="minorHAnsi"/>
          <w:sz w:val="24"/>
          <w:szCs w:val="24"/>
        </w:rPr>
        <w:t xml:space="preserve"> wynagrodzenia, jaką dopuszcza zamawiający w efekcie zastosowania postanowień o zasadach wprowadzania zmian wysokości</w:t>
      </w:r>
      <w:r w:rsidR="00A73320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 xml:space="preserve">wynagrodzenia to </w:t>
      </w:r>
      <w:r w:rsidR="00871F92">
        <w:rPr>
          <w:rFonts w:cstheme="minorHAnsi"/>
          <w:sz w:val="24"/>
          <w:szCs w:val="24"/>
        </w:rPr>
        <w:t>1</w:t>
      </w:r>
      <w:r w:rsidR="008C5D17">
        <w:rPr>
          <w:rFonts w:cstheme="minorHAnsi"/>
          <w:sz w:val="24"/>
          <w:szCs w:val="24"/>
        </w:rPr>
        <w:t>5</w:t>
      </w:r>
      <w:r w:rsidRPr="00620855">
        <w:rPr>
          <w:rFonts w:cstheme="minorHAnsi"/>
          <w:sz w:val="24"/>
          <w:szCs w:val="24"/>
        </w:rPr>
        <w:t>% wartości zamówienia określonego w §</w:t>
      </w:r>
      <w:r w:rsidR="005D599C" w:rsidRPr="00620855">
        <w:rPr>
          <w:rFonts w:cstheme="minorHAnsi"/>
          <w:sz w:val="24"/>
          <w:szCs w:val="24"/>
        </w:rPr>
        <w:t xml:space="preserve"> 2</w:t>
      </w:r>
      <w:r w:rsidRPr="00620855">
        <w:rPr>
          <w:rFonts w:cstheme="minorHAnsi"/>
          <w:sz w:val="24"/>
          <w:szCs w:val="24"/>
        </w:rPr>
        <w:t xml:space="preserve"> </w:t>
      </w:r>
      <w:r w:rsidR="00B61B4C" w:rsidRPr="00620855">
        <w:rPr>
          <w:rFonts w:cstheme="minorHAnsi"/>
          <w:sz w:val="24"/>
          <w:szCs w:val="24"/>
        </w:rPr>
        <w:t>ust. 1</w:t>
      </w:r>
      <w:r w:rsidRPr="00620855">
        <w:rPr>
          <w:rFonts w:cstheme="minorHAnsi"/>
          <w:sz w:val="24"/>
          <w:szCs w:val="24"/>
        </w:rPr>
        <w:t>.</w:t>
      </w:r>
    </w:p>
    <w:p w14:paraId="78E0D084" w14:textId="77777777" w:rsidR="00A73320" w:rsidRPr="00620855" w:rsidRDefault="00A73320" w:rsidP="00A73320">
      <w:pPr>
        <w:pStyle w:val="Akapitzlist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9DB8DBB" w14:textId="2502F68D" w:rsidR="00EA3F0A" w:rsidRPr="00620855" w:rsidRDefault="00EA3F0A" w:rsidP="00CD01C5">
      <w:pPr>
        <w:pStyle w:val="Akapitzlist"/>
        <w:numPr>
          <w:ilvl w:val="0"/>
          <w:numId w:val="44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lastRenderedPageBreak/>
        <w:t>Odstąpienie od umowy</w:t>
      </w:r>
    </w:p>
    <w:p w14:paraId="46D90272" w14:textId="39CDD2DA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1</w:t>
      </w:r>
      <w:r w:rsidR="003201F9" w:rsidRPr="00620855">
        <w:rPr>
          <w:rFonts w:cstheme="minorHAnsi"/>
          <w:b/>
          <w:sz w:val="24"/>
          <w:szCs w:val="24"/>
        </w:rPr>
        <w:t>4</w:t>
      </w:r>
    </w:p>
    <w:p w14:paraId="38136A31" w14:textId="098E92AA" w:rsidR="00EA3F0A" w:rsidRPr="00620855" w:rsidRDefault="00EA3F0A" w:rsidP="00CD01C5">
      <w:pPr>
        <w:pStyle w:val="Akapitzlist"/>
        <w:numPr>
          <w:ilvl w:val="0"/>
          <w:numId w:val="45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z tytułu wykonania części umowy.</w:t>
      </w:r>
    </w:p>
    <w:p w14:paraId="5BDDA58D" w14:textId="668BBBAF" w:rsidR="00EA3F0A" w:rsidRPr="00620855" w:rsidRDefault="00EA3F0A" w:rsidP="00CD01C5">
      <w:pPr>
        <w:pStyle w:val="Akapitzlist"/>
        <w:numPr>
          <w:ilvl w:val="0"/>
          <w:numId w:val="45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Zamawiający może wypowiedzieć umowę również w przypadku: </w:t>
      </w:r>
    </w:p>
    <w:p w14:paraId="642CE931" w14:textId="23DCF11E" w:rsidR="00EA3F0A" w:rsidRPr="00620855" w:rsidRDefault="00EA3F0A" w:rsidP="00A73320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nieprzedłożenia przez Wykonawcę Zamawiającemu uzgodnionego z</w:t>
      </w:r>
      <w:r w:rsidR="00AC65B8">
        <w:rPr>
          <w:rFonts w:cstheme="minorHAnsi"/>
          <w:sz w:val="24"/>
          <w:szCs w:val="24"/>
        </w:rPr>
        <w:t xml:space="preserve"> </w:t>
      </w:r>
      <w:r w:rsidRPr="00620855">
        <w:rPr>
          <w:rFonts w:cstheme="minorHAnsi"/>
          <w:sz w:val="24"/>
          <w:szCs w:val="24"/>
        </w:rPr>
        <w:t xml:space="preserve">Zamawiającym harmonogramu rzeczowo-finansowego w terminie 7 dni od daty zawarcia umowy, </w:t>
      </w:r>
    </w:p>
    <w:p w14:paraId="29FAF7AF" w14:textId="43F59965" w:rsidR="00EA3F0A" w:rsidRPr="00620855" w:rsidRDefault="00EA3F0A" w:rsidP="00A73320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wszczęcia postępowania likwidacyjnego lub upadłościowego wobec firmy Wykonawcy, </w:t>
      </w:r>
    </w:p>
    <w:p w14:paraId="4BE6916C" w14:textId="60383DF2" w:rsidR="00EA3F0A" w:rsidRPr="00620855" w:rsidRDefault="00EA3F0A" w:rsidP="00A73320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nie rozpoczęcia przez Wykonawcę realizacji robót objętych niniejszą Umową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w ciągu 14 dni od daty zawarcia umowy</w:t>
      </w:r>
      <w:r w:rsidR="00A73320">
        <w:rPr>
          <w:rFonts w:cstheme="minorHAnsi"/>
          <w:sz w:val="24"/>
          <w:szCs w:val="24"/>
        </w:rPr>
        <w:t xml:space="preserve"> lub przekazania placu budowy</w:t>
      </w:r>
      <w:r w:rsidRPr="00620855">
        <w:rPr>
          <w:rFonts w:cstheme="minorHAnsi"/>
          <w:sz w:val="24"/>
          <w:szCs w:val="24"/>
        </w:rPr>
        <w:t xml:space="preserve">, </w:t>
      </w:r>
    </w:p>
    <w:p w14:paraId="440C8851" w14:textId="058D1F85" w:rsidR="00EA3F0A" w:rsidRPr="00620855" w:rsidRDefault="00EA3F0A" w:rsidP="00A73320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wstrzymania wykonania robót przez władze nadzoru budowlanego lub inne organy administracji z winy Wykonawcy, trwającego dłużej niż 14 dni, </w:t>
      </w:r>
    </w:p>
    <w:p w14:paraId="17C147F3" w14:textId="6676C507" w:rsidR="00EA3F0A" w:rsidRPr="00620855" w:rsidRDefault="00EA3F0A" w:rsidP="00A73320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nienależytego wykonywania przedmiotu Umowy, pomimo uprzedniego wezwania Zamawiającego do zmiany sposobu wykonywania zamówienia, </w:t>
      </w:r>
    </w:p>
    <w:p w14:paraId="1AB9C06A" w14:textId="39A5A02D" w:rsidR="00EA3F0A" w:rsidRPr="00620855" w:rsidRDefault="00F13268" w:rsidP="00A73320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niezapewnienia</w:t>
      </w:r>
      <w:r w:rsidR="00EA3F0A" w:rsidRPr="00620855">
        <w:rPr>
          <w:rFonts w:cstheme="minorHAnsi"/>
          <w:sz w:val="24"/>
          <w:szCs w:val="24"/>
        </w:rPr>
        <w:t xml:space="preserve"> kierowania budową przez osobę wskazaną w </w:t>
      </w:r>
      <w:r w:rsidR="00853D59" w:rsidRPr="00620855">
        <w:rPr>
          <w:rFonts w:cstheme="minorHAnsi"/>
          <w:sz w:val="24"/>
          <w:szCs w:val="24"/>
        </w:rPr>
        <w:t>§</w:t>
      </w:r>
      <w:r w:rsidR="00EA3F0A" w:rsidRPr="00620855">
        <w:rPr>
          <w:rFonts w:cstheme="minorHAnsi"/>
          <w:sz w:val="24"/>
          <w:szCs w:val="24"/>
        </w:rPr>
        <w:t xml:space="preserve"> </w:t>
      </w:r>
      <w:r w:rsidR="00853D59" w:rsidRPr="00620855">
        <w:rPr>
          <w:rFonts w:cstheme="minorHAnsi"/>
          <w:sz w:val="24"/>
          <w:szCs w:val="24"/>
        </w:rPr>
        <w:t>5</w:t>
      </w:r>
      <w:r w:rsidR="00EA3F0A" w:rsidRPr="00620855">
        <w:rPr>
          <w:rFonts w:cstheme="minorHAnsi"/>
          <w:sz w:val="24"/>
          <w:szCs w:val="24"/>
        </w:rPr>
        <w:t xml:space="preserve"> ust. </w:t>
      </w:r>
      <w:r w:rsidR="006C697B">
        <w:rPr>
          <w:rFonts w:cstheme="minorHAnsi"/>
          <w:sz w:val="24"/>
          <w:szCs w:val="24"/>
        </w:rPr>
        <w:t>1</w:t>
      </w:r>
      <w:r w:rsidR="00EA3F0A" w:rsidRPr="00620855">
        <w:rPr>
          <w:rFonts w:cstheme="minorHAnsi"/>
          <w:sz w:val="24"/>
          <w:szCs w:val="24"/>
        </w:rPr>
        <w:t xml:space="preserve"> lub osobę dysponującą takimi samymi uprawnieniami, </w:t>
      </w:r>
    </w:p>
    <w:p w14:paraId="10F9F9D8" w14:textId="108ED99D" w:rsidR="00EA3F0A" w:rsidRPr="00620855" w:rsidRDefault="00A73320" w:rsidP="00A73320">
      <w:pPr>
        <w:pStyle w:val="Akapitzlist"/>
        <w:numPr>
          <w:ilvl w:val="0"/>
          <w:numId w:val="46"/>
        </w:numPr>
        <w:spacing w:after="0" w:line="276" w:lineRule="auto"/>
        <w:ind w:left="99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gdy </w:t>
      </w:r>
      <w:r w:rsidR="00EA3F0A" w:rsidRPr="00620855">
        <w:rPr>
          <w:rFonts w:cstheme="minorHAnsi"/>
          <w:sz w:val="24"/>
          <w:szCs w:val="24"/>
        </w:rPr>
        <w:t xml:space="preserve">zaistnieje konieczność co najmniej </w:t>
      </w:r>
      <w:r w:rsidR="006C697B">
        <w:rPr>
          <w:rFonts w:cstheme="minorHAnsi"/>
          <w:sz w:val="24"/>
          <w:szCs w:val="24"/>
        </w:rPr>
        <w:t>dwu</w:t>
      </w:r>
      <w:r w:rsidR="00EA3F0A" w:rsidRPr="00620855">
        <w:rPr>
          <w:rFonts w:cstheme="minorHAnsi"/>
          <w:sz w:val="24"/>
          <w:szCs w:val="24"/>
        </w:rPr>
        <w:t xml:space="preserve">krotnego dokonywania bezpośredniej zapłaty Podwykonawcy lub dalszemu podwykonawcy, </w:t>
      </w:r>
    </w:p>
    <w:p w14:paraId="2EB75592" w14:textId="0D47C34A" w:rsidR="00EA3F0A" w:rsidRPr="00706036" w:rsidRDefault="00EA3F0A" w:rsidP="00706036">
      <w:pPr>
        <w:pStyle w:val="Akapitzlist"/>
        <w:numPr>
          <w:ilvl w:val="0"/>
          <w:numId w:val="62"/>
        </w:numPr>
        <w:spacing w:after="0" w:line="276" w:lineRule="auto"/>
        <w:ind w:left="567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razie odstąpienia od umowy Wykonawca w terminie 14 dni od pisemnego </w:t>
      </w:r>
      <w:r w:rsidRPr="00706036">
        <w:rPr>
          <w:rFonts w:cstheme="minorHAnsi"/>
          <w:sz w:val="24"/>
          <w:szCs w:val="24"/>
        </w:rPr>
        <w:t>powiadomienia go przez Zamawiającego o odstąpieniu od umowy jest zobowiązany do sporządzenia przy udziale przedstawicieli Zamawiającego inwentaryzacji wykonanych robót.</w:t>
      </w:r>
    </w:p>
    <w:p w14:paraId="60A607B1" w14:textId="407A62D0" w:rsidR="00EA3F0A" w:rsidRPr="00620855" w:rsidRDefault="00EA3F0A" w:rsidP="00324F74">
      <w:pPr>
        <w:pStyle w:val="Akapitzlist"/>
        <w:numPr>
          <w:ilvl w:val="0"/>
          <w:numId w:val="6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razie </w:t>
      </w:r>
      <w:r w:rsidR="00F13268" w:rsidRPr="00620855">
        <w:rPr>
          <w:rFonts w:cstheme="minorHAnsi"/>
          <w:sz w:val="24"/>
          <w:szCs w:val="24"/>
        </w:rPr>
        <w:t>niewywiązania</w:t>
      </w:r>
      <w:r w:rsidRPr="00620855">
        <w:rPr>
          <w:rFonts w:cstheme="minorHAnsi"/>
          <w:sz w:val="24"/>
          <w:szCs w:val="24"/>
        </w:rPr>
        <w:t xml:space="preserve"> się przez Wykonawcę z obowiązków przewidzianych w ust. 3 Zamawiający ma prawo na własną rękę i na koszt Wykonawcy sporządzić inwentaryzację robót oraz dokonać uporządkowania i protokolarnego przejęcia terenu budowy, zawiadamiając o tym na piśmie Wykonawcę, a następnie wprowadzić nowego Wykonawcę do dalszej realizacji robót. </w:t>
      </w:r>
    </w:p>
    <w:p w14:paraId="010F3FC5" w14:textId="1B18264A" w:rsidR="00EA3F0A" w:rsidRPr="00620855" w:rsidRDefault="00EA3F0A" w:rsidP="00324F74">
      <w:pPr>
        <w:pStyle w:val="Akapitzlist"/>
        <w:numPr>
          <w:ilvl w:val="0"/>
          <w:numId w:val="6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razie odstąpienia od umowy Wykonawca ma obowiązek natychmiastowego wstrzymania robót i zabezpieczenia </w:t>
      </w:r>
      <w:r w:rsidR="00F13268" w:rsidRPr="00620855">
        <w:rPr>
          <w:rFonts w:cstheme="minorHAnsi"/>
          <w:sz w:val="24"/>
          <w:szCs w:val="24"/>
        </w:rPr>
        <w:t>niezakończonych</w:t>
      </w:r>
      <w:r w:rsidRPr="00620855">
        <w:rPr>
          <w:rFonts w:cstheme="minorHAnsi"/>
          <w:sz w:val="24"/>
          <w:szCs w:val="24"/>
        </w:rPr>
        <w:t xml:space="preserve"> robót oraz terenu budowy.</w:t>
      </w:r>
    </w:p>
    <w:p w14:paraId="611F07D8" w14:textId="77777777" w:rsidR="00853D59" w:rsidRPr="00620855" w:rsidRDefault="00EA3F0A" w:rsidP="00324F74">
      <w:pPr>
        <w:pStyle w:val="Akapitzlist"/>
        <w:numPr>
          <w:ilvl w:val="0"/>
          <w:numId w:val="6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razie odstąpienia od umowy wykonane roboty, wbudowane materiały i wyposażenie stanowią własność Zamawiającego i pozostaną w jego dyspozycji. </w:t>
      </w:r>
    </w:p>
    <w:p w14:paraId="18647306" w14:textId="736D7D29" w:rsidR="00BA5F48" w:rsidRPr="00620855" w:rsidRDefault="00853D59" w:rsidP="00324F74">
      <w:pPr>
        <w:pStyle w:val="Akapitzlist"/>
        <w:numPr>
          <w:ilvl w:val="0"/>
          <w:numId w:val="6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razie odstąpienia od umowy W</w:t>
      </w:r>
      <w:r w:rsidR="00CB66F2" w:rsidRPr="00620855">
        <w:rPr>
          <w:rFonts w:cstheme="minorHAnsi"/>
          <w:sz w:val="24"/>
          <w:szCs w:val="24"/>
        </w:rPr>
        <w:t>ykonawca</w:t>
      </w:r>
      <w:r w:rsidRPr="00620855">
        <w:rPr>
          <w:rFonts w:cstheme="minorHAnsi"/>
          <w:sz w:val="24"/>
          <w:szCs w:val="24"/>
        </w:rPr>
        <w:t xml:space="preserve"> przy udziale Z</w:t>
      </w:r>
      <w:r w:rsidR="00CB66F2" w:rsidRPr="00620855">
        <w:rPr>
          <w:rFonts w:cstheme="minorHAnsi"/>
          <w:sz w:val="24"/>
          <w:szCs w:val="24"/>
        </w:rPr>
        <w:t>amawiającego</w:t>
      </w:r>
      <w:r w:rsidRPr="00620855">
        <w:rPr>
          <w:rFonts w:cstheme="minorHAnsi"/>
          <w:sz w:val="24"/>
          <w:szCs w:val="24"/>
        </w:rPr>
        <w:t>, przeprowadzi inwentaryzację robót wg stanu na dzień odstąpienia od umowy i sporządzi protokół</w:t>
      </w:r>
      <w:r w:rsidR="007D361E" w:rsidRPr="00620855">
        <w:rPr>
          <w:rFonts w:cstheme="minorHAnsi"/>
          <w:sz w:val="24"/>
          <w:szCs w:val="24"/>
        </w:rPr>
        <w:t xml:space="preserve">, który będzie </w:t>
      </w:r>
      <w:r w:rsidR="001E0A3A" w:rsidRPr="00620855">
        <w:rPr>
          <w:rFonts w:cstheme="minorHAnsi"/>
          <w:sz w:val="24"/>
          <w:szCs w:val="24"/>
        </w:rPr>
        <w:t xml:space="preserve">stanowił podstawę </w:t>
      </w:r>
      <w:r w:rsidR="00F13268" w:rsidRPr="00620855">
        <w:rPr>
          <w:rFonts w:cstheme="minorHAnsi"/>
          <w:sz w:val="24"/>
          <w:szCs w:val="24"/>
        </w:rPr>
        <w:t>do wystawienia</w:t>
      </w:r>
      <w:r w:rsidR="001E0A3A" w:rsidRPr="00620855">
        <w:rPr>
          <w:rFonts w:cstheme="minorHAnsi"/>
          <w:sz w:val="24"/>
          <w:szCs w:val="24"/>
        </w:rPr>
        <w:t xml:space="preserve"> przez Wykonawcę faktury</w:t>
      </w:r>
      <w:r w:rsidRPr="00620855">
        <w:rPr>
          <w:rFonts w:cstheme="minorHAnsi"/>
          <w:sz w:val="24"/>
          <w:szCs w:val="24"/>
        </w:rPr>
        <w:t>.</w:t>
      </w:r>
    </w:p>
    <w:p w14:paraId="36BDDDBC" w14:textId="3515BA4A" w:rsidR="00CB66F2" w:rsidRPr="00620855" w:rsidRDefault="00CB66F2" w:rsidP="00324F74">
      <w:pPr>
        <w:pStyle w:val="Akapitzlist"/>
        <w:numPr>
          <w:ilvl w:val="0"/>
          <w:numId w:val="6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 razie odstąpienia od umowy z przyczyn, za które odpowiada Zamawiający, Zamawiający jest zobowiązany do dokonania odbioru robót, oraz zapłaty wynagrodzenia za roboty wykonane oraz zabezpieczające i za materiały oraz urządzenia i konstrukcje.</w:t>
      </w:r>
    </w:p>
    <w:p w14:paraId="3AF34251" w14:textId="5BF3466B" w:rsidR="00CB66F2" w:rsidRPr="00620855" w:rsidRDefault="00CB66F2" w:rsidP="00324F74">
      <w:pPr>
        <w:pStyle w:val="Akapitzlist"/>
        <w:numPr>
          <w:ilvl w:val="0"/>
          <w:numId w:val="6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lastRenderedPageBreak/>
        <w:t xml:space="preserve">W razie odstąpienia od umowy z </w:t>
      </w:r>
      <w:r w:rsidR="00F13268" w:rsidRPr="00620855">
        <w:rPr>
          <w:rFonts w:cstheme="minorHAnsi"/>
          <w:sz w:val="24"/>
          <w:szCs w:val="24"/>
        </w:rPr>
        <w:t>przyczyn,</w:t>
      </w:r>
      <w:r w:rsidRPr="00620855">
        <w:rPr>
          <w:rFonts w:cstheme="minorHAnsi"/>
          <w:sz w:val="24"/>
          <w:szCs w:val="24"/>
        </w:rPr>
        <w:t xml:space="preserve"> za które odpowiada W</w:t>
      </w:r>
      <w:r w:rsidR="006B68D8" w:rsidRPr="00620855">
        <w:rPr>
          <w:rFonts w:cstheme="minorHAnsi"/>
          <w:sz w:val="24"/>
          <w:szCs w:val="24"/>
        </w:rPr>
        <w:t>ykonawca</w:t>
      </w:r>
      <w:r w:rsidRPr="00620855">
        <w:rPr>
          <w:rFonts w:cstheme="minorHAnsi"/>
          <w:sz w:val="24"/>
          <w:szCs w:val="24"/>
        </w:rPr>
        <w:t>, Z</w:t>
      </w:r>
      <w:r w:rsidR="006B68D8" w:rsidRPr="00620855">
        <w:rPr>
          <w:rFonts w:cstheme="minorHAnsi"/>
          <w:sz w:val="24"/>
          <w:szCs w:val="24"/>
        </w:rPr>
        <w:t>amawiający</w:t>
      </w:r>
      <w:r w:rsidRPr="00620855">
        <w:rPr>
          <w:rFonts w:cstheme="minorHAnsi"/>
          <w:sz w:val="24"/>
          <w:szCs w:val="24"/>
        </w:rPr>
        <w:t xml:space="preserve"> nie jest zobowiązany do zapłaty wynagrodzenia za roboty zabezpieczające i za materiały oraz urządzenia i konstrukcje.</w:t>
      </w:r>
    </w:p>
    <w:p w14:paraId="4941B2D9" w14:textId="77777777" w:rsidR="00F72CB6" w:rsidRPr="00620855" w:rsidRDefault="00F72CB6" w:rsidP="002E2D8B">
      <w:pPr>
        <w:pStyle w:val="Akapitzlist"/>
        <w:spacing w:after="0" w:line="240" w:lineRule="auto"/>
        <w:ind w:left="567"/>
        <w:jc w:val="both"/>
        <w:rPr>
          <w:rFonts w:cstheme="minorHAnsi"/>
          <w:sz w:val="24"/>
          <w:szCs w:val="24"/>
        </w:rPr>
      </w:pPr>
    </w:p>
    <w:p w14:paraId="7740F736" w14:textId="198846B6" w:rsidR="00EA3F0A" w:rsidRPr="00620855" w:rsidRDefault="00EA3F0A" w:rsidP="00CD01C5">
      <w:pPr>
        <w:pStyle w:val="Akapitzlist"/>
        <w:numPr>
          <w:ilvl w:val="0"/>
          <w:numId w:val="44"/>
        </w:num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Postanowienia końcowe</w:t>
      </w:r>
    </w:p>
    <w:p w14:paraId="1258D538" w14:textId="3FA06D76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1</w:t>
      </w:r>
      <w:r w:rsidR="003201F9" w:rsidRPr="00620855">
        <w:rPr>
          <w:rFonts w:cstheme="minorHAnsi"/>
          <w:b/>
          <w:sz w:val="24"/>
          <w:szCs w:val="24"/>
        </w:rPr>
        <w:t>5</w:t>
      </w:r>
    </w:p>
    <w:p w14:paraId="74F88FE5" w14:textId="77777777" w:rsidR="00EA3F0A" w:rsidRPr="00620855" w:rsidRDefault="00EA3F0A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Integralną częścią niniejszej umowy są:</w:t>
      </w:r>
    </w:p>
    <w:p w14:paraId="7EB53A20" w14:textId="32C105BD" w:rsidR="00EA3F0A" w:rsidRPr="00620855" w:rsidRDefault="00EA3F0A" w:rsidP="00CD01C5">
      <w:pPr>
        <w:pStyle w:val="Akapitzlist"/>
        <w:numPr>
          <w:ilvl w:val="0"/>
          <w:numId w:val="47"/>
        </w:numPr>
        <w:spacing w:after="0" w:line="276" w:lineRule="auto"/>
        <w:ind w:left="113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Specyfikacja warunków zamówienia</w:t>
      </w:r>
      <w:r w:rsidR="00392E14" w:rsidRPr="00620855">
        <w:rPr>
          <w:rFonts w:cstheme="minorHAnsi"/>
          <w:sz w:val="24"/>
          <w:szCs w:val="24"/>
        </w:rPr>
        <w:t xml:space="preserve"> wraz z </w:t>
      </w:r>
      <w:r w:rsidR="00B90A69" w:rsidRPr="00620855">
        <w:rPr>
          <w:rFonts w:cstheme="minorHAnsi"/>
          <w:sz w:val="24"/>
          <w:szCs w:val="24"/>
        </w:rPr>
        <w:t>załącznikami</w:t>
      </w:r>
      <w:r w:rsidRPr="00620855">
        <w:rPr>
          <w:rFonts w:cstheme="minorHAnsi"/>
          <w:sz w:val="24"/>
          <w:szCs w:val="24"/>
        </w:rPr>
        <w:t>,</w:t>
      </w:r>
    </w:p>
    <w:p w14:paraId="66334E02" w14:textId="65403088" w:rsidR="0030210D" w:rsidRPr="00620855" w:rsidRDefault="00AE4CA3" w:rsidP="00CD01C5">
      <w:pPr>
        <w:pStyle w:val="Akapitzlist"/>
        <w:numPr>
          <w:ilvl w:val="0"/>
          <w:numId w:val="47"/>
        </w:numPr>
        <w:spacing w:after="0" w:line="276" w:lineRule="auto"/>
        <w:ind w:left="113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Dokumentacja projektowa,</w:t>
      </w:r>
    </w:p>
    <w:p w14:paraId="211E4173" w14:textId="499703CF" w:rsidR="00EA3F0A" w:rsidRPr="00620855" w:rsidRDefault="00EA3F0A" w:rsidP="00CD01C5">
      <w:pPr>
        <w:pStyle w:val="Akapitzlist"/>
        <w:numPr>
          <w:ilvl w:val="0"/>
          <w:numId w:val="47"/>
        </w:numPr>
        <w:spacing w:after="0" w:line="276" w:lineRule="auto"/>
        <w:ind w:left="1134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Oferta wykonawcy</w:t>
      </w:r>
      <w:r w:rsidR="00B44AA8">
        <w:rPr>
          <w:rFonts w:cstheme="minorHAnsi"/>
          <w:sz w:val="24"/>
          <w:szCs w:val="24"/>
        </w:rPr>
        <w:t>.</w:t>
      </w:r>
    </w:p>
    <w:p w14:paraId="20C190E7" w14:textId="352BB672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1</w:t>
      </w:r>
      <w:r w:rsidR="003201F9" w:rsidRPr="00620855">
        <w:rPr>
          <w:rFonts w:cstheme="minorHAnsi"/>
          <w:b/>
          <w:sz w:val="24"/>
          <w:szCs w:val="24"/>
        </w:rPr>
        <w:t>6</w:t>
      </w:r>
    </w:p>
    <w:p w14:paraId="195A1FA5" w14:textId="3F46C03A" w:rsidR="00EA3F0A" w:rsidRPr="00620855" w:rsidRDefault="00EA3F0A" w:rsidP="00CD01C5">
      <w:pPr>
        <w:pStyle w:val="Akapitzlist"/>
        <w:numPr>
          <w:ilvl w:val="0"/>
          <w:numId w:val="5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sprawach nie uregulowanych niniejszą umową mają zastosowanie przepisy ustawy </w:t>
      </w:r>
      <w:r w:rsidR="00AC65B8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>z dnia 11 września 2019 r. – Prawo zamówień publicznych (</w:t>
      </w:r>
      <w:proofErr w:type="spellStart"/>
      <w:r w:rsidR="005421DF" w:rsidRPr="005421DF">
        <w:rPr>
          <w:rFonts w:cstheme="minorHAnsi"/>
          <w:sz w:val="24"/>
          <w:szCs w:val="24"/>
        </w:rPr>
        <w:t>t.j</w:t>
      </w:r>
      <w:proofErr w:type="spellEnd"/>
      <w:r w:rsidR="005421DF" w:rsidRPr="005421DF">
        <w:rPr>
          <w:rFonts w:cstheme="minorHAnsi"/>
          <w:sz w:val="24"/>
          <w:szCs w:val="24"/>
        </w:rPr>
        <w:t xml:space="preserve">. Dz. U. z 2024 r. poz. 1320 z </w:t>
      </w:r>
      <w:proofErr w:type="spellStart"/>
      <w:r w:rsidR="005421DF" w:rsidRPr="005421DF">
        <w:rPr>
          <w:rFonts w:cstheme="minorHAnsi"/>
          <w:sz w:val="24"/>
          <w:szCs w:val="24"/>
        </w:rPr>
        <w:t>późn</w:t>
      </w:r>
      <w:proofErr w:type="spellEnd"/>
      <w:r w:rsidR="005421DF" w:rsidRPr="005421DF">
        <w:rPr>
          <w:rFonts w:cstheme="minorHAnsi"/>
          <w:sz w:val="24"/>
          <w:szCs w:val="24"/>
        </w:rPr>
        <w:t>. zm.</w:t>
      </w:r>
      <w:r w:rsidRPr="00620855">
        <w:rPr>
          <w:rFonts w:cstheme="minorHAnsi"/>
          <w:sz w:val="24"/>
          <w:szCs w:val="24"/>
        </w:rPr>
        <w:t>)</w:t>
      </w:r>
      <w:r w:rsidR="00EC35F9" w:rsidRPr="00620855">
        <w:rPr>
          <w:rFonts w:cstheme="minorHAnsi"/>
          <w:sz w:val="24"/>
          <w:szCs w:val="24"/>
        </w:rPr>
        <w:t xml:space="preserve"> </w:t>
      </w:r>
      <w:r w:rsidR="005421DF">
        <w:rPr>
          <w:rFonts w:cstheme="minorHAnsi"/>
          <w:sz w:val="24"/>
          <w:szCs w:val="24"/>
        </w:rPr>
        <w:t xml:space="preserve"> oraz </w:t>
      </w:r>
      <w:r w:rsidRPr="00620855">
        <w:rPr>
          <w:rFonts w:cstheme="minorHAnsi"/>
          <w:sz w:val="24"/>
          <w:szCs w:val="24"/>
        </w:rPr>
        <w:t>przepisy ustawy z dnia 23 kwietnia 1964 r. Kodeks Cywilny (</w:t>
      </w:r>
      <w:proofErr w:type="spellStart"/>
      <w:r w:rsidR="005421DF" w:rsidRPr="005421DF">
        <w:rPr>
          <w:rFonts w:cstheme="minorHAnsi"/>
          <w:sz w:val="24"/>
          <w:szCs w:val="24"/>
        </w:rPr>
        <w:t>t.j</w:t>
      </w:r>
      <w:proofErr w:type="spellEnd"/>
      <w:r w:rsidR="005421DF" w:rsidRPr="005421DF">
        <w:rPr>
          <w:rFonts w:cstheme="minorHAnsi"/>
          <w:sz w:val="24"/>
          <w:szCs w:val="24"/>
        </w:rPr>
        <w:t>. Dz. U. z 2024 r. poz. 1061</w:t>
      </w:r>
      <w:r w:rsidRPr="00620855">
        <w:rPr>
          <w:rFonts w:cstheme="minorHAnsi"/>
          <w:sz w:val="24"/>
          <w:szCs w:val="24"/>
        </w:rPr>
        <w:t xml:space="preserve"> z </w:t>
      </w:r>
      <w:proofErr w:type="spellStart"/>
      <w:r w:rsidRPr="00620855">
        <w:rPr>
          <w:rFonts w:cstheme="minorHAnsi"/>
          <w:sz w:val="24"/>
          <w:szCs w:val="24"/>
        </w:rPr>
        <w:t>późn</w:t>
      </w:r>
      <w:proofErr w:type="spellEnd"/>
      <w:r w:rsidRPr="00620855">
        <w:rPr>
          <w:rFonts w:cstheme="minorHAnsi"/>
          <w:sz w:val="24"/>
          <w:szCs w:val="24"/>
        </w:rPr>
        <w:t xml:space="preserve">. </w:t>
      </w:r>
      <w:r w:rsidR="00AC65B8">
        <w:rPr>
          <w:rFonts w:cstheme="minorHAnsi"/>
          <w:sz w:val="24"/>
          <w:szCs w:val="24"/>
        </w:rPr>
        <w:t>z</w:t>
      </w:r>
      <w:r w:rsidRPr="00620855">
        <w:rPr>
          <w:rFonts w:cstheme="minorHAnsi"/>
          <w:sz w:val="24"/>
          <w:szCs w:val="24"/>
        </w:rPr>
        <w:t>m.).</w:t>
      </w:r>
    </w:p>
    <w:p w14:paraId="275A959D" w14:textId="0627D50A" w:rsidR="00F66A59" w:rsidRPr="00620855" w:rsidRDefault="00F66A59" w:rsidP="00AC65B8">
      <w:pPr>
        <w:pStyle w:val="Akapitzlist"/>
        <w:numPr>
          <w:ilvl w:val="0"/>
          <w:numId w:val="52"/>
        </w:numPr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Nieważność któregokolwiek z postanowień umowy, w całości lub w części, nie wpłynie na ważność pozostałych postanowień umowy. W takim wypadku strony zastąpią postanowienia nieważne postanowieniami ważnymi, które odpowiadają w największym możliwym stopniu ich woli</w:t>
      </w:r>
      <w:r w:rsidR="006F307A" w:rsidRPr="00620855">
        <w:rPr>
          <w:rFonts w:cstheme="minorHAnsi"/>
          <w:sz w:val="24"/>
          <w:szCs w:val="24"/>
        </w:rPr>
        <w:t>.</w:t>
      </w:r>
    </w:p>
    <w:p w14:paraId="21ED78A7" w14:textId="4164C52D" w:rsidR="00A70B42" w:rsidRPr="00620855" w:rsidRDefault="00A003CA" w:rsidP="00F12302">
      <w:pPr>
        <w:pStyle w:val="Akapitzlist"/>
        <w:numPr>
          <w:ilvl w:val="0"/>
          <w:numId w:val="52"/>
        </w:numPr>
        <w:spacing w:after="0"/>
        <w:ind w:left="567" w:hanging="35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Wykonawca nie może przenosić na rzecz podmiotów trzecich jakichkolwiek wierzytelności przysługujących mu od Zamawiającego z tytułu niniejszej umowy bez pisemnej zgody Zamawiającego wyrażonej na piśmie pod rygorem nieważności.</w:t>
      </w:r>
    </w:p>
    <w:p w14:paraId="317CBD62" w14:textId="331ADF91" w:rsidR="00EA3F0A" w:rsidRPr="00620855" w:rsidRDefault="00EA3F0A" w:rsidP="003E3AD6">
      <w:pPr>
        <w:spacing w:after="0" w:line="276" w:lineRule="auto"/>
        <w:ind w:left="567" w:hanging="425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1</w:t>
      </w:r>
      <w:r w:rsidR="003201F9" w:rsidRPr="00620855">
        <w:rPr>
          <w:rFonts w:cstheme="minorHAnsi"/>
          <w:b/>
          <w:sz w:val="24"/>
          <w:szCs w:val="24"/>
        </w:rPr>
        <w:t>7</w:t>
      </w:r>
    </w:p>
    <w:p w14:paraId="7418EB01" w14:textId="4564D985" w:rsidR="00E42864" w:rsidRPr="00620855" w:rsidRDefault="00504DEF" w:rsidP="003E3AD6">
      <w:pPr>
        <w:pStyle w:val="Akapitzlist"/>
        <w:numPr>
          <w:ilvl w:val="0"/>
          <w:numId w:val="53"/>
        </w:numPr>
        <w:spacing w:after="0" w:line="276" w:lineRule="auto"/>
        <w:ind w:left="567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przypadku powstania </w:t>
      </w:r>
      <w:r w:rsidR="00E42864" w:rsidRPr="00620855">
        <w:rPr>
          <w:rFonts w:cstheme="minorHAnsi"/>
          <w:sz w:val="24"/>
          <w:szCs w:val="24"/>
        </w:rPr>
        <w:t xml:space="preserve">sporów w relacjach z Wykonawcą/Wykonawcami o roszczenia cywilnoprawne w sprawach, w których zawarcie ugody jest dopuszczalne, </w:t>
      </w:r>
      <w:r w:rsidR="000B056F">
        <w:rPr>
          <w:rFonts w:cstheme="minorHAnsi"/>
          <w:sz w:val="24"/>
          <w:szCs w:val="24"/>
        </w:rPr>
        <w:t xml:space="preserve">Strony zobowiązują się do poddania </w:t>
      </w:r>
      <w:r w:rsidR="00E42864" w:rsidRPr="00620855">
        <w:rPr>
          <w:rFonts w:cstheme="minorHAnsi"/>
          <w:sz w:val="24"/>
          <w:szCs w:val="24"/>
        </w:rPr>
        <w:t>mediacjom lub innemu polubownemu rozwiązaniu sporu przed Sądem Polubownym przy Prokuratorii Generalnej Rzeczypospolitej Polskiej, wybranym mediatorem albo osobą prowadzącą inne polubowne rozwiązanie sporu.</w:t>
      </w:r>
    </w:p>
    <w:p w14:paraId="59019FA2" w14:textId="4E537E16" w:rsidR="00892B7C" w:rsidRPr="00620855" w:rsidRDefault="00892B7C" w:rsidP="003E3AD6">
      <w:pPr>
        <w:pStyle w:val="Akapitzlist"/>
        <w:numPr>
          <w:ilvl w:val="0"/>
          <w:numId w:val="53"/>
        </w:numPr>
        <w:spacing w:after="0" w:line="276" w:lineRule="auto"/>
        <w:ind w:left="567" w:hanging="425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Do czasu zakończenia negocjacji określonych w ust.1, żadna ze Stron nie skieruje sprawy na drogę postępowania sądowego, chyba że będzie to niezbędne dla zachowania terminu do dochodzenia roszczenia, wynikającego z przepisów prawa </w:t>
      </w:r>
    </w:p>
    <w:p w14:paraId="79F06C99" w14:textId="1BD91534" w:rsidR="00984AF9" w:rsidRPr="00F12302" w:rsidRDefault="00892B7C" w:rsidP="00F12302">
      <w:pPr>
        <w:pStyle w:val="Akapitzlist"/>
        <w:numPr>
          <w:ilvl w:val="0"/>
          <w:numId w:val="53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 xml:space="preserve">W razie bezskutecznego zakończenia negocjacji pojednawczych, właściwym </w:t>
      </w:r>
      <w:r w:rsidR="000B056F">
        <w:rPr>
          <w:rFonts w:cstheme="minorHAnsi"/>
          <w:sz w:val="24"/>
          <w:szCs w:val="24"/>
        </w:rPr>
        <w:br/>
      </w:r>
      <w:r w:rsidRPr="00620855">
        <w:rPr>
          <w:rFonts w:cstheme="minorHAnsi"/>
          <w:sz w:val="24"/>
          <w:szCs w:val="24"/>
        </w:rPr>
        <w:t xml:space="preserve">w sprawach, o których mowa w ust. 1, jest sąd właściwy </w:t>
      </w:r>
      <w:r w:rsidR="00B04EBA" w:rsidRPr="00620855">
        <w:rPr>
          <w:rFonts w:cstheme="minorHAnsi"/>
          <w:sz w:val="24"/>
          <w:szCs w:val="24"/>
        </w:rPr>
        <w:t xml:space="preserve">miejscowo </w:t>
      </w:r>
      <w:r w:rsidRPr="00620855">
        <w:rPr>
          <w:rFonts w:cstheme="minorHAnsi"/>
          <w:sz w:val="24"/>
          <w:szCs w:val="24"/>
        </w:rPr>
        <w:t xml:space="preserve">dla siedziby Zamawiającego. </w:t>
      </w:r>
    </w:p>
    <w:p w14:paraId="4031F2C0" w14:textId="7BB21584" w:rsidR="00EA3F0A" w:rsidRPr="00620855" w:rsidRDefault="00EA3F0A" w:rsidP="005805C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20855">
        <w:rPr>
          <w:rFonts w:cstheme="minorHAnsi"/>
          <w:b/>
          <w:sz w:val="24"/>
          <w:szCs w:val="24"/>
        </w:rPr>
        <w:t>§ 1</w:t>
      </w:r>
      <w:r w:rsidR="003201F9" w:rsidRPr="00620855">
        <w:rPr>
          <w:rFonts w:cstheme="minorHAnsi"/>
          <w:b/>
          <w:sz w:val="24"/>
          <w:szCs w:val="24"/>
        </w:rPr>
        <w:t>8</w:t>
      </w:r>
    </w:p>
    <w:p w14:paraId="78FFD714" w14:textId="53B09355" w:rsidR="00EA3F0A" w:rsidRPr="00620855" w:rsidRDefault="00EA3F0A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620855">
        <w:rPr>
          <w:rFonts w:cstheme="minorHAnsi"/>
          <w:sz w:val="24"/>
          <w:szCs w:val="24"/>
        </w:rPr>
        <w:t>Umowę sporządzono w 3 egzemplarzach, z przeznaczeniem: 2 egzemplarze dla Zamawiającego i 1 dla Wykonawcy.</w:t>
      </w:r>
    </w:p>
    <w:p w14:paraId="6BB26F2E" w14:textId="77777777" w:rsidR="00605983" w:rsidRPr="00620855" w:rsidRDefault="00605983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9EB221D" w14:textId="63BF2E58" w:rsidR="00EA3F0A" w:rsidRPr="00620855" w:rsidRDefault="00EA3F0A" w:rsidP="00AE4CA3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620855">
        <w:rPr>
          <w:rFonts w:cstheme="minorHAnsi"/>
          <w:b/>
          <w:bCs/>
          <w:sz w:val="24"/>
          <w:szCs w:val="24"/>
        </w:rPr>
        <w:t xml:space="preserve">Zamawiający: </w:t>
      </w:r>
      <w:r w:rsidR="005805C4" w:rsidRPr="00620855">
        <w:rPr>
          <w:rFonts w:cstheme="minorHAnsi"/>
          <w:b/>
          <w:bCs/>
          <w:sz w:val="24"/>
          <w:szCs w:val="24"/>
        </w:rPr>
        <w:tab/>
      </w:r>
      <w:r w:rsidR="005805C4" w:rsidRPr="00620855">
        <w:rPr>
          <w:rFonts w:cstheme="minorHAnsi"/>
          <w:b/>
          <w:bCs/>
          <w:sz w:val="24"/>
          <w:szCs w:val="24"/>
        </w:rPr>
        <w:tab/>
      </w:r>
      <w:r w:rsidR="005805C4" w:rsidRPr="00620855">
        <w:rPr>
          <w:rFonts w:cstheme="minorHAnsi"/>
          <w:b/>
          <w:bCs/>
          <w:sz w:val="24"/>
          <w:szCs w:val="24"/>
        </w:rPr>
        <w:tab/>
      </w:r>
      <w:r w:rsidR="005805C4" w:rsidRPr="00620855">
        <w:rPr>
          <w:rFonts w:cstheme="minorHAnsi"/>
          <w:b/>
          <w:bCs/>
          <w:sz w:val="24"/>
          <w:szCs w:val="24"/>
        </w:rPr>
        <w:tab/>
      </w:r>
      <w:r w:rsidR="002E2D8B">
        <w:rPr>
          <w:rFonts w:cstheme="minorHAnsi"/>
          <w:b/>
          <w:bCs/>
          <w:sz w:val="24"/>
          <w:szCs w:val="24"/>
        </w:rPr>
        <w:t xml:space="preserve">                         </w:t>
      </w:r>
      <w:r w:rsidR="005805C4" w:rsidRPr="00620855">
        <w:rPr>
          <w:rFonts w:cstheme="minorHAnsi"/>
          <w:b/>
          <w:bCs/>
          <w:sz w:val="24"/>
          <w:szCs w:val="24"/>
        </w:rPr>
        <w:tab/>
      </w:r>
      <w:r w:rsidR="005805C4" w:rsidRPr="00620855">
        <w:rPr>
          <w:rFonts w:cstheme="minorHAnsi"/>
          <w:b/>
          <w:bCs/>
          <w:sz w:val="24"/>
          <w:szCs w:val="24"/>
        </w:rPr>
        <w:tab/>
      </w:r>
      <w:r w:rsidR="002E2D8B">
        <w:rPr>
          <w:rFonts w:cstheme="minorHAnsi"/>
          <w:b/>
          <w:bCs/>
          <w:sz w:val="24"/>
          <w:szCs w:val="24"/>
        </w:rPr>
        <w:t xml:space="preserve"> </w:t>
      </w:r>
      <w:r w:rsidR="005805C4" w:rsidRPr="00620855">
        <w:rPr>
          <w:rFonts w:cstheme="minorHAnsi"/>
          <w:b/>
          <w:bCs/>
          <w:sz w:val="24"/>
          <w:szCs w:val="24"/>
        </w:rPr>
        <w:tab/>
      </w:r>
      <w:r w:rsidR="005805C4" w:rsidRPr="00620855">
        <w:rPr>
          <w:rFonts w:cstheme="minorHAnsi"/>
          <w:b/>
          <w:bCs/>
          <w:sz w:val="24"/>
          <w:szCs w:val="24"/>
        </w:rPr>
        <w:tab/>
      </w:r>
      <w:r w:rsidRPr="00620855">
        <w:rPr>
          <w:rFonts w:cstheme="minorHAnsi"/>
          <w:b/>
          <w:bCs/>
          <w:sz w:val="24"/>
          <w:szCs w:val="24"/>
        </w:rPr>
        <w:t>Wykonawca:</w:t>
      </w:r>
    </w:p>
    <w:p w14:paraId="183ECE81" w14:textId="6BD1F45D" w:rsidR="0011382A" w:rsidRDefault="0011382A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5C251A72" w14:textId="77777777" w:rsidR="00AE4CA3" w:rsidRDefault="00AE4CA3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0989316" w14:textId="284FA436" w:rsidR="00816667" w:rsidRDefault="00816667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25B70C7" w14:textId="59024EDE" w:rsidR="00816667" w:rsidRDefault="00816667" w:rsidP="005805C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28A00485" w14:textId="77777777" w:rsidR="00816667" w:rsidRPr="00816667" w:rsidRDefault="00816667" w:rsidP="00816667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816667">
        <w:rPr>
          <w:rFonts w:cstheme="minorHAnsi"/>
          <w:sz w:val="24"/>
          <w:szCs w:val="24"/>
        </w:rPr>
        <w:t>Załączniki:</w:t>
      </w:r>
    </w:p>
    <w:p w14:paraId="65A4CF30" w14:textId="4777610C" w:rsidR="00816667" w:rsidRPr="00816667" w:rsidRDefault="00F13268" w:rsidP="00816667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816667" w:rsidRPr="00816667">
        <w:rPr>
          <w:rFonts w:cstheme="minorHAnsi"/>
          <w:sz w:val="24"/>
          <w:szCs w:val="24"/>
        </w:rPr>
        <w:t>.</w:t>
      </w:r>
      <w:r w:rsidR="00816667" w:rsidRPr="00816667">
        <w:rPr>
          <w:rFonts w:cstheme="minorHAnsi"/>
          <w:sz w:val="24"/>
          <w:szCs w:val="24"/>
        </w:rPr>
        <w:tab/>
        <w:t>Oferta Wykonawcy</w:t>
      </w:r>
    </w:p>
    <w:p w14:paraId="48988CEA" w14:textId="3AA50A3A" w:rsidR="00816667" w:rsidRPr="00620855" w:rsidRDefault="00F13268" w:rsidP="00816667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816667" w:rsidRPr="00816667">
        <w:rPr>
          <w:rFonts w:cstheme="minorHAnsi"/>
          <w:sz w:val="24"/>
          <w:szCs w:val="24"/>
        </w:rPr>
        <w:t>.</w:t>
      </w:r>
      <w:r w:rsidR="00816667" w:rsidRPr="00816667">
        <w:rPr>
          <w:rFonts w:cstheme="minorHAnsi"/>
          <w:sz w:val="24"/>
          <w:szCs w:val="24"/>
        </w:rPr>
        <w:tab/>
        <w:t>Specyfikacja Warunków Zamówienia</w:t>
      </w:r>
    </w:p>
    <w:sectPr w:rsidR="00816667" w:rsidRPr="006208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5E6AF" w14:textId="77777777" w:rsidR="00C46633" w:rsidRDefault="00C46633" w:rsidP="00583987">
      <w:pPr>
        <w:spacing w:after="0" w:line="240" w:lineRule="auto"/>
      </w:pPr>
      <w:r>
        <w:separator/>
      </w:r>
    </w:p>
  </w:endnote>
  <w:endnote w:type="continuationSeparator" w:id="0">
    <w:p w14:paraId="5D1ACCC9" w14:textId="77777777" w:rsidR="00C46633" w:rsidRDefault="00C46633" w:rsidP="00583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510825"/>
      <w:docPartObj>
        <w:docPartGallery w:val="Page Numbers (Bottom of Page)"/>
        <w:docPartUnique/>
      </w:docPartObj>
    </w:sdtPr>
    <w:sdtContent>
      <w:p w14:paraId="63F4B585" w14:textId="059F1BFD" w:rsidR="00762B75" w:rsidRDefault="00762B7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07D9C6" w14:textId="77777777" w:rsidR="00762B75" w:rsidRDefault="00762B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1CC53" w14:textId="77777777" w:rsidR="00C46633" w:rsidRDefault="00C46633" w:rsidP="00583987">
      <w:pPr>
        <w:spacing w:after="0" w:line="240" w:lineRule="auto"/>
      </w:pPr>
      <w:r>
        <w:separator/>
      </w:r>
    </w:p>
  </w:footnote>
  <w:footnote w:type="continuationSeparator" w:id="0">
    <w:p w14:paraId="3774C1AC" w14:textId="77777777" w:rsidR="00C46633" w:rsidRDefault="00C46633" w:rsidP="00583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05BD" w14:textId="69BB20A6" w:rsidR="00583987" w:rsidRDefault="00000000" w:rsidP="00583987">
    <w:pPr>
      <w:pStyle w:val="Nagwek"/>
      <w:tabs>
        <w:tab w:val="clear" w:pos="4536"/>
        <w:tab w:val="clear" w:pos="9072"/>
        <w:tab w:val="left" w:pos="1640"/>
      </w:tabs>
    </w:pPr>
    <w:r>
      <w:rPr>
        <w:noProof/>
      </w:rPr>
      <w:object w:dxaOrig="1440" w:dyaOrig="1440" w14:anchorId="69D9ED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14.7pt;margin-top:-18.3pt;width:108.5pt;height:56.25pt;z-index:251658240;mso-position-horizontal-relative:text;mso-position-vertical-relative:text">
          <v:imagedata r:id="rId1" o:title=""/>
        </v:shape>
        <o:OLEObject Type="Embed" ProgID="PBrush" ShapeID="_x0000_s1025" DrawAspect="Content" ObjectID="_1837923036" r:id="rId2"/>
      </w:object>
    </w:r>
    <w:r w:rsidR="00180ECC">
      <w:tab/>
    </w:r>
    <w:r w:rsidR="00180ECC">
      <w:tab/>
    </w:r>
    <w:r w:rsidR="00180ECC">
      <w:tab/>
    </w:r>
    <w:r w:rsidR="00180ECC">
      <w:tab/>
    </w:r>
    <w:r w:rsidR="00180ECC">
      <w:tab/>
    </w:r>
    <w:r w:rsidR="00180ECC">
      <w:tab/>
    </w:r>
    <w:r w:rsidR="00180ECC">
      <w:tab/>
    </w:r>
  </w:p>
  <w:p w14:paraId="55CE8C21" w14:textId="77777777" w:rsidR="00583987" w:rsidRDefault="005839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0990"/>
    <w:multiLevelType w:val="hybridMultilevel"/>
    <w:tmpl w:val="721E87A0"/>
    <w:lvl w:ilvl="0" w:tplc="83C0E5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94B18"/>
    <w:multiLevelType w:val="hybridMultilevel"/>
    <w:tmpl w:val="ADD689B8"/>
    <w:lvl w:ilvl="0" w:tplc="064AB24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25B9"/>
    <w:multiLevelType w:val="hybridMultilevel"/>
    <w:tmpl w:val="C62E59D6"/>
    <w:lvl w:ilvl="0" w:tplc="A5486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34A34"/>
    <w:multiLevelType w:val="hybridMultilevel"/>
    <w:tmpl w:val="DF6251C8"/>
    <w:lvl w:ilvl="0" w:tplc="F95E471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241AE"/>
    <w:multiLevelType w:val="hybridMultilevel"/>
    <w:tmpl w:val="D99CB342"/>
    <w:lvl w:ilvl="0" w:tplc="36E0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6E24"/>
    <w:multiLevelType w:val="hybridMultilevel"/>
    <w:tmpl w:val="6598E3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B85D2C"/>
    <w:multiLevelType w:val="hybridMultilevel"/>
    <w:tmpl w:val="967CB7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A4BC4"/>
    <w:multiLevelType w:val="hybridMultilevel"/>
    <w:tmpl w:val="D382B572"/>
    <w:lvl w:ilvl="0" w:tplc="66FAD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81AC8"/>
    <w:multiLevelType w:val="hybridMultilevel"/>
    <w:tmpl w:val="EC5C4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66D86"/>
    <w:multiLevelType w:val="hybridMultilevel"/>
    <w:tmpl w:val="4D54F192"/>
    <w:lvl w:ilvl="0" w:tplc="8BFCB6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3449B"/>
    <w:multiLevelType w:val="hybridMultilevel"/>
    <w:tmpl w:val="8B3E385E"/>
    <w:lvl w:ilvl="0" w:tplc="3E166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9F77F2"/>
    <w:multiLevelType w:val="hybridMultilevel"/>
    <w:tmpl w:val="28F0D866"/>
    <w:lvl w:ilvl="0" w:tplc="5C22F18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466273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6E055C"/>
    <w:multiLevelType w:val="hybridMultilevel"/>
    <w:tmpl w:val="744285A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0912D47"/>
    <w:multiLevelType w:val="hybridMultilevel"/>
    <w:tmpl w:val="94EC9056"/>
    <w:lvl w:ilvl="0" w:tplc="476C583A">
      <w:start w:val="12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F70C29"/>
    <w:multiLevelType w:val="hybridMultilevel"/>
    <w:tmpl w:val="7E74AE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6823437"/>
    <w:multiLevelType w:val="hybridMultilevel"/>
    <w:tmpl w:val="31365FCC"/>
    <w:lvl w:ilvl="0" w:tplc="8BFCB6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1F72E7"/>
    <w:multiLevelType w:val="hybridMultilevel"/>
    <w:tmpl w:val="DC10F1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63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47797D"/>
    <w:multiLevelType w:val="hybridMultilevel"/>
    <w:tmpl w:val="EC60AD24"/>
    <w:lvl w:ilvl="0" w:tplc="F2347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800370"/>
    <w:multiLevelType w:val="hybridMultilevel"/>
    <w:tmpl w:val="34725930"/>
    <w:lvl w:ilvl="0" w:tplc="8BFCB6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8651F9"/>
    <w:multiLevelType w:val="hybridMultilevel"/>
    <w:tmpl w:val="F880C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9F4306"/>
    <w:multiLevelType w:val="hybridMultilevel"/>
    <w:tmpl w:val="EAAEAC1C"/>
    <w:lvl w:ilvl="0" w:tplc="9EBE53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156F0F"/>
    <w:multiLevelType w:val="hybridMultilevel"/>
    <w:tmpl w:val="D37E26AE"/>
    <w:lvl w:ilvl="0" w:tplc="DA3CF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F53B94"/>
    <w:multiLevelType w:val="hybridMultilevel"/>
    <w:tmpl w:val="B10A75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0CC69C0"/>
    <w:multiLevelType w:val="hybridMultilevel"/>
    <w:tmpl w:val="56D218A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216F53A5"/>
    <w:multiLevelType w:val="hybridMultilevel"/>
    <w:tmpl w:val="E3805D7A"/>
    <w:lvl w:ilvl="0" w:tplc="8BFCB6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8F137E"/>
    <w:multiLevelType w:val="hybridMultilevel"/>
    <w:tmpl w:val="3668AF32"/>
    <w:lvl w:ilvl="0" w:tplc="A6823D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19F1A3A"/>
    <w:multiLevelType w:val="hybridMultilevel"/>
    <w:tmpl w:val="DAB840A4"/>
    <w:lvl w:ilvl="0" w:tplc="A90E13F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246978CD"/>
    <w:multiLevelType w:val="hybridMultilevel"/>
    <w:tmpl w:val="C188FE1E"/>
    <w:lvl w:ilvl="0" w:tplc="8BFCB6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10754A"/>
    <w:multiLevelType w:val="hybridMultilevel"/>
    <w:tmpl w:val="FFD0849E"/>
    <w:lvl w:ilvl="0" w:tplc="23361C2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4F29E8"/>
    <w:multiLevelType w:val="hybridMultilevel"/>
    <w:tmpl w:val="BB94A036"/>
    <w:lvl w:ilvl="0" w:tplc="A7E6C7E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7432B5"/>
    <w:multiLevelType w:val="hybridMultilevel"/>
    <w:tmpl w:val="7786C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D6673A"/>
    <w:multiLevelType w:val="hybridMultilevel"/>
    <w:tmpl w:val="F7980A98"/>
    <w:lvl w:ilvl="0" w:tplc="217E61F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2D4876"/>
    <w:multiLevelType w:val="hybridMultilevel"/>
    <w:tmpl w:val="A5321E78"/>
    <w:lvl w:ilvl="0" w:tplc="398C0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261B62"/>
    <w:multiLevelType w:val="hybridMultilevel"/>
    <w:tmpl w:val="B5483AC4"/>
    <w:lvl w:ilvl="0" w:tplc="4AD2F0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BE1A8D"/>
    <w:multiLevelType w:val="hybridMultilevel"/>
    <w:tmpl w:val="0F2C6C1A"/>
    <w:lvl w:ilvl="0" w:tplc="8BFCB6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CE6E38"/>
    <w:multiLevelType w:val="hybridMultilevel"/>
    <w:tmpl w:val="BF20D2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4251D8"/>
    <w:multiLevelType w:val="hybridMultilevel"/>
    <w:tmpl w:val="1C6EFB8A"/>
    <w:lvl w:ilvl="0" w:tplc="03DC4D5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620A83"/>
    <w:multiLevelType w:val="hybridMultilevel"/>
    <w:tmpl w:val="289E9962"/>
    <w:lvl w:ilvl="0" w:tplc="31F6F48C">
      <w:start w:val="7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B9F442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4C0565"/>
    <w:multiLevelType w:val="hybridMultilevel"/>
    <w:tmpl w:val="EA684652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9" w15:restartNumberingAfterBreak="0">
    <w:nsid w:val="358A2DCF"/>
    <w:multiLevelType w:val="hybridMultilevel"/>
    <w:tmpl w:val="0AFEFC28"/>
    <w:lvl w:ilvl="0" w:tplc="DE0AE72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F52CCD"/>
    <w:multiLevelType w:val="hybridMultilevel"/>
    <w:tmpl w:val="C4E06D4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7">
      <w:start w:val="1"/>
      <w:numFmt w:val="lowerLetter"/>
      <w:lvlText w:val="%3)"/>
      <w:lvlJc w:val="left"/>
      <w:pPr>
        <w:ind w:left="3048" w:hanging="36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37CA0032"/>
    <w:multiLevelType w:val="hybridMultilevel"/>
    <w:tmpl w:val="69EE664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665060"/>
    <w:multiLevelType w:val="hybridMultilevel"/>
    <w:tmpl w:val="04A478A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3" w15:restartNumberingAfterBreak="0">
    <w:nsid w:val="3967748E"/>
    <w:multiLevelType w:val="hybridMultilevel"/>
    <w:tmpl w:val="967CB7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DD10D2"/>
    <w:multiLevelType w:val="hybridMultilevel"/>
    <w:tmpl w:val="1E226AC0"/>
    <w:lvl w:ilvl="0" w:tplc="8BFCB6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FF193A"/>
    <w:multiLevelType w:val="hybridMultilevel"/>
    <w:tmpl w:val="3098C464"/>
    <w:lvl w:ilvl="0" w:tplc="17DCD360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3B783DC5"/>
    <w:multiLevelType w:val="hybridMultilevel"/>
    <w:tmpl w:val="4CEC5F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B80CE5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CF26CA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7E0539"/>
    <w:multiLevelType w:val="hybridMultilevel"/>
    <w:tmpl w:val="07ACB14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747009"/>
    <w:multiLevelType w:val="hybridMultilevel"/>
    <w:tmpl w:val="40CE6FB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3CD02F0D"/>
    <w:multiLevelType w:val="hybridMultilevel"/>
    <w:tmpl w:val="6CD83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D518C6"/>
    <w:multiLevelType w:val="hybridMultilevel"/>
    <w:tmpl w:val="2A323A98"/>
    <w:lvl w:ilvl="0" w:tplc="BB262F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923DEB"/>
    <w:multiLevelType w:val="hybridMultilevel"/>
    <w:tmpl w:val="775A5AAA"/>
    <w:lvl w:ilvl="0" w:tplc="7C9CFB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660855"/>
    <w:multiLevelType w:val="hybridMultilevel"/>
    <w:tmpl w:val="9B62769E"/>
    <w:lvl w:ilvl="0" w:tplc="0088A670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DA6AFB"/>
    <w:multiLevelType w:val="hybridMultilevel"/>
    <w:tmpl w:val="24B8F0B8"/>
    <w:lvl w:ilvl="0" w:tplc="A90E13F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446F0717"/>
    <w:multiLevelType w:val="hybridMultilevel"/>
    <w:tmpl w:val="967CB7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B04E33"/>
    <w:multiLevelType w:val="hybridMultilevel"/>
    <w:tmpl w:val="B81CA3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5371DEB"/>
    <w:multiLevelType w:val="hybridMultilevel"/>
    <w:tmpl w:val="F0E4F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3B2458"/>
    <w:multiLevelType w:val="hybridMultilevel"/>
    <w:tmpl w:val="6F78CDC0"/>
    <w:lvl w:ilvl="0" w:tplc="E58CD88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5AA494B"/>
    <w:multiLevelType w:val="hybridMultilevel"/>
    <w:tmpl w:val="EC421F54"/>
    <w:lvl w:ilvl="0" w:tplc="2D9070B2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6D64E95"/>
    <w:multiLevelType w:val="hybridMultilevel"/>
    <w:tmpl w:val="FAE27306"/>
    <w:lvl w:ilvl="0" w:tplc="D5AEFA50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7BB0C81"/>
    <w:multiLevelType w:val="hybridMultilevel"/>
    <w:tmpl w:val="A496BF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7">
      <w:start w:val="1"/>
      <w:numFmt w:val="lowerLetter"/>
      <w:lvlText w:val="%4)"/>
      <w:lvlJc w:val="left"/>
      <w:pPr>
        <w:ind w:left="178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49086ACA"/>
    <w:multiLevelType w:val="hybridMultilevel"/>
    <w:tmpl w:val="0F20AFCA"/>
    <w:lvl w:ilvl="0" w:tplc="8BFCB6B0">
      <w:numFmt w:val="bullet"/>
      <w:lvlText w:val="-"/>
      <w:lvlJc w:val="left"/>
      <w:pPr>
        <w:ind w:left="1440" w:hanging="360"/>
      </w:pPr>
      <w:rPr>
        <w:rFonts w:ascii="Arial" w:hAnsi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4B3B59A3"/>
    <w:multiLevelType w:val="hybridMultilevel"/>
    <w:tmpl w:val="28EA2554"/>
    <w:lvl w:ilvl="0" w:tplc="E9ACFCAA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4441F7"/>
    <w:multiLevelType w:val="singleLevel"/>
    <w:tmpl w:val="8BFCB6B0"/>
    <w:lvl w:ilvl="0">
      <w:numFmt w:val="bullet"/>
      <w:lvlText w:val="-"/>
      <w:lvlJc w:val="left"/>
      <w:pPr>
        <w:ind w:left="1613" w:hanging="360"/>
      </w:pPr>
      <w:rPr>
        <w:rFonts w:ascii="Arial" w:hAnsi="Arial" w:hint="default"/>
        <w:sz w:val="24"/>
        <w:szCs w:val="24"/>
      </w:rPr>
    </w:lvl>
  </w:abstractNum>
  <w:abstractNum w:abstractNumId="64" w15:restartNumberingAfterBreak="0">
    <w:nsid w:val="4C9403AA"/>
    <w:multiLevelType w:val="hybridMultilevel"/>
    <w:tmpl w:val="7A522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8B3D90"/>
    <w:multiLevelType w:val="hybridMultilevel"/>
    <w:tmpl w:val="E2B01016"/>
    <w:lvl w:ilvl="0" w:tplc="8716C97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434E9B"/>
    <w:multiLevelType w:val="hybridMultilevel"/>
    <w:tmpl w:val="6A04798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7">
      <w:start w:val="1"/>
      <w:numFmt w:val="lowerLetter"/>
      <w:lvlText w:val="%3)"/>
      <w:lvlJc w:val="left"/>
      <w:pPr>
        <w:ind w:left="1428" w:hanging="360"/>
      </w:pPr>
    </w:lvl>
    <w:lvl w:ilvl="3" w:tplc="04150017">
      <w:start w:val="1"/>
      <w:numFmt w:val="lowerLetter"/>
      <w:lvlText w:val="%4)"/>
      <w:lvlJc w:val="left"/>
      <w:pPr>
        <w:ind w:left="1428" w:hanging="360"/>
      </w:pPr>
    </w:lvl>
    <w:lvl w:ilvl="4" w:tplc="04150017">
      <w:start w:val="1"/>
      <w:numFmt w:val="lowerLetter"/>
      <w:lvlText w:val="%5)"/>
      <w:lvlJc w:val="left"/>
      <w:pPr>
        <w:ind w:left="142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56F54347"/>
    <w:multiLevelType w:val="hybridMultilevel"/>
    <w:tmpl w:val="B4A6DD7C"/>
    <w:lvl w:ilvl="0" w:tplc="E59650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C3277D"/>
    <w:multiLevelType w:val="hybridMultilevel"/>
    <w:tmpl w:val="5B94BAF4"/>
    <w:lvl w:ilvl="0" w:tplc="CEC4D9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72708F"/>
    <w:multiLevelType w:val="hybridMultilevel"/>
    <w:tmpl w:val="CF1E6DC8"/>
    <w:lvl w:ilvl="0" w:tplc="8BFCB6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E1F100F"/>
    <w:multiLevelType w:val="hybridMultilevel"/>
    <w:tmpl w:val="822671B2"/>
    <w:lvl w:ilvl="0" w:tplc="E71A8D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15B2815"/>
    <w:multiLevelType w:val="hybridMultilevel"/>
    <w:tmpl w:val="04AC79D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2" w15:restartNumberingAfterBreak="0">
    <w:nsid w:val="61665FD0"/>
    <w:multiLevelType w:val="hybridMultilevel"/>
    <w:tmpl w:val="967CB7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314D75"/>
    <w:multiLevelType w:val="hybridMultilevel"/>
    <w:tmpl w:val="EE9EA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8136CF"/>
    <w:multiLevelType w:val="hybridMultilevel"/>
    <w:tmpl w:val="BA62AFD2"/>
    <w:lvl w:ilvl="0" w:tplc="25325F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0F12EE"/>
    <w:multiLevelType w:val="hybridMultilevel"/>
    <w:tmpl w:val="AA6688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649D2DB4"/>
    <w:multiLevelType w:val="hybridMultilevel"/>
    <w:tmpl w:val="53D8E15A"/>
    <w:lvl w:ilvl="0" w:tplc="C47A1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F873B4"/>
    <w:multiLevelType w:val="hybridMultilevel"/>
    <w:tmpl w:val="FA3A3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28050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234215"/>
    <w:multiLevelType w:val="hybridMultilevel"/>
    <w:tmpl w:val="B9FA4E16"/>
    <w:lvl w:ilvl="0" w:tplc="DC2AF83C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8D3021"/>
    <w:multiLevelType w:val="hybridMultilevel"/>
    <w:tmpl w:val="967CB7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466F9F"/>
    <w:multiLevelType w:val="hybridMultilevel"/>
    <w:tmpl w:val="17F2F3FC"/>
    <w:lvl w:ilvl="0" w:tplc="62E8EA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A83932"/>
    <w:multiLevelType w:val="hybridMultilevel"/>
    <w:tmpl w:val="EDBE1F6A"/>
    <w:lvl w:ilvl="0" w:tplc="4D96D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25207D"/>
    <w:multiLevelType w:val="hybridMultilevel"/>
    <w:tmpl w:val="E97864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13D1160"/>
    <w:multiLevelType w:val="hybridMultilevel"/>
    <w:tmpl w:val="B8CE2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28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F47017"/>
    <w:multiLevelType w:val="hybridMultilevel"/>
    <w:tmpl w:val="88E2B51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5" w15:restartNumberingAfterBreak="0">
    <w:nsid w:val="742211D8"/>
    <w:multiLevelType w:val="hybridMultilevel"/>
    <w:tmpl w:val="7EB4429C"/>
    <w:lvl w:ilvl="0" w:tplc="E5046F2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49A17F6"/>
    <w:multiLevelType w:val="hybridMultilevel"/>
    <w:tmpl w:val="E9947EF0"/>
    <w:lvl w:ilvl="0" w:tplc="BB6819F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F67F4B"/>
    <w:multiLevelType w:val="hybridMultilevel"/>
    <w:tmpl w:val="967CB7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C021CA7"/>
    <w:multiLevelType w:val="hybridMultilevel"/>
    <w:tmpl w:val="D8D06326"/>
    <w:lvl w:ilvl="0" w:tplc="8646B49A">
      <w:start w:val="10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970679">
    <w:abstractNumId w:val="65"/>
  </w:num>
  <w:num w:numId="2" w16cid:durableId="1527937524">
    <w:abstractNumId w:val="11"/>
  </w:num>
  <w:num w:numId="3" w16cid:durableId="2064596505">
    <w:abstractNumId w:val="77"/>
  </w:num>
  <w:num w:numId="4" w16cid:durableId="44066129">
    <w:abstractNumId w:val="86"/>
  </w:num>
  <w:num w:numId="5" w16cid:durableId="1864434274">
    <w:abstractNumId w:val="30"/>
  </w:num>
  <w:num w:numId="6" w16cid:durableId="1137644498">
    <w:abstractNumId w:val="35"/>
  </w:num>
  <w:num w:numId="7" w16cid:durableId="1913468300">
    <w:abstractNumId w:val="46"/>
  </w:num>
  <w:num w:numId="8" w16cid:durableId="1074352379">
    <w:abstractNumId w:val="42"/>
  </w:num>
  <w:num w:numId="9" w16cid:durableId="1878857325">
    <w:abstractNumId w:val="5"/>
  </w:num>
  <w:num w:numId="10" w16cid:durableId="1131480466">
    <w:abstractNumId w:val="1"/>
  </w:num>
  <w:num w:numId="11" w16cid:durableId="627399678">
    <w:abstractNumId w:val="4"/>
  </w:num>
  <w:num w:numId="12" w16cid:durableId="1332951996">
    <w:abstractNumId w:val="59"/>
  </w:num>
  <w:num w:numId="13" w16cid:durableId="1066606096">
    <w:abstractNumId w:val="73"/>
  </w:num>
  <w:num w:numId="14" w16cid:durableId="1318803302">
    <w:abstractNumId w:val="45"/>
  </w:num>
  <w:num w:numId="15" w16cid:durableId="2080210544">
    <w:abstractNumId w:val="40"/>
  </w:num>
  <w:num w:numId="16" w16cid:durableId="571234064">
    <w:abstractNumId w:val="41"/>
  </w:num>
  <w:num w:numId="17" w16cid:durableId="88355104">
    <w:abstractNumId w:val="62"/>
  </w:num>
  <w:num w:numId="18" w16cid:durableId="1638996204">
    <w:abstractNumId w:val="10"/>
  </w:num>
  <w:num w:numId="19" w16cid:durableId="1231042168">
    <w:abstractNumId w:val="49"/>
  </w:num>
  <w:num w:numId="20" w16cid:durableId="938753157">
    <w:abstractNumId w:val="67"/>
  </w:num>
  <w:num w:numId="21" w16cid:durableId="482040978">
    <w:abstractNumId w:val="37"/>
  </w:num>
  <w:num w:numId="22" w16cid:durableId="1720395902">
    <w:abstractNumId w:val="76"/>
  </w:num>
  <w:num w:numId="23" w16cid:durableId="1019818094">
    <w:abstractNumId w:val="81"/>
  </w:num>
  <w:num w:numId="24" w16cid:durableId="1050181278">
    <w:abstractNumId w:val="52"/>
  </w:num>
  <w:num w:numId="25" w16cid:durableId="1088114700">
    <w:abstractNumId w:val="2"/>
  </w:num>
  <w:num w:numId="26" w16cid:durableId="894119912">
    <w:abstractNumId w:val="48"/>
  </w:num>
  <w:num w:numId="27" w16cid:durableId="1215696103">
    <w:abstractNumId w:val="66"/>
  </w:num>
  <w:num w:numId="28" w16cid:durableId="2050759350">
    <w:abstractNumId w:val="26"/>
  </w:num>
  <w:num w:numId="29" w16cid:durableId="170293814">
    <w:abstractNumId w:val="36"/>
  </w:num>
  <w:num w:numId="30" w16cid:durableId="1400860975">
    <w:abstractNumId w:val="78"/>
  </w:num>
  <w:num w:numId="31" w16cid:durableId="1198201224">
    <w:abstractNumId w:val="32"/>
  </w:num>
  <w:num w:numId="32" w16cid:durableId="785004345">
    <w:abstractNumId w:val="33"/>
  </w:num>
  <w:num w:numId="33" w16cid:durableId="821041970">
    <w:abstractNumId w:val="74"/>
  </w:num>
  <w:num w:numId="34" w16cid:durableId="677388085">
    <w:abstractNumId w:val="88"/>
  </w:num>
  <w:num w:numId="35" w16cid:durableId="1778255220">
    <w:abstractNumId w:val="17"/>
  </w:num>
  <w:num w:numId="36" w16cid:durableId="1922981562">
    <w:abstractNumId w:val="51"/>
  </w:num>
  <w:num w:numId="37" w16cid:durableId="944918951">
    <w:abstractNumId w:val="68"/>
  </w:num>
  <w:num w:numId="38" w16cid:durableId="1746760660">
    <w:abstractNumId w:val="39"/>
  </w:num>
  <w:num w:numId="39" w16cid:durableId="982733702">
    <w:abstractNumId w:val="7"/>
  </w:num>
  <w:num w:numId="40" w16cid:durableId="154299156">
    <w:abstractNumId w:val="20"/>
  </w:num>
  <w:num w:numId="41" w16cid:durableId="1836995564">
    <w:abstractNumId w:val="84"/>
  </w:num>
  <w:num w:numId="42" w16cid:durableId="398095680">
    <w:abstractNumId w:val="83"/>
  </w:num>
  <w:num w:numId="43" w16cid:durableId="950478474">
    <w:abstractNumId w:val="16"/>
  </w:num>
  <w:num w:numId="44" w16cid:durableId="1152872888">
    <w:abstractNumId w:val="13"/>
  </w:num>
  <w:num w:numId="45" w16cid:durableId="1378047506">
    <w:abstractNumId w:val="80"/>
  </w:num>
  <w:num w:numId="46" w16cid:durableId="1796095566">
    <w:abstractNumId w:val="60"/>
  </w:num>
  <w:num w:numId="47" w16cid:durableId="310519386">
    <w:abstractNumId w:val="70"/>
  </w:num>
  <w:num w:numId="48" w16cid:durableId="72437188">
    <w:abstractNumId w:val="14"/>
  </w:num>
  <w:num w:numId="49" w16cid:durableId="618025229">
    <w:abstractNumId w:val="21"/>
  </w:num>
  <w:num w:numId="50" w16cid:durableId="631517025">
    <w:abstractNumId w:val="58"/>
  </w:num>
  <w:num w:numId="51" w16cid:durableId="1316571442">
    <w:abstractNumId w:val="8"/>
  </w:num>
  <w:num w:numId="52" w16cid:durableId="1587307515">
    <w:abstractNumId w:val="56"/>
  </w:num>
  <w:num w:numId="53" w16cid:durableId="1602567188">
    <w:abstractNumId w:val="64"/>
  </w:num>
  <w:num w:numId="54" w16cid:durableId="49154104">
    <w:abstractNumId w:val="50"/>
  </w:num>
  <w:num w:numId="55" w16cid:durableId="673919033">
    <w:abstractNumId w:val="82"/>
  </w:num>
  <w:num w:numId="56" w16cid:durableId="285090322">
    <w:abstractNumId w:val="23"/>
  </w:num>
  <w:num w:numId="57" w16cid:durableId="1155800192">
    <w:abstractNumId w:val="12"/>
  </w:num>
  <w:num w:numId="58" w16cid:durableId="2024285548">
    <w:abstractNumId w:val="75"/>
  </w:num>
  <w:num w:numId="59" w16cid:durableId="933316596">
    <w:abstractNumId w:val="31"/>
  </w:num>
  <w:num w:numId="60" w16cid:durableId="520050314">
    <w:abstractNumId w:val="38"/>
  </w:num>
  <w:num w:numId="61" w16cid:durableId="1848715371">
    <w:abstractNumId w:val="25"/>
  </w:num>
  <w:num w:numId="62" w16cid:durableId="585110842">
    <w:abstractNumId w:val="85"/>
  </w:num>
  <w:num w:numId="63" w16cid:durableId="313610597">
    <w:abstractNumId w:val="22"/>
  </w:num>
  <w:num w:numId="64" w16cid:durableId="1862889499">
    <w:abstractNumId w:val="71"/>
  </w:num>
  <w:num w:numId="65" w16cid:durableId="694885033">
    <w:abstractNumId w:val="0"/>
  </w:num>
  <w:num w:numId="66" w16cid:durableId="1913467961">
    <w:abstractNumId w:val="57"/>
  </w:num>
  <w:num w:numId="67" w16cid:durableId="2107386710">
    <w:abstractNumId w:val="53"/>
  </w:num>
  <w:num w:numId="68" w16cid:durableId="1282223467">
    <w:abstractNumId w:val="63"/>
  </w:num>
  <w:num w:numId="69" w16cid:durableId="8130612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156723624">
    <w:abstractNumId w:val="87"/>
  </w:num>
  <w:num w:numId="71" w16cid:durableId="1734426514">
    <w:abstractNumId w:val="29"/>
  </w:num>
  <w:num w:numId="72" w16cid:durableId="1090664447">
    <w:abstractNumId w:val="43"/>
  </w:num>
  <w:num w:numId="73" w16cid:durableId="352387208">
    <w:abstractNumId w:val="79"/>
  </w:num>
  <w:num w:numId="74" w16cid:durableId="1778676970">
    <w:abstractNumId w:val="72"/>
  </w:num>
  <w:num w:numId="75" w16cid:durableId="951283785">
    <w:abstractNumId w:val="6"/>
  </w:num>
  <w:num w:numId="76" w16cid:durableId="64763720">
    <w:abstractNumId w:val="47"/>
  </w:num>
  <w:num w:numId="77" w16cid:durableId="901910397">
    <w:abstractNumId w:val="54"/>
  </w:num>
  <w:num w:numId="78" w16cid:durableId="1845050216">
    <w:abstractNumId w:val="61"/>
  </w:num>
  <w:num w:numId="79" w16cid:durableId="1162159712">
    <w:abstractNumId w:val="3"/>
  </w:num>
  <w:num w:numId="80" w16cid:durableId="1861314612">
    <w:abstractNumId w:val="69"/>
  </w:num>
  <w:num w:numId="81" w16cid:durableId="308171328">
    <w:abstractNumId w:val="18"/>
  </w:num>
  <w:num w:numId="82" w16cid:durableId="1651980278">
    <w:abstractNumId w:val="15"/>
  </w:num>
  <w:num w:numId="83" w16cid:durableId="1944797425">
    <w:abstractNumId w:val="44"/>
  </w:num>
  <w:num w:numId="84" w16cid:durableId="1343043554">
    <w:abstractNumId w:val="34"/>
  </w:num>
  <w:num w:numId="85" w16cid:durableId="1874077829">
    <w:abstractNumId w:val="9"/>
  </w:num>
  <w:num w:numId="86" w16cid:durableId="694698844">
    <w:abstractNumId w:val="27"/>
  </w:num>
  <w:num w:numId="87" w16cid:durableId="899291276">
    <w:abstractNumId w:val="24"/>
  </w:num>
  <w:num w:numId="88" w16cid:durableId="1816221053">
    <w:abstractNumId w:val="28"/>
  </w:num>
  <w:num w:numId="89" w16cid:durableId="2074809243">
    <w:abstractNumId w:val="55"/>
  </w:num>
  <w:num w:numId="90" w16cid:durableId="2061634650">
    <w:abstractNumId w:val="1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F0A"/>
    <w:rsid w:val="00003354"/>
    <w:rsid w:val="000149D0"/>
    <w:rsid w:val="00022B47"/>
    <w:rsid w:val="00024AAF"/>
    <w:rsid w:val="00024F87"/>
    <w:rsid w:val="00025B7C"/>
    <w:rsid w:val="00027D12"/>
    <w:rsid w:val="000354E9"/>
    <w:rsid w:val="00040E73"/>
    <w:rsid w:val="00062DE9"/>
    <w:rsid w:val="0007654A"/>
    <w:rsid w:val="00085075"/>
    <w:rsid w:val="0008711B"/>
    <w:rsid w:val="00097443"/>
    <w:rsid w:val="000A43F3"/>
    <w:rsid w:val="000A65A7"/>
    <w:rsid w:val="000B056F"/>
    <w:rsid w:val="000E0EC9"/>
    <w:rsid w:val="000E26B3"/>
    <w:rsid w:val="0010733F"/>
    <w:rsid w:val="0011382A"/>
    <w:rsid w:val="001401EA"/>
    <w:rsid w:val="0014133A"/>
    <w:rsid w:val="001430DE"/>
    <w:rsid w:val="001453F2"/>
    <w:rsid w:val="001529D3"/>
    <w:rsid w:val="00152B5B"/>
    <w:rsid w:val="0016016D"/>
    <w:rsid w:val="001633B6"/>
    <w:rsid w:val="001657F5"/>
    <w:rsid w:val="00166005"/>
    <w:rsid w:val="00180ECC"/>
    <w:rsid w:val="00191943"/>
    <w:rsid w:val="001A14F2"/>
    <w:rsid w:val="001A7C81"/>
    <w:rsid w:val="001D3621"/>
    <w:rsid w:val="001D6C3F"/>
    <w:rsid w:val="001D780B"/>
    <w:rsid w:val="001E0A3A"/>
    <w:rsid w:val="001E1708"/>
    <w:rsid w:val="001E6350"/>
    <w:rsid w:val="00207396"/>
    <w:rsid w:val="00207CF7"/>
    <w:rsid w:val="00227906"/>
    <w:rsid w:val="00227B81"/>
    <w:rsid w:val="00240046"/>
    <w:rsid w:val="0024569B"/>
    <w:rsid w:val="002471FE"/>
    <w:rsid w:val="00255981"/>
    <w:rsid w:val="00260180"/>
    <w:rsid w:val="0028530F"/>
    <w:rsid w:val="002858E6"/>
    <w:rsid w:val="00285919"/>
    <w:rsid w:val="002933B1"/>
    <w:rsid w:val="002A3799"/>
    <w:rsid w:val="002A65C4"/>
    <w:rsid w:val="002C1A6C"/>
    <w:rsid w:val="002E2D8B"/>
    <w:rsid w:val="002E61A5"/>
    <w:rsid w:val="0030210D"/>
    <w:rsid w:val="00312CDE"/>
    <w:rsid w:val="003201F9"/>
    <w:rsid w:val="00322714"/>
    <w:rsid w:val="00324F74"/>
    <w:rsid w:val="0034372C"/>
    <w:rsid w:val="003912FA"/>
    <w:rsid w:val="00392E14"/>
    <w:rsid w:val="003960D0"/>
    <w:rsid w:val="003966ED"/>
    <w:rsid w:val="003C3652"/>
    <w:rsid w:val="003C7CBC"/>
    <w:rsid w:val="003D457D"/>
    <w:rsid w:val="003E3AD6"/>
    <w:rsid w:val="003E4067"/>
    <w:rsid w:val="003E6322"/>
    <w:rsid w:val="003E791C"/>
    <w:rsid w:val="004141A8"/>
    <w:rsid w:val="00446165"/>
    <w:rsid w:val="004478DC"/>
    <w:rsid w:val="00451541"/>
    <w:rsid w:val="00455C76"/>
    <w:rsid w:val="00461B8A"/>
    <w:rsid w:val="0046355E"/>
    <w:rsid w:val="00465793"/>
    <w:rsid w:val="00474622"/>
    <w:rsid w:val="00480F1E"/>
    <w:rsid w:val="004855D7"/>
    <w:rsid w:val="004939BA"/>
    <w:rsid w:val="004A31EE"/>
    <w:rsid w:val="004B6F64"/>
    <w:rsid w:val="004C01FB"/>
    <w:rsid w:val="004C34D6"/>
    <w:rsid w:val="004C7A4C"/>
    <w:rsid w:val="004D274D"/>
    <w:rsid w:val="004E3B8B"/>
    <w:rsid w:val="00504DEF"/>
    <w:rsid w:val="00516043"/>
    <w:rsid w:val="00533560"/>
    <w:rsid w:val="00534938"/>
    <w:rsid w:val="00540D8D"/>
    <w:rsid w:val="005421DF"/>
    <w:rsid w:val="00544D96"/>
    <w:rsid w:val="00555429"/>
    <w:rsid w:val="00560388"/>
    <w:rsid w:val="00563BF5"/>
    <w:rsid w:val="00580496"/>
    <w:rsid w:val="005805C4"/>
    <w:rsid w:val="00581C74"/>
    <w:rsid w:val="00582E98"/>
    <w:rsid w:val="00583987"/>
    <w:rsid w:val="00593815"/>
    <w:rsid w:val="005A33DB"/>
    <w:rsid w:val="005A7728"/>
    <w:rsid w:val="005B3EE5"/>
    <w:rsid w:val="005C4325"/>
    <w:rsid w:val="005C4FB2"/>
    <w:rsid w:val="005D3BFF"/>
    <w:rsid w:val="005D599C"/>
    <w:rsid w:val="005D7680"/>
    <w:rsid w:val="005E4AC6"/>
    <w:rsid w:val="005F10BD"/>
    <w:rsid w:val="005F6862"/>
    <w:rsid w:val="00605983"/>
    <w:rsid w:val="006201B0"/>
    <w:rsid w:val="00620855"/>
    <w:rsid w:val="0062585B"/>
    <w:rsid w:val="00626DD5"/>
    <w:rsid w:val="00685C33"/>
    <w:rsid w:val="006A0CFF"/>
    <w:rsid w:val="006B276C"/>
    <w:rsid w:val="006B68D8"/>
    <w:rsid w:val="006C2676"/>
    <w:rsid w:val="006C66ED"/>
    <w:rsid w:val="006C697B"/>
    <w:rsid w:val="006F206A"/>
    <w:rsid w:val="006F307A"/>
    <w:rsid w:val="006F4A57"/>
    <w:rsid w:val="00703102"/>
    <w:rsid w:val="007050E9"/>
    <w:rsid w:val="00706036"/>
    <w:rsid w:val="00710460"/>
    <w:rsid w:val="0071685B"/>
    <w:rsid w:val="00734303"/>
    <w:rsid w:val="007579D9"/>
    <w:rsid w:val="00762B75"/>
    <w:rsid w:val="007637CC"/>
    <w:rsid w:val="0077207A"/>
    <w:rsid w:val="00773055"/>
    <w:rsid w:val="0079641F"/>
    <w:rsid w:val="007A6606"/>
    <w:rsid w:val="007A6731"/>
    <w:rsid w:val="007A6DB2"/>
    <w:rsid w:val="007B19C8"/>
    <w:rsid w:val="007B7BFF"/>
    <w:rsid w:val="007D361E"/>
    <w:rsid w:val="007E5816"/>
    <w:rsid w:val="007F0714"/>
    <w:rsid w:val="00805790"/>
    <w:rsid w:val="0081124E"/>
    <w:rsid w:val="00814508"/>
    <w:rsid w:val="00816667"/>
    <w:rsid w:val="0082098E"/>
    <w:rsid w:val="0082691D"/>
    <w:rsid w:val="00844FB4"/>
    <w:rsid w:val="00845016"/>
    <w:rsid w:val="00853D59"/>
    <w:rsid w:val="00867807"/>
    <w:rsid w:val="00871F92"/>
    <w:rsid w:val="00872123"/>
    <w:rsid w:val="008846A7"/>
    <w:rsid w:val="00892173"/>
    <w:rsid w:val="00892B7C"/>
    <w:rsid w:val="00895C5C"/>
    <w:rsid w:val="00897EB2"/>
    <w:rsid w:val="008B5232"/>
    <w:rsid w:val="008C2460"/>
    <w:rsid w:val="008C286E"/>
    <w:rsid w:val="008C5D17"/>
    <w:rsid w:val="008D7554"/>
    <w:rsid w:val="008E003A"/>
    <w:rsid w:val="008F0A95"/>
    <w:rsid w:val="009007AD"/>
    <w:rsid w:val="00910572"/>
    <w:rsid w:val="009316D5"/>
    <w:rsid w:val="00954984"/>
    <w:rsid w:val="00966B05"/>
    <w:rsid w:val="00982167"/>
    <w:rsid w:val="00984560"/>
    <w:rsid w:val="00984AF9"/>
    <w:rsid w:val="00987FD9"/>
    <w:rsid w:val="00991E45"/>
    <w:rsid w:val="009B14B8"/>
    <w:rsid w:val="009E703A"/>
    <w:rsid w:val="009F09CC"/>
    <w:rsid w:val="00A003CA"/>
    <w:rsid w:val="00A10433"/>
    <w:rsid w:val="00A22510"/>
    <w:rsid w:val="00A270B8"/>
    <w:rsid w:val="00A320F8"/>
    <w:rsid w:val="00A44AD7"/>
    <w:rsid w:val="00A52D40"/>
    <w:rsid w:val="00A61087"/>
    <w:rsid w:val="00A65151"/>
    <w:rsid w:val="00A707C5"/>
    <w:rsid w:val="00A70B42"/>
    <w:rsid w:val="00A73320"/>
    <w:rsid w:val="00A914F0"/>
    <w:rsid w:val="00AB1F8C"/>
    <w:rsid w:val="00AB2520"/>
    <w:rsid w:val="00AB462E"/>
    <w:rsid w:val="00AB5A4C"/>
    <w:rsid w:val="00AC3EA9"/>
    <w:rsid w:val="00AC416E"/>
    <w:rsid w:val="00AC65B8"/>
    <w:rsid w:val="00AD41E5"/>
    <w:rsid w:val="00AE4CA3"/>
    <w:rsid w:val="00AF1526"/>
    <w:rsid w:val="00AF5956"/>
    <w:rsid w:val="00AF64A3"/>
    <w:rsid w:val="00B0387A"/>
    <w:rsid w:val="00B04EBA"/>
    <w:rsid w:val="00B13F14"/>
    <w:rsid w:val="00B26BF0"/>
    <w:rsid w:val="00B44AA8"/>
    <w:rsid w:val="00B45BCE"/>
    <w:rsid w:val="00B47D80"/>
    <w:rsid w:val="00B57C6D"/>
    <w:rsid w:val="00B61B4C"/>
    <w:rsid w:val="00B65E40"/>
    <w:rsid w:val="00B90A69"/>
    <w:rsid w:val="00BA52A9"/>
    <w:rsid w:val="00BA5F48"/>
    <w:rsid w:val="00BB1400"/>
    <w:rsid w:val="00BB7B58"/>
    <w:rsid w:val="00BC7DF2"/>
    <w:rsid w:val="00BD2B39"/>
    <w:rsid w:val="00BE0F3E"/>
    <w:rsid w:val="00BE4543"/>
    <w:rsid w:val="00BE6E74"/>
    <w:rsid w:val="00BF577A"/>
    <w:rsid w:val="00C31C45"/>
    <w:rsid w:val="00C40FE3"/>
    <w:rsid w:val="00C42F34"/>
    <w:rsid w:val="00C46633"/>
    <w:rsid w:val="00C76D3D"/>
    <w:rsid w:val="00C828E9"/>
    <w:rsid w:val="00CA1F72"/>
    <w:rsid w:val="00CA27F7"/>
    <w:rsid w:val="00CA5410"/>
    <w:rsid w:val="00CB0388"/>
    <w:rsid w:val="00CB66F2"/>
    <w:rsid w:val="00CD01C5"/>
    <w:rsid w:val="00CD6D79"/>
    <w:rsid w:val="00CD77DB"/>
    <w:rsid w:val="00CE5F30"/>
    <w:rsid w:val="00D10535"/>
    <w:rsid w:val="00D24323"/>
    <w:rsid w:val="00D26AC9"/>
    <w:rsid w:val="00D3198A"/>
    <w:rsid w:val="00D32C60"/>
    <w:rsid w:val="00D37420"/>
    <w:rsid w:val="00D51973"/>
    <w:rsid w:val="00D5197D"/>
    <w:rsid w:val="00D645F7"/>
    <w:rsid w:val="00D8737A"/>
    <w:rsid w:val="00D93A74"/>
    <w:rsid w:val="00D94600"/>
    <w:rsid w:val="00D97257"/>
    <w:rsid w:val="00DA64E7"/>
    <w:rsid w:val="00DE230F"/>
    <w:rsid w:val="00E0267A"/>
    <w:rsid w:val="00E0696E"/>
    <w:rsid w:val="00E273DE"/>
    <w:rsid w:val="00E31861"/>
    <w:rsid w:val="00E42864"/>
    <w:rsid w:val="00E458F3"/>
    <w:rsid w:val="00E4669C"/>
    <w:rsid w:val="00E56A29"/>
    <w:rsid w:val="00E63084"/>
    <w:rsid w:val="00E84A5C"/>
    <w:rsid w:val="00E93856"/>
    <w:rsid w:val="00E9414E"/>
    <w:rsid w:val="00E9553B"/>
    <w:rsid w:val="00E96B4A"/>
    <w:rsid w:val="00EA339B"/>
    <w:rsid w:val="00EA3F0A"/>
    <w:rsid w:val="00EA4533"/>
    <w:rsid w:val="00EA5A23"/>
    <w:rsid w:val="00EC35F9"/>
    <w:rsid w:val="00ED7271"/>
    <w:rsid w:val="00EF7677"/>
    <w:rsid w:val="00F026A9"/>
    <w:rsid w:val="00F12302"/>
    <w:rsid w:val="00F12A3B"/>
    <w:rsid w:val="00F13268"/>
    <w:rsid w:val="00F264F4"/>
    <w:rsid w:val="00F30C1D"/>
    <w:rsid w:val="00F66A59"/>
    <w:rsid w:val="00F72CB6"/>
    <w:rsid w:val="00FB0476"/>
    <w:rsid w:val="00FC01EF"/>
    <w:rsid w:val="00FC1F28"/>
    <w:rsid w:val="00FC3A4E"/>
    <w:rsid w:val="00FC5602"/>
    <w:rsid w:val="00FC7C18"/>
    <w:rsid w:val="00FD1CA4"/>
    <w:rsid w:val="00FE0AB9"/>
    <w:rsid w:val="00FE497B"/>
    <w:rsid w:val="00FE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C2A33"/>
  <w15:chartTrackingRefBased/>
  <w15:docId w15:val="{029B4244-A352-414A-B83A-5DC27F8D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1FE"/>
  </w:style>
  <w:style w:type="paragraph" w:styleId="Nagwek1">
    <w:name w:val="heading 1"/>
    <w:basedOn w:val="Normalny"/>
    <w:next w:val="Normalny"/>
    <w:link w:val="Nagwek1Znak"/>
    <w:uiPriority w:val="9"/>
    <w:qFormat/>
    <w:rsid w:val="00FC7C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7C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3F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3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987"/>
  </w:style>
  <w:style w:type="paragraph" w:styleId="Stopka">
    <w:name w:val="footer"/>
    <w:basedOn w:val="Normalny"/>
    <w:link w:val="StopkaZnak"/>
    <w:uiPriority w:val="99"/>
    <w:unhideWhenUsed/>
    <w:rsid w:val="00583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3987"/>
  </w:style>
  <w:style w:type="character" w:customStyle="1" w:styleId="Nagwek2Znak">
    <w:name w:val="Nagłówek 2 Znak"/>
    <w:basedOn w:val="Domylnaczcionkaakapitu"/>
    <w:link w:val="Nagwek2"/>
    <w:uiPriority w:val="9"/>
    <w:rsid w:val="00FC7C1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FC7C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6A9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rsid w:val="008D7554"/>
    <w:pPr>
      <w:suppressAutoHyphens/>
      <w:spacing w:after="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55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ReportList1">
    <w:name w:val="Report List 1"/>
    <w:basedOn w:val="Lista"/>
    <w:rsid w:val="00A22510"/>
    <w:pPr>
      <w:tabs>
        <w:tab w:val="num" w:pos="1610"/>
      </w:tabs>
      <w:spacing w:after="138" w:line="260" w:lineRule="atLeast"/>
      <w:ind w:left="0" w:firstLine="0"/>
      <w:contextualSpacing w:val="0"/>
    </w:pPr>
    <w:rPr>
      <w:rFonts w:ascii="Arial" w:eastAsia="Times New Roman" w:hAnsi="Arial" w:cs="Times New Roman"/>
      <w:sz w:val="20"/>
      <w:szCs w:val="20"/>
    </w:rPr>
  </w:style>
  <w:style w:type="paragraph" w:customStyle="1" w:styleId="ReportText">
    <w:name w:val="Report Text"/>
    <w:qFormat/>
    <w:rsid w:val="00A22510"/>
    <w:pPr>
      <w:suppressAutoHyphens/>
      <w:spacing w:after="120" w:line="260" w:lineRule="atLeast"/>
      <w:ind w:left="1253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A22510"/>
    <w:pPr>
      <w:ind w:left="283" w:hanging="283"/>
      <w:contextualSpacing/>
    </w:pPr>
  </w:style>
  <w:style w:type="paragraph" w:customStyle="1" w:styleId="Default">
    <w:name w:val="Default"/>
    <w:rsid w:val="005A33D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6413</Words>
  <Characters>38483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Panasewicz</dc:creator>
  <cp:keywords/>
  <dc:description/>
  <cp:lastModifiedBy>Przemysław Walczuk</cp:lastModifiedBy>
  <cp:revision>4</cp:revision>
  <cp:lastPrinted>2022-03-29T07:19:00Z</cp:lastPrinted>
  <dcterms:created xsi:type="dcterms:W3CDTF">2026-04-16T09:26:00Z</dcterms:created>
  <dcterms:modified xsi:type="dcterms:W3CDTF">2026-04-17T07:24:00Z</dcterms:modified>
</cp:coreProperties>
</file>